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p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media/image6.JPG" ContentType="image/jpeg"/>
  <Override PartName="/word/media/image11.JPG" ContentType="image/jpeg"/>
  <Override PartName="/word/media/image13.JPG" ContentType="image/jpeg"/>
  <Override PartName="/word/media/image15.JPG" ContentType="image/jpeg"/>
  <Override PartName="/word/media/image16.JPG" ContentType="image/jpeg"/>
  <Override PartName="/word/media/image18.jpg" ContentType="image/jpeg"/>
  <Override PartName="/word/media/image19.JPG" ContentType="image/jpeg"/>
  <Override PartName="/word/media/image20.JPG" ContentType="image/jpeg"/>
  <Override PartName="/word/media/image21.JPG" ContentType="image/jpeg"/>
  <Override PartName="/word/media/image22.JPG" ContentType="image/jpeg"/>
  <Override PartName="/word/media/image23.JPG" ContentType="image/jpeg"/>
  <Override PartName="/word/media/image24.JPG" ContentType="image/jpeg"/>
  <Override PartName="/word/media/image25.JPG" ContentType="image/jpeg"/>
  <Override PartName="/word/media/image26.JPG" ContentType="image/jpeg"/>
  <Override PartName="/word/media/image29.JPG" ContentType="image/jpeg"/>
  <Override PartName="/word/media/image30.JPG" ContentType="image/jpeg"/>
  <Override PartName="/word/media/image32.jpg" ContentType="image/jpeg"/>
  <Override PartName="/word/media/image34.JPG" ContentType="image/jpeg"/>
  <Override PartName="/word/media/image35.JPG" ContentType="image/jpeg"/>
  <Override PartName="/word/media/image36.JPG" ContentType="image/jpeg"/>
  <Override PartName="/word/media/image37.JPG" ContentType="image/jpeg"/>
  <Override PartName="/word/media/image38.JPG" ContentType="image/jpeg"/>
  <Override PartName="/word/media/image40.JPG" ContentType="image/jpeg"/>
  <Override PartName="/word/media/image42.JPG" ContentType="image/jpeg"/>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2B33BDE" w14:textId="77777777" w:rsidR="00661D92" w:rsidRDefault="00085AEB">
      <w:pPr>
        <w:pStyle w:val="paragraph"/>
        <w:tabs>
          <w:tab w:val="left" w:pos="11892"/>
        </w:tabs>
        <w:spacing w:before="0" w:beforeAutospacing="0" w:after="0" w:afterAutospacing="0"/>
        <w:ind w:right="77"/>
        <w:textAlignment w:val="baseline"/>
        <w:rPr>
          <w:rStyle w:val="normaltextrun"/>
          <w:rFonts w:ascii="Arial" w:hAnsi="Arial" w:cs="Arial"/>
          <w:sz w:val="96"/>
          <w:szCs w:val="96"/>
        </w:rPr>
      </w:pPr>
      <w:r>
        <w:rPr>
          <w:rStyle w:val="normaltextrun"/>
          <w:rFonts w:ascii="Arial" w:hAnsi="Arial" w:cs="Arial"/>
          <w:sz w:val="96"/>
          <w:szCs w:val="96"/>
        </w:rPr>
        <w:t xml:space="preserve"> </w:t>
      </w:r>
    </w:p>
    <w:p w14:paraId="72B33BDF" w14:textId="77777777" w:rsidR="00661D92" w:rsidRDefault="00085AEB">
      <w:pPr>
        <w:pStyle w:val="paragraph"/>
        <w:tabs>
          <w:tab w:val="left" w:pos="11892"/>
        </w:tabs>
        <w:spacing w:before="0" w:beforeAutospacing="0" w:after="0" w:afterAutospacing="0"/>
        <w:ind w:left="426" w:right="77"/>
        <w:jc w:val="center"/>
        <w:textAlignment w:val="baseline"/>
        <w:rPr>
          <w:rFonts w:ascii="Segoe UI" w:hAnsi="Segoe UI" w:cs="Segoe UI"/>
          <w:sz w:val="18"/>
          <w:szCs w:val="18"/>
        </w:rPr>
      </w:pPr>
      <w:r>
        <w:rPr>
          <w:rStyle w:val="normaltextrun"/>
          <w:rFonts w:ascii="Arial" w:hAnsi="Arial" w:cs="Arial"/>
          <w:sz w:val="96"/>
          <w:szCs w:val="96"/>
        </w:rPr>
        <w:t>Plateforme</w:t>
      </w:r>
    </w:p>
    <w:p w14:paraId="72B33BE0" w14:textId="77777777" w:rsidR="00661D92" w:rsidRDefault="00085AEB">
      <w:pPr>
        <w:pStyle w:val="paragraph"/>
        <w:spacing w:before="0" w:beforeAutospacing="0" w:after="0" w:afterAutospacing="0"/>
        <w:ind w:left="426" w:right="77"/>
        <w:jc w:val="center"/>
        <w:textAlignment w:val="baseline"/>
        <w:rPr>
          <w:rFonts w:ascii="Segoe UI" w:hAnsi="Segoe UI" w:cs="Segoe UI"/>
          <w:sz w:val="18"/>
          <w:szCs w:val="18"/>
        </w:rPr>
      </w:pPr>
      <w:r>
        <w:rPr>
          <w:rStyle w:val="normaltextrun"/>
          <w:rFonts w:ascii="Arial" w:hAnsi="Arial" w:cs="Arial"/>
          <w:b/>
          <w:bCs/>
          <w:sz w:val="144"/>
          <w:szCs w:val="144"/>
        </w:rPr>
        <w:t>PSI</w:t>
      </w:r>
    </w:p>
    <w:p w14:paraId="72B33BE1" w14:textId="77777777" w:rsidR="00661D92" w:rsidRDefault="00085AEB">
      <w:pPr>
        <w:pStyle w:val="paragraph"/>
        <w:spacing w:before="0" w:beforeAutospacing="0" w:after="0" w:afterAutospacing="0"/>
        <w:ind w:left="426" w:right="77"/>
        <w:jc w:val="center"/>
        <w:textAlignment w:val="baseline"/>
        <w:rPr>
          <w:rFonts w:ascii="Segoe UI" w:hAnsi="Segoe UI" w:cs="Segoe UI"/>
          <w:sz w:val="18"/>
          <w:szCs w:val="18"/>
        </w:rPr>
      </w:pPr>
      <w:r>
        <w:rPr>
          <w:rStyle w:val="normaltextrun"/>
          <w:rFonts w:ascii="Arial" w:hAnsi="Arial" w:cs="Arial"/>
          <w:b/>
          <w:bCs/>
          <w:color w:val="D13438"/>
          <w:sz w:val="28"/>
          <w:szCs w:val="28"/>
          <w:u w:val="single"/>
        </w:rPr>
        <w:t>Plateforme Subventions Infrastructures</w:t>
      </w:r>
    </w:p>
    <w:p w14:paraId="72B33BE2" w14:textId="77777777" w:rsidR="00661D92" w:rsidRDefault="00661D92">
      <w:pPr>
        <w:pStyle w:val="paragraph"/>
        <w:spacing w:before="0" w:beforeAutospacing="0" w:after="0" w:afterAutospacing="0"/>
        <w:ind w:left="426" w:right="77"/>
        <w:jc w:val="center"/>
        <w:textAlignment w:val="baseline"/>
        <w:rPr>
          <w:rFonts w:ascii="Segoe UI" w:hAnsi="Segoe UI" w:cs="Segoe UI"/>
          <w:sz w:val="18"/>
          <w:szCs w:val="18"/>
        </w:rPr>
      </w:pPr>
    </w:p>
    <w:p w14:paraId="72B33BE3" w14:textId="7D678C46" w:rsidR="00661D92" w:rsidRDefault="00085AEB">
      <w:pPr>
        <w:pStyle w:val="paragraph"/>
        <w:spacing w:before="0" w:beforeAutospacing="0" w:after="0" w:afterAutospacing="0"/>
        <w:ind w:left="426" w:right="77"/>
        <w:jc w:val="center"/>
        <w:textAlignment w:val="baseline"/>
        <w:rPr>
          <w:rStyle w:val="normaltextrun"/>
          <w:rFonts w:ascii="Calibri" w:hAnsi="Calibri" w:cs="Calibri"/>
          <w:color w:val="2E74B5"/>
          <w:sz w:val="56"/>
          <w:szCs w:val="56"/>
        </w:rPr>
      </w:pPr>
      <w:r w:rsidRPr="00085AEB">
        <w:rPr>
          <w:rStyle w:val="normaltextrun"/>
          <w:rFonts w:ascii="Calibri" w:hAnsi="Calibri" w:cs="Calibri"/>
          <w:color w:val="2E74B5"/>
          <w:sz w:val="56"/>
          <w:szCs w:val="56"/>
        </w:rPr>
        <w:t xml:space="preserve">ANNEXE VII – e. </w:t>
      </w:r>
      <w:r>
        <w:rPr>
          <w:rStyle w:val="normaltextrun"/>
          <w:rFonts w:ascii="Calibri" w:hAnsi="Calibri" w:cs="Calibri"/>
          <w:color w:val="2E74B5"/>
          <w:sz w:val="56"/>
          <w:szCs w:val="56"/>
        </w:rPr>
        <w:t xml:space="preserve">Manuel d’accès à la plateforme PSI - </w:t>
      </w:r>
      <w:r>
        <w:rPr>
          <w:sz w:val="56"/>
          <w:szCs w:val="56"/>
        </w:rPr>
        <w:t xml:space="preserve"> </w:t>
      </w:r>
      <w:r>
        <w:rPr>
          <w:rStyle w:val="normaltextrun"/>
          <w:rFonts w:ascii="Calibri" w:hAnsi="Calibri" w:cs="Calibri"/>
          <w:color w:val="2E74B5"/>
          <w:sz w:val="56"/>
          <w:szCs w:val="56"/>
        </w:rPr>
        <w:t>Futur utilisateur agissant pour le compte d’un Pouvoir Organisateur en tant que Bureau d’études externe (B2A)</w:t>
      </w:r>
    </w:p>
    <w:p w14:paraId="72B33BE4" w14:textId="45F2DB47" w:rsidR="00661D92" w:rsidRDefault="00085AEB">
      <w:pPr>
        <w:pStyle w:val="paragraph"/>
        <w:spacing w:before="0" w:beforeAutospacing="0" w:after="0" w:afterAutospacing="0"/>
        <w:ind w:left="426" w:right="77"/>
        <w:jc w:val="center"/>
        <w:textAlignment w:val="baseline"/>
        <w:rPr>
          <w:rStyle w:val="normaltextrun"/>
          <w:rFonts w:ascii="Calibri" w:hAnsi="Calibri" w:cs="Calibri"/>
          <w:color w:val="2E74B5"/>
          <w:sz w:val="56"/>
          <w:szCs w:val="56"/>
        </w:rPr>
      </w:pPr>
      <w:r>
        <w:rPr>
          <w:rStyle w:val="normaltextrun"/>
          <w:rFonts w:ascii="Calibri" w:hAnsi="Calibri" w:cs="Calibri"/>
          <w:color w:val="2E74B5"/>
          <w:sz w:val="56"/>
          <w:szCs w:val="56"/>
        </w:rPr>
        <w:t>Troisième appel à projets</w:t>
      </w:r>
    </w:p>
    <w:p w14:paraId="72B33BE5" w14:textId="77777777" w:rsidR="00661D92" w:rsidRDefault="00661D92">
      <w:pPr>
        <w:pStyle w:val="paragraph"/>
        <w:spacing w:before="0" w:beforeAutospacing="0" w:after="0" w:afterAutospacing="0"/>
        <w:ind w:left="426" w:right="77"/>
        <w:jc w:val="center"/>
        <w:textAlignment w:val="baseline"/>
        <w:rPr>
          <w:rStyle w:val="normaltextrun"/>
          <w:rFonts w:ascii="Calibri" w:hAnsi="Calibri" w:cs="Calibri"/>
          <w:color w:val="2E74B5"/>
          <w:sz w:val="72"/>
          <w:szCs w:val="72"/>
        </w:rPr>
      </w:pPr>
    </w:p>
    <w:p w14:paraId="72B33BE6" w14:textId="77777777" w:rsidR="00661D92" w:rsidRDefault="00661D92">
      <w:pPr>
        <w:pStyle w:val="Titre2"/>
        <w:spacing w:before="29"/>
        <w:ind w:left="0" w:right="77"/>
        <w:rPr>
          <w:rStyle w:val="normaltextrun"/>
          <w:rFonts w:eastAsia="Times New Roman"/>
          <w:color w:val="2E74B5"/>
          <w:sz w:val="72"/>
          <w:szCs w:val="72"/>
          <w:u w:val="none"/>
          <w:lang w:val="fr-BE" w:eastAsia="fr-BE"/>
        </w:rPr>
      </w:pPr>
    </w:p>
    <w:p w14:paraId="72B33BE7" w14:textId="77777777" w:rsidR="00661D92" w:rsidRDefault="00661D92">
      <w:pPr>
        <w:pStyle w:val="Titre2"/>
        <w:spacing w:before="29"/>
        <w:ind w:left="0" w:right="77"/>
        <w:rPr>
          <w:color w:val="001B50"/>
          <w:u w:color="001B50"/>
        </w:rPr>
      </w:pPr>
      <w:bookmarkStart w:id="0" w:name="_GoBack"/>
      <w:bookmarkEnd w:id="0"/>
    </w:p>
    <w:p w14:paraId="72B33BE8" w14:textId="77777777" w:rsidR="00661D92" w:rsidRDefault="00661D92">
      <w:pPr>
        <w:pStyle w:val="Titre2"/>
        <w:spacing w:before="29"/>
        <w:ind w:left="0" w:right="77"/>
        <w:rPr>
          <w:color w:val="001B50"/>
          <w:u w:color="001B50"/>
        </w:rPr>
      </w:pPr>
    </w:p>
    <w:p w14:paraId="72B33BE9" w14:textId="77777777" w:rsidR="00661D92" w:rsidRDefault="00661D92">
      <w:pPr>
        <w:pStyle w:val="Titre2"/>
        <w:spacing w:before="29"/>
        <w:ind w:left="0" w:right="77"/>
        <w:rPr>
          <w:color w:val="001B50"/>
          <w:u w:color="001B50"/>
        </w:rPr>
      </w:pPr>
    </w:p>
    <w:p w14:paraId="72B33BEA" w14:textId="77777777" w:rsidR="00661D92" w:rsidRDefault="00661D92">
      <w:pPr>
        <w:pStyle w:val="Titre2"/>
        <w:spacing w:before="29"/>
        <w:ind w:left="0" w:right="77"/>
        <w:rPr>
          <w:color w:val="001B50"/>
          <w:u w:color="001B50"/>
        </w:rPr>
      </w:pPr>
    </w:p>
    <w:sdt>
      <w:sdtPr>
        <w:rPr>
          <w:rFonts w:ascii="Calibri" w:eastAsia="Calibri" w:hAnsi="Calibri" w:cs="Times New Roman"/>
          <w:color w:val="auto"/>
          <w:sz w:val="22"/>
          <w:szCs w:val="22"/>
          <w:lang w:val="fr-FR" w:eastAsia="en-US"/>
        </w:rPr>
        <w:id w:val="-1974662012"/>
        <w:docPartObj>
          <w:docPartGallery w:val="Table of Contents"/>
          <w:docPartUnique/>
        </w:docPartObj>
      </w:sdtPr>
      <w:sdtEndPr>
        <w:rPr>
          <w:b/>
          <w:bCs/>
        </w:rPr>
      </w:sdtEndPr>
      <w:sdtContent>
        <w:p w14:paraId="72B33BEB" w14:textId="77777777" w:rsidR="00661D92" w:rsidRDefault="00085AEB">
          <w:pPr>
            <w:pStyle w:val="En-ttedetabledesmatires"/>
            <w:rPr>
              <w:lang w:val="fr-FR"/>
            </w:rPr>
          </w:pPr>
          <w:r>
            <w:rPr>
              <w:lang w:val="fr-FR"/>
            </w:rPr>
            <w:t>Table des matières</w:t>
          </w:r>
        </w:p>
        <w:p w14:paraId="72B33BEC" w14:textId="77777777" w:rsidR="00661D92" w:rsidRDefault="00661D92">
          <w:pPr>
            <w:rPr>
              <w:lang w:val="fr-FR" w:eastAsia="fr-BE"/>
            </w:rPr>
          </w:pPr>
        </w:p>
        <w:p w14:paraId="2C2EF8AF" w14:textId="77777777" w:rsidR="0041228C" w:rsidRDefault="00085AEB">
          <w:pPr>
            <w:pStyle w:val="TM2"/>
            <w:rPr>
              <w:rFonts w:asciiTheme="minorHAnsi" w:eastAsiaTheme="minorEastAsia" w:hAnsiTheme="minorHAnsi" w:cstheme="minorBidi"/>
              <w:noProof/>
              <w:lang w:eastAsia="fr-BE"/>
            </w:rPr>
          </w:pPr>
          <w:r>
            <w:rPr>
              <w:b/>
              <w:bCs/>
              <w:lang w:val="fr-FR"/>
            </w:rPr>
            <w:fldChar w:fldCharType="begin"/>
          </w:r>
          <w:r>
            <w:rPr>
              <w:b/>
              <w:bCs/>
              <w:lang w:val="fr-FR"/>
            </w:rPr>
            <w:instrText xml:space="preserve"> TOC \o "1-3" \h \z \u </w:instrText>
          </w:r>
          <w:r>
            <w:rPr>
              <w:b/>
              <w:bCs/>
              <w:lang w:val="fr-FR"/>
            </w:rPr>
            <w:fldChar w:fldCharType="separate"/>
          </w:r>
          <w:hyperlink w:anchor="_Toc161145412" w:history="1">
            <w:r w:rsidR="0041228C" w:rsidRPr="000170BE">
              <w:rPr>
                <w:rStyle w:val="Lienhypertexte"/>
                <w:b/>
                <w:noProof/>
                <w:u w:color="001B50"/>
              </w:rPr>
              <w:t>Préambule</w:t>
            </w:r>
            <w:r w:rsidR="0041228C">
              <w:rPr>
                <w:noProof/>
                <w:webHidden/>
              </w:rPr>
              <w:tab/>
            </w:r>
            <w:r w:rsidR="0041228C">
              <w:rPr>
                <w:noProof/>
                <w:webHidden/>
              </w:rPr>
              <w:fldChar w:fldCharType="begin"/>
            </w:r>
            <w:r w:rsidR="0041228C">
              <w:rPr>
                <w:noProof/>
                <w:webHidden/>
              </w:rPr>
              <w:instrText xml:space="preserve"> PAGEREF _Toc161145412 \h </w:instrText>
            </w:r>
            <w:r w:rsidR="0041228C">
              <w:rPr>
                <w:noProof/>
                <w:webHidden/>
              </w:rPr>
            </w:r>
            <w:r w:rsidR="0041228C">
              <w:rPr>
                <w:noProof/>
                <w:webHidden/>
              </w:rPr>
              <w:fldChar w:fldCharType="separate"/>
            </w:r>
            <w:r w:rsidR="0041228C">
              <w:rPr>
                <w:noProof/>
                <w:webHidden/>
              </w:rPr>
              <w:t>3</w:t>
            </w:r>
            <w:r w:rsidR="0041228C">
              <w:rPr>
                <w:noProof/>
                <w:webHidden/>
              </w:rPr>
              <w:fldChar w:fldCharType="end"/>
            </w:r>
          </w:hyperlink>
        </w:p>
        <w:p w14:paraId="210722A6" w14:textId="77777777" w:rsidR="0041228C" w:rsidRDefault="0041228C">
          <w:pPr>
            <w:pStyle w:val="TM2"/>
            <w:rPr>
              <w:rFonts w:asciiTheme="minorHAnsi" w:eastAsiaTheme="minorEastAsia" w:hAnsiTheme="minorHAnsi" w:cstheme="minorBidi"/>
              <w:noProof/>
              <w:lang w:eastAsia="fr-BE"/>
            </w:rPr>
          </w:pPr>
          <w:hyperlink w:anchor="_Toc161145413" w:history="1">
            <w:r w:rsidRPr="000170BE">
              <w:rPr>
                <w:rStyle w:val="Lienhypertexte"/>
                <w:b/>
                <w:noProof/>
                <w:u w:color="001B50"/>
              </w:rPr>
              <w:t>Etape 1.</w:t>
            </w:r>
            <w:r w:rsidRPr="000170BE">
              <w:rPr>
                <w:rStyle w:val="Lienhypertexte"/>
                <w:noProof/>
                <w:u w:color="001B50"/>
              </w:rPr>
              <w:t xml:space="preserve"> Demande d'affiliation à la plateforme PSI</w:t>
            </w:r>
            <w:r>
              <w:rPr>
                <w:noProof/>
                <w:webHidden/>
              </w:rPr>
              <w:tab/>
            </w:r>
            <w:r>
              <w:rPr>
                <w:noProof/>
                <w:webHidden/>
              </w:rPr>
              <w:fldChar w:fldCharType="begin"/>
            </w:r>
            <w:r>
              <w:rPr>
                <w:noProof/>
                <w:webHidden/>
              </w:rPr>
              <w:instrText xml:space="preserve"> PAGEREF _Toc161145413 \h </w:instrText>
            </w:r>
            <w:r>
              <w:rPr>
                <w:noProof/>
                <w:webHidden/>
              </w:rPr>
            </w:r>
            <w:r>
              <w:rPr>
                <w:noProof/>
                <w:webHidden/>
              </w:rPr>
              <w:fldChar w:fldCharType="separate"/>
            </w:r>
            <w:r>
              <w:rPr>
                <w:noProof/>
                <w:webHidden/>
              </w:rPr>
              <w:t>5</w:t>
            </w:r>
            <w:r>
              <w:rPr>
                <w:noProof/>
                <w:webHidden/>
              </w:rPr>
              <w:fldChar w:fldCharType="end"/>
            </w:r>
          </w:hyperlink>
        </w:p>
        <w:p w14:paraId="29C90250" w14:textId="77777777" w:rsidR="0041228C" w:rsidRDefault="0041228C">
          <w:pPr>
            <w:pStyle w:val="TM2"/>
            <w:rPr>
              <w:rFonts w:asciiTheme="minorHAnsi" w:eastAsiaTheme="minorEastAsia" w:hAnsiTheme="minorHAnsi" w:cstheme="minorBidi"/>
              <w:noProof/>
              <w:lang w:eastAsia="fr-BE"/>
            </w:rPr>
          </w:pPr>
          <w:hyperlink w:anchor="_Toc161145414" w:history="1">
            <w:r w:rsidRPr="000170BE">
              <w:rPr>
                <w:rStyle w:val="Lienhypertexte"/>
                <w:b/>
                <w:noProof/>
                <w:u w:color="001B50"/>
              </w:rPr>
              <w:t>Etape 2.</w:t>
            </w:r>
            <w:r w:rsidRPr="000170BE">
              <w:rPr>
                <w:rStyle w:val="Lienhypertexte"/>
                <w:noProof/>
                <w:u w:color="001B50"/>
              </w:rPr>
              <w:t xml:space="preserve"> Demande d’affiliation à un Pouvoir Organisateur avec un compte CERBERE existant</w:t>
            </w:r>
            <w:r>
              <w:rPr>
                <w:noProof/>
                <w:webHidden/>
              </w:rPr>
              <w:tab/>
            </w:r>
            <w:r>
              <w:rPr>
                <w:noProof/>
                <w:webHidden/>
              </w:rPr>
              <w:fldChar w:fldCharType="begin"/>
            </w:r>
            <w:r>
              <w:rPr>
                <w:noProof/>
                <w:webHidden/>
              </w:rPr>
              <w:instrText xml:space="preserve"> PAGEREF _Toc161145414 \h </w:instrText>
            </w:r>
            <w:r>
              <w:rPr>
                <w:noProof/>
                <w:webHidden/>
              </w:rPr>
            </w:r>
            <w:r>
              <w:rPr>
                <w:noProof/>
                <w:webHidden/>
              </w:rPr>
              <w:fldChar w:fldCharType="separate"/>
            </w:r>
            <w:r>
              <w:rPr>
                <w:noProof/>
                <w:webHidden/>
              </w:rPr>
              <w:t>32</w:t>
            </w:r>
            <w:r>
              <w:rPr>
                <w:noProof/>
                <w:webHidden/>
              </w:rPr>
              <w:fldChar w:fldCharType="end"/>
            </w:r>
          </w:hyperlink>
        </w:p>
        <w:p w14:paraId="1F6A7FE5" w14:textId="77777777" w:rsidR="0041228C" w:rsidRDefault="0041228C">
          <w:pPr>
            <w:pStyle w:val="TM2"/>
            <w:rPr>
              <w:rFonts w:asciiTheme="minorHAnsi" w:eastAsiaTheme="minorEastAsia" w:hAnsiTheme="minorHAnsi" w:cstheme="minorBidi"/>
              <w:noProof/>
              <w:lang w:eastAsia="fr-BE"/>
            </w:rPr>
          </w:pPr>
          <w:hyperlink w:anchor="_Toc161145415" w:history="1">
            <w:r w:rsidRPr="000170BE">
              <w:rPr>
                <w:rStyle w:val="Lienhypertexte"/>
                <w:b/>
                <w:noProof/>
                <w:u w:color="001B50"/>
              </w:rPr>
              <w:t xml:space="preserve">Etape 3. </w:t>
            </w:r>
            <w:r w:rsidRPr="000170BE">
              <w:rPr>
                <w:rStyle w:val="Lienhypertexte"/>
                <w:noProof/>
                <w:u w:color="001B50"/>
              </w:rPr>
              <w:t>L’accès à PSI</w:t>
            </w:r>
            <w:r>
              <w:rPr>
                <w:noProof/>
                <w:webHidden/>
              </w:rPr>
              <w:tab/>
            </w:r>
            <w:r>
              <w:rPr>
                <w:noProof/>
                <w:webHidden/>
              </w:rPr>
              <w:fldChar w:fldCharType="begin"/>
            </w:r>
            <w:r>
              <w:rPr>
                <w:noProof/>
                <w:webHidden/>
              </w:rPr>
              <w:instrText xml:space="preserve"> PAGEREF _Toc161145415 \h </w:instrText>
            </w:r>
            <w:r>
              <w:rPr>
                <w:noProof/>
                <w:webHidden/>
              </w:rPr>
            </w:r>
            <w:r>
              <w:rPr>
                <w:noProof/>
                <w:webHidden/>
              </w:rPr>
              <w:fldChar w:fldCharType="separate"/>
            </w:r>
            <w:r>
              <w:rPr>
                <w:noProof/>
                <w:webHidden/>
              </w:rPr>
              <w:t>46</w:t>
            </w:r>
            <w:r>
              <w:rPr>
                <w:noProof/>
                <w:webHidden/>
              </w:rPr>
              <w:fldChar w:fldCharType="end"/>
            </w:r>
          </w:hyperlink>
        </w:p>
        <w:p w14:paraId="72B33BF1" w14:textId="77777777" w:rsidR="00661D92" w:rsidRDefault="00085AEB">
          <w:r>
            <w:rPr>
              <w:b/>
              <w:bCs/>
              <w:lang w:val="fr-FR"/>
            </w:rPr>
            <w:fldChar w:fldCharType="end"/>
          </w:r>
        </w:p>
      </w:sdtContent>
    </w:sdt>
    <w:p w14:paraId="72B33BF2" w14:textId="77777777" w:rsidR="00661D92" w:rsidRDefault="00661D92">
      <w:pPr>
        <w:pStyle w:val="Titre2"/>
        <w:spacing w:before="29"/>
        <w:ind w:left="0" w:right="77"/>
        <w:rPr>
          <w:color w:val="001B50"/>
          <w:u w:color="001B50"/>
        </w:rPr>
      </w:pPr>
    </w:p>
    <w:p w14:paraId="72B33BF3" w14:textId="77777777" w:rsidR="00661D92" w:rsidRDefault="00661D92">
      <w:pPr>
        <w:pStyle w:val="Titre2"/>
        <w:spacing w:before="29"/>
        <w:ind w:left="0" w:right="77"/>
        <w:rPr>
          <w:color w:val="001B50"/>
          <w:u w:color="001B50"/>
        </w:rPr>
      </w:pPr>
    </w:p>
    <w:p w14:paraId="72B33BF4" w14:textId="77777777" w:rsidR="00661D92" w:rsidRDefault="00661D92">
      <w:pPr>
        <w:pStyle w:val="Titre2"/>
        <w:spacing w:before="29"/>
        <w:ind w:left="0" w:right="77"/>
        <w:rPr>
          <w:color w:val="001B50"/>
          <w:u w:color="001B50"/>
        </w:rPr>
      </w:pPr>
    </w:p>
    <w:p w14:paraId="72B33BF5" w14:textId="77777777" w:rsidR="00661D92" w:rsidRDefault="00661D92">
      <w:pPr>
        <w:pStyle w:val="Titre2"/>
        <w:spacing w:before="29"/>
        <w:ind w:left="0" w:right="77"/>
        <w:rPr>
          <w:color w:val="001B50"/>
          <w:u w:color="001B50"/>
        </w:rPr>
      </w:pPr>
    </w:p>
    <w:p w14:paraId="72B33BF6" w14:textId="77777777" w:rsidR="00661D92" w:rsidRDefault="00661D92">
      <w:pPr>
        <w:pStyle w:val="Titre2"/>
        <w:spacing w:before="29"/>
        <w:ind w:left="0" w:right="77"/>
        <w:rPr>
          <w:color w:val="001B50"/>
          <w:u w:color="001B50"/>
        </w:rPr>
      </w:pPr>
    </w:p>
    <w:p w14:paraId="72B33BF7" w14:textId="77777777" w:rsidR="00661D92" w:rsidRDefault="00661D92">
      <w:pPr>
        <w:pStyle w:val="Titre2"/>
        <w:spacing w:before="29"/>
        <w:ind w:left="0" w:right="77"/>
        <w:rPr>
          <w:color w:val="001B50"/>
          <w:u w:color="001B50"/>
        </w:rPr>
      </w:pPr>
    </w:p>
    <w:p w14:paraId="72B33BF8" w14:textId="77777777" w:rsidR="00661D92" w:rsidRDefault="00661D92">
      <w:pPr>
        <w:pStyle w:val="Titre2"/>
        <w:spacing w:before="29"/>
        <w:ind w:left="0" w:right="77"/>
        <w:rPr>
          <w:color w:val="001B50"/>
          <w:u w:color="001B50"/>
        </w:rPr>
      </w:pPr>
    </w:p>
    <w:p w14:paraId="72B33BF9" w14:textId="77777777" w:rsidR="00661D92" w:rsidRDefault="00661D92">
      <w:pPr>
        <w:pStyle w:val="Titre2"/>
        <w:spacing w:before="29"/>
        <w:ind w:left="0" w:right="77"/>
        <w:rPr>
          <w:color w:val="001B50"/>
          <w:u w:color="001B50"/>
        </w:rPr>
      </w:pPr>
    </w:p>
    <w:p w14:paraId="72B33BFA" w14:textId="77777777" w:rsidR="00661D92" w:rsidRDefault="00661D92">
      <w:pPr>
        <w:pStyle w:val="Titre2"/>
        <w:spacing w:before="29"/>
        <w:ind w:left="0" w:right="77"/>
        <w:rPr>
          <w:color w:val="001B50"/>
          <w:u w:color="001B50"/>
        </w:rPr>
      </w:pPr>
    </w:p>
    <w:p w14:paraId="72B33BFB" w14:textId="77777777" w:rsidR="00661D92" w:rsidRDefault="00085AEB">
      <w:pPr>
        <w:pStyle w:val="Titre2"/>
        <w:spacing w:before="29"/>
        <w:ind w:left="426" w:right="77"/>
        <w:rPr>
          <w:b/>
          <w:color w:val="001B50"/>
          <w:u w:color="001B50"/>
        </w:rPr>
      </w:pPr>
      <w:bookmarkStart w:id="1" w:name="_Toc161145412"/>
      <w:r>
        <w:rPr>
          <w:b/>
          <w:color w:val="001B50"/>
          <w:u w:color="001B50"/>
        </w:rPr>
        <w:t>Préambule</w:t>
      </w:r>
      <w:bookmarkEnd w:id="1"/>
    </w:p>
    <w:p w14:paraId="72B33BFC" w14:textId="77777777" w:rsidR="00661D92" w:rsidRDefault="00661D92">
      <w:pPr>
        <w:pStyle w:val="paragraph"/>
        <w:spacing w:before="0" w:beforeAutospacing="0" w:after="0" w:afterAutospacing="0"/>
        <w:ind w:right="77"/>
        <w:textAlignment w:val="baseline"/>
        <w:rPr>
          <w:rStyle w:val="normaltextrun"/>
          <w:rFonts w:ascii="Calibri" w:hAnsi="Calibri" w:cs="Calibri"/>
          <w:lang w:val="fr-FR"/>
        </w:rPr>
      </w:pPr>
    </w:p>
    <w:p w14:paraId="72B33BFD" w14:textId="77777777" w:rsidR="00661D92" w:rsidRDefault="00085AEB">
      <w:pPr>
        <w:pStyle w:val="paragraph"/>
        <w:spacing w:before="0" w:beforeAutospacing="0" w:after="0" w:afterAutospacing="0"/>
        <w:ind w:left="851" w:right="77"/>
        <w:textAlignment w:val="baseline"/>
        <w:rPr>
          <w:rFonts w:asciiTheme="minorHAnsi" w:hAnsiTheme="minorHAnsi" w:cstheme="minorHAnsi"/>
          <w:b/>
          <w:color w:val="002060"/>
          <w:sz w:val="28"/>
          <w:szCs w:val="28"/>
          <w:lang w:val="fr-FR"/>
        </w:rPr>
      </w:pPr>
      <w:r>
        <w:rPr>
          <w:rStyle w:val="normaltextrun"/>
          <w:rFonts w:asciiTheme="minorHAnsi" w:hAnsiTheme="minorHAnsi" w:cstheme="minorHAnsi"/>
          <w:color w:val="002060"/>
          <w:sz w:val="28"/>
          <w:szCs w:val="28"/>
          <w:lang w:val="fr-FR"/>
        </w:rPr>
        <w:t xml:space="preserve">Pour le futur utilisateur </w:t>
      </w:r>
      <w:r>
        <w:rPr>
          <w:rFonts w:asciiTheme="minorHAnsi" w:hAnsiTheme="minorHAnsi" w:cstheme="minorHAnsi"/>
          <w:color w:val="002060"/>
          <w:sz w:val="28"/>
          <w:szCs w:val="28"/>
          <w:lang w:val="fr-FR"/>
        </w:rPr>
        <w:t>agissant pour le compte d’un Pouvoir Organisateur en tant que Bureau d’études externe</w:t>
      </w:r>
      <w:r>
        <w:rPr>
          <w:rStyle w:val="normaltextrun"/>
          <w:rFonts w:asciiTheme="minorHAnsi" w:hAnsiTheme="minorHAnsi" w:cstheme="minorHAnsi"/>
          <w:color w:val="002060"/>
          <w:sz w:val="28"/>
          <w:szCs w:val="28"/>
          <w:lang w:val="fr-FR"/>
        </w:rPr>
        <w:t xml:space="preserve"> l’accès à la plateforme PSI est conditionné par la possession d’un compte CERBERE dans le contexte </w:t>
      </w:r>
      <w:r>
        <w:rPr>
          <w:rFonts w:asciiTheme="minorHAnsi" w:hAnsiTheme="minorHAnsi" w:cstheme="minorHAnsi"/>
          <w:b/>
          <w:color w:val="002060"/>
          <w:sz w:val="28"/>
          <w:szCs w:val="28"/>
          <w:lang w:val="fr-FR"/>
        </w:rPr>
        <w:t>« Entreprise Privée en lien avec l’administration = B2A »</w:t>
      </w:r>
    </w:p>
    <w:p w14:paraId="72B33BFE" w14:textId="77777777" w:rsidR="00661D92" w:rsidRDefault="00661D92">
      <w:pPr>
        <w:pStyle w:val="paragraph"/>
        <w:spacing w:before="0" w:beforeAutospacing="0" w:after="0" w:afterAutospacing="0"/>
        <w:ind w:left="851" w:right="77"/>
        <w:textAlignment w:val="baseline"/>
        <w:rPr>
          <w:rStyle w:val="normaltextrun"/>
          <w:rFonts w:asciiTheme="minorHAnsi" w:hAnsiTheme="minorHAnsi" w:cstheme="minorHAnsi"/>
          <w:color w:val="002060"/>
          <w:sz w:val="28"/>
          <w:szCs w:val="28"/>
          <w:lang w:val="fr-FR"/>
        </w:rPr>
      </w:pPr>
    </w:p>
    <w:p w14:paraId="72B33BFF" w14:textId="77777777" w:rsidR="00661D92" w:rsidRDefault="00085AEB">
      <w:pPr>
        <w:pStyle w:val="paragraph"/>
        <w:spacing w:before="0" w:beforeAutospacing="0" w:after="0" w:afterAutospacing="0"/>
        <w:ind w:left="851" w:right="77"/>
        <w:textAlignment w:val="baseline"/>
        <w:rPr>
          <w:rStyle w:val="normaltextrun"/>
          <w:rFonts w:asciiTheme="minorHAnsi" w:hAnsiTheme="minorHAnsi" w:cstheme="minorHAnsi"/>
          <w:color w:val="002060"/>
          <w:sz w:val="28"/>
          <w:szCs w:val="28"/>
          <w:lang w:val="fr-FR"/>
        </w:rPr>
      </w:pPr>
      <w:r>
        <w:rPr>
          <w:rStyle w:val="normaltextrun"/>
          <w:rFonts w:asciiTheme="minorHAnsi" w:hAnsiTheme="minorHAnsi" w:cstheme="minorHAnsi"/>
          <w:color w:val="002060"/>
          <w:sz w:val="28"/>
          <w:szCs w:val="28"/>
          <w:lang w:val="fr-FR"/>
        </w:rPr>
        <w:t>Il s’agit d’un contexte nouvellement ajouté à l’interface CERBERE. Des comptes dans ce contexte n’ont pas encore été délivrés.</w:t>
      </w:r>
    </w:p>
    <w:p w14:paraId="72B33C00" w14:textId="77777777" w:rsidR="00661D92" w:rsidRDefault="00661D92">
      <w:pPr>
        <w:pStyle w:val="paragraph"/>
        <w:spacing w:before="0" w:beforeAutospacing="0" w:after="0" w:afterAutospacing="0"/>
        <w:ind w:left="851" w:right="77"/>
        <w:textAlignment w:val="baseline"/>
        <w:rPr>
          <w:rStyle w:val="normaltextrun"/>
          <w:rFonts w:asciiTheme="minorHAnsi" w:hAnsiTheme="minorHAnsi" w:cstheme="minorHAnsi"/>
          <w:color w:val="002060"/>
          <w:sz w:val="28"/>
          <w:szCs w:val="28"/>
          <w:lang w:val="fr-FR"/>
        </w:rPr>
      </w:pPr>
    </w:p>
    <w:p w14:paraId="72B33C01" w14:textId="77777777" w:rsidR="00661D92" w:rsidRDefault="00085AEB">
      <w:pPr>
        <w:pStyle w:val="paragraph"/>
        <w:spacing w:before="0" w:beforeAutospacing="0" w:after="0" w:afterAutospacing="0"/>
        <w:ind w:left="851" w:right="77"/>
        <w:textAlignment w:val="baseline"/>
        <w:rPr>
          <w:rStyle w:val="normaltextrun"/>
          <w:rFonts w:asciiTheme="minorHAnsi" w:hAnsiTheme="minorHAnsi" w:cstheme="minorHAnsi"/>
          <w:color w:val="002060"/>
          <w:sz w:val="28"/>
          <w:szCs w:val="28"/>
          <w:lang w:val="fr-FR"/>
        </w:rPr>
      </w:pPr>
      <w:r>
        <w:rPr>
          <w:rStyle w:val="normaltextrun"/>
          <w:rFonts w:asciiTheme="minorHAnsi" w:hAnsiTheme="minorHAnsi" w:cstheme="minorHAnsi"/>
          <w:color w:val="002060"/>
          <w:sz w:val="28"/>
          <w:szCs w:val="28"/>
          <w:lang w:val="fr-FR"/>
        </w:rPr>
        <w:t>Vous devez donc tout d’abord créer votre compte en suivant l’</w:t>
      </w:r>
      <w:hyperlink w:anchor="_Processus_1._Demande" w:history="1">
        <w:r>
          <w:rPr>
            <w:rStyle w:val="Lienhypertexte"/>
            <w:rFonts w:asciiTheme="minorHAnsi" w:hAnsiTheme="minorHAnsi" w:cstheme="minorHAnsi"/>
            <w:b/>
            <w:sz w:val="28"/>
            <w:szCs w:val="28"/>
            <w:lang w:val="fr-FR"/>
          </w:rPr>
          <w:t>Etape 1. Demande d'affiliation à la plateforme PSI</w:t>
        </w:r>
      </w:hyperlink>
      <w:r>
        <w:rPr>
          <w:rStyle w:val="normaltextrun"/>
          <w:rFonts w:asciiTheme="minorHAnsi" w:hAnsiTheme="minorHAnsi" w:cstheme="minorHAnsi"/>
          <w:color w:val="002060"/>
          <w:sz w:val="28"/>
          <w:szCs w:val="28"/>
          <w:lang w:val="fr-FR"/>
        </w:rPr>
        <w:t xml:space="preserve"> </w:t>
      </w:r>
    </w:p>
    <w:p w14:paraId="72B33C02" w14:textId="77777777" w:rsidR="00661D92" w:rsidRDefault="00661D92">
      <w:pPr>
        <w:pStyle w:val="paragraph"/>
        <w:spacing w:before="0" w:beforeAutospacing="0" w:after="0" w:afterAutospacing="0"/>
        <w:ind w:left="851" w:right="77"/>
        <w:textAlignment w:val="baseline"/>
        <w:rPr>
          <w:rStyle w:val="normaltextrun"/>
          <w:rFonts w:asciiTheme="minorHAnsi" w:hAnsiTheme="minorHAnsi" w:cstheme="minorHAnsi"/>
          <w:color w:val="002060"/>
          <w:sz w:val="28"/>
          <w:szCs w:val="28"/>
          <w:lang w:val="fr-FR"/>
        </w:rPr>
      </w:pPr>
    </w:p>
    <w:p w14:paraId="72B33C03" w14:textId="77777777" w:rsidR="00661D92" w:rsidRDefault="00085AEB">
      <w:pPr>
        <w:pStyle w:val="paragraph"/>
        <w:spacing w:before="0" w:beforeAutospacing="0" w:after="0" w:afterAutospacing="0"/>
        <w:ind w:left="851" w:right="77"/>
        <w:textAlignment w:val="baseline"/>
        <w:rPr>
          <w:rStyle w:val="normaltextrun"/>
          <w:rFonts w:asciiTheme="minorHAnsi" w:hAnsiTheme="minorHAnsi" w:cstheme="minorHAnsi"/>
          <w:color w:val="002060"/>
          <w:sz w:val="28"/>
          <w:szCs w:val="28"/>
          <w:lang w:val="fr-FR"/>
        </w:rPr>
      </w:pPr>
      <w:r>
        <w:rPr>
          <w:rStyle w:val="normaltextrun"/>
          <w:rFonts w:asciiTheme="minorHAnsi" w:hAnsiTheme="minorHAnsi" w:cstheme="minorHAnsi"/>
          <w:color w:val="002060"/>
          <w:sz w:val="28"/>
          <w:szCs w:val="28"/>
          <w:lang w:val="fr-FR"/>
        </w:rPr>
        <w:t xml:space="preserve">Ce processus vous permet de créer un compte et de vous affilier à un Pouvoir Organisateur (celui par lequel vous avez été désigné dans le cadre de la plateforme PSI). Au terme de cette procédure, et suite à l’approbation d’un validateur, l’accès à la plateforme PSI vous est automatiquement octroyée). </w:t>
      </w:r>
    </w:p>
    <w:p w14:paraId="72B33C04" w14:textId="77777777" w:rsidR="00661D92" w:rsidRDefault="00661D92">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72B33C05" w14:textId="77777777" w:rsidR="00661D92" w:rsidRDefault="00085AEB">
      <w:pPr>
        <w:pStyle w:val="paragraph"/>
        <w:spacing w:before="0" w:beforeAutospacing="0" w:after="0" w:afterAutospacing="0"/>
        <w:ind w:left="426" w:right="77"/>
        <w:textAlignment w:val="baseline"/>
        <w:rPr>
          <w:rStyle w:val="normaltextrun"/>
          <w:rFonts w:asciiTheme="minorHAnsi" w:hAnsiTheme="minorHAnsi" w:cstheme="minorBidi"/>
          <w:b/>
          <w:bCs/>
          <w:color w:val="1F4E79" w:themeColor="accent1" w:themeShade="80"/>
          <w:sz w:val="28"/>
          <w:szCs w:val="28"/>
          <w:lang w:val="fr-FR"/>
        </w:rPr>
      </w:pPr>
      <w:r>
        <w:rPr>
          <w:rFonts w:asciiTheme="minorHAnsi" w:hAnsiTheme="minorHAnsi" w:cstheme="minorHAnsi"/>
          <w:b/>
          <w:noProof/>
          <w:color w:val="FF0000"/>
          <w:sz w:val="28"/>
          <w:szCs w:val="28"/>
        </w:rPr>
        <w:drawing>
          <wp:inline distT="0" distB="0" distL="0" distR="0" wp14:anchorId="72B33E24" wp14:editId="72B33E25">
            <wp:extent cx="311353" cy="28956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ttentio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7323" cy="295112"/>
                    </a:xfrm>
                    <a:prstGeom prst="rect">
                      <a:avLst/>
                    </a:prstGeom>
                  </pic:spPr>
                </pic:pic>
              </a:graphicData>
            </a:graphic>
          </wp:inline>
        </w:drawing>
      </w:r>
      <w:r>
        <w:rPr>
          <w:rStyle w:val="normaltextrun"/>
          <w:rFonts w:asciiTheme="minorHAnsi" w:hAnsiTheme="minorHAnsi" w:cstheme="minorBidi"/>
          <w:b/>
          <w:bCs/>
          <w:color w:val="FF0000"/>
          <w:sz w:val="28"/>
          <w:szCs w:val="28"/>
          <w:lang w:val="fr-FR"/>
        </w:rPr>
        <w:t xml:space="preserve"> </w:t>
      </w:r>
      <w:r>
        <w:rPr>
          <w:rStyle w:val="normaltextrun"/>
          <w:rFonts w:asciiTheme="minorHAnsi" w:hAnsiTheme="minorHAnsi" w:cstheme="minorBidi"/>
          <w:b/>
          <w:bCs/>
          <w:color w:val="1F4E79" w:themeColor="accent1" w:themeShade="80"/>
          <w:sz w:val="28"/>
          <w:szCs w:val="28"/>
          <w:lang w:val="fr-FR"/>
        </w:rPr>
        <w:t>Un compte CERBERE qui vous aurait été délivré dans un autre contexte qu’« Entreprise Privée en lien avec l’administration » ne peut pas être utilisé pour effectuer votre demande d’accès à la plateforme. A noter que le compte CERBERE qui vous aurait été délivré dans le cadre de la plateforme PRR a été créé dans un autre contexte qu’Entreprise Privée en lien avec l’administration et de ce fait ne peut être utilisé pour solliciter l’accès à la plateforme PSI.</w:t>
      </w:r>
    </w:p>
    <w:p w14:paraId="72B33C06" w14:textId="77777777" w:rsidR="00661D92" w:rsidRDefault="00661D92">
      <w:pPr>
        <w:pStyle w:val="paragraph"/>
        <w:spacing w:before="0" w:beforeAutospacing="0" w:after="0" w:afterAutospacing="0"/>
        <w:ind w:left="426" w:right="77"/>
        <w:textAlignment w:val="baseline"/>
        <w:rPr>
          <w:rStyle w:val="normaltextrun"/>
          <w:rFonts w:asciiTheme="minorHAnsi" w:hAnsiTheme="minorHAnsi" w:cstheme="minorHAnsi"/>
          <w:b/>
          <w:color w:val="1F4E79" w:themeColor="accent1" w:themeShade="80"/>
          <w:sz w:val="28"/>
          <w:szCs w:val="28"/>
          <w:lang w:val="fr-FR"/>
        </w:rPr>
      </w:pPr>
    </w:p>
    <w:p w14:paraId="72B33C07" w14:textId="77777777" w:rsidR="00661D92" w:rsidRDefault="00085AEB">
      <w:pPr>
        <w:pStyle w:val="paragraph"/>
        <w:spacing w:before="0" w:beforeAutospacing="0" w:after="0" w:afterAutospacing="0"/>
        <w:ind w:left="426" w:right="77"/>
        <w:textAlignment w:val="baseline"/>
        <w:rPr>
          <w:rStyle w:val="normaltextrun"/>
          <w:rFonts w:asciiTheme="minorHAnsi" w:hAnsiTheme="minorHAnsi" w:cstheme="minorHAnsi"/>
          <w:b/>
          <w:i/>
          <w:color w:val="002060"/>
          <w:sz w:val="28"/>
          <w:szCs w:val="28"/>
          <w:lang w:val="fr-FR"/>
        </w:rPr>
      </w:pPr>
      <w:r>
        <w:rPr>
          <w:rStyle w:val="normaltextrun"/>
          <w:rFonts w:asciiTheme="minorHAnsi" w:hAnsiTheme="minorHAnsi" w:cstheme="minorHAnsi"/>
          <w:b/>
          <w:i/>
          <w:color w:val="002060"/>
          <w:sz w:val="28"/>
          <w:szCs w:val="28"/>
          <w:lang w:val="fr-FR"/>
        </w:rPr>
        <w:t>Si vous rencontrez des difficultés pour appliquer les procédures qui suivent, nous vous invitons à contacter le helpdesk de notre partenaire informatique (Etnic) via l’adresse courriel « </w:t>
      </w:r>
      <w:hyperlink r:id="rId12" w:history="1">
        <w:r>
          <w:rPr>
            <w:rStyle w:val="Lienhypertexte"/>
            <w:rFonts w:asciiTheme="minorHAnsi" w:hAnsiTheme="minorHAnsi" w:cstheme="minorHAnsi"/>
            <w:b/>
            <w:i/>
            <w:sz w:val="28"/>
            <w:szCs w:val="28"/>
            <w:lang w:val="fr-FR"/>
          </w:rPr>
          <w:t>support@etnic.be</w:t>
        </w:r>
      </w:hyperlink>
      <w:r>
        <w:rPr>
          <w:rStyle w:val="normaltextrun"/>
          <w:rFonts w:asciiTheme="minorHAnsi" w:hAnsiTheme="minorHAnsi" w:cstheme="minorHAnsi"/>
          <w:b/>
          <w:i/>
          <w:iCs/>
          <w:color w:val="002060"/>
          <w:sz w:val="28"/>
          <w:szCs w:val="28"/>
          <w:lang w:val="fr-FR"/>
        </w:rPr>
        <w:t> </w:t>
      </w:r>
      <w:r>
        <w:rPr>
          <w:rStyle w:val="normaltextrun"/>
          <w:rFonts w:asciiTheme="minorHAnsi" w:hAnsiTheme="minorHAnsi" w:cstheme="minorHAnsi"/>
          <w:b/>
          <w:i/>
          <w:color w:val="002060"/>
          <w:sz w:val="28"/>
          <w:szCs w:val="28"/>
          <w:lang w:val="fr-FR"/>
        </w:rPr>
        <w:t>» ou le numéro de téléphone  02/800.10.10 en précisant qu’il s’agit d’une « </w:t>
      </w:r>
      <w:r>
        <w:rPr>
          <w:rStyle w:val="normaltextrun"/>
          <w:rFonts w:asciiTheme="minorHAnsi" w:hAnsiTheme="minorHAnsi" w:cstheme="minorHAnsi"/>
          <w:b/>
          <w:i/>
          <w:iCs/>
          <w:color w:val="002060"/>
          <w:sz w:val="28"/>
          <w:szCs w:val="28"/>
          <w:lang w:val="fr-FR"/>
        </w:rPr>
        <w:t>procédure manuelle de création de compte pour PSI ».</w:t>
      </w:r>
    </w:p>
    <w:p w14:paraId="72B33C08" w14:textId="77777777" w:rsidR="00661D92" w:rsidRDefault="00661D92">
      <w:pPr>
        <w:pStyle w:val="paragraph"/>
        <w:spacing w:before="0" w:beforeAutospacing="0" w:after="0" w:afterAutospacing="0"/>
        <w:ind w:left="426" w:right="77"/>
        <w:textAlignment w:val="baseline"/>
        <w:rPr>
          <w:rStyle w:val="normaltextrun"/>
          <w:rFonts w:asciiTheme="minorHAnsi" w:hAnsiTheme="minorHAnsi" w:cstheme="minorHAnsi"/>
          <w:b/>
          <w:color w:val="1F4E79" w:themeColor="accent1" w:themeShade="80"/>
          <w:sz w:val="28"/>
          <w:szCs w:val="28"/>
          <w:lang w:val="fr-FR"/>
        </w:rPr>
      </w:pPr>
    </w:p>
    <w:p w14:paraId="72B33C09" w14:textId="77777777" w:rsidR="00661D92" w:rsidRDefault="00661D92">
      <w:pPr>
        <w:pStyle w:val="paragraph"/>
        <w:spacing w:before="0" w:beforeAutospacing="0" w:after="0" w:afterAutospacing="0"/>
        <w:ind w:right="77"/>
        <w:textAlignment w:val="baseline"/>
        <w:rPr>
          <w:rStyle w:val="normaltextrun"/>
          <w:rFonts w:asciiTheme="minorHAnsi" w:hAnsiTheme="minorHAnsi" w:cstheme="minorHAnsi"/>
          <w:b/>
          <w:color w:val="1F4E79" w:themeColor="accent1" w:themeShade="80"/>
          <w:sz w:val="28"/>
          <w:szCs w:val="28"/>
          <w:lang w:val="fr-FR"/>
        </w:rPr>
      </w:pPr>
    </w:p>
    <w:p w14:paraId="72B33C0A" w14:textId="77777777" w:rsidR="00661D92" w:rsidRDefault="00661D92">
      <w:pPr>
        <w:pStyle w:val="paragraph"/>
        <w:spacing w:before="0" w:beforeAutospacing="0" w:after="0" w:afterAutospacing="0"/>
        <w:ind w:left="426" w:right="77"/>
        <w:textAlignment w:val="baseline"/>
        <w:rPr>
          <w:rStyle w:val="normaltextrun"/>
          <w:rFonts w:asciiTheme="minorHAnsi" w:hAnsiTheme="minorHAnsi" w:cstheme="minorHAnsi"/>
          <w:b/>
          <w:color w:val="1F4E79" w:themeColor="accent1" w:themeShade="80"/>
          <w:sz w:val="28"/>
          <w:szCs w:val="28"/>
          <w:lang w:val="fr-FR"/>
        </w:rPr>
      </w:pPr>
    </w:p>
    <w:p w14:paraId="72B33C0B" w14:textId="77777777" w:rsidR="00661D92" w:rsidRDefault="00661D92">
      <w:pPr>
        <w:pStyle w:val="paragraph"/>
        <w:spacing w:before="0" w:beforeAutospacing="0" w:after="0" w:afterAutospacing="0"/>
        <w:ind w:left="426" w:right="77"/>
        <w:textAlignment w:val="baseline"/>
        <w:rPr>
          <w:rStyle w:val="normaltextrun"/>
          <w:rFonts w:asciiTheme="minorHAnsi" w:hAnsiTheme="minorHAnsi" w:cstheme="minorHAnsi"/>
          <w:b/>
          <w:color w:val="1F4E79" w:themeColor="accent1" w:themeShade="80"/>
          <w:sz w:val="28"/>
          <w:szCs w:val="28"/>
          <w:lang w:val="fr-FR"/>
        </w:rPr>
      </w:pPr>
    </w:p>
    <w:p w14:paraId="72B33C0C" w14:textId="77777777" w:rsidR="00661D92" w:rsidRDefault="00085AEB">
      <w:pPr>
        <w:pStyle w:val="paragraph"/>
        <w:spacing w:before="0" w:beforeAutospacing="0" w:after="0" w:afterAutospacing="0"/>
        <w:ind w:left="851" w:right="77"/>
        <w:textAlignment w:val="baseline"/>
        <w:rPr>
          <w:rStyle w:val="normaltextrun"/>
          <w:rFonts w:asciiTheme="minorHAnsi" w:hAnsiTheme="minorHAnsi" w:cstheme="minorHAnsi"/>
          <w:color w:val="002060"/>
          <w:sz w:val="28"/>
          <w:szCs w:val="28"/>
          <w:lang w:val="fr-FR"/>
        </w:rPr>
      </w:pPr>
      <w:r>
        <w:rPr>
          <w:rStyle w:val="normaltextrun"/>
          <w:rFonts w:asciiTheme="minorHAnsi" w:hAnsiTheme="minorHAnsi" w:cstheme="minorHAnsi"/>
          <w:color w:val="002060"/>
          <w:sz w:val="28"/>
          <w:szCs w:val="28"/>
          <w:lang w:val="fr-FR"/>
        </w:rPr>
        <w:t>L’</w:t>
      </w:r>
      <w:hyperlink w:anchor="_Processus_2._Demande" w:history="1">
        <w:r>
          <w:rPr>
            <w:rStyle w:val="Lienhypertexte"/>
            <w:rFonts w:asciiTheme="minorHAnsi" w:hAnsiTheme="minorHAnsi" w:cstheme="minorHAnsi"/>
            <w:b/>
            <w:sz w:val="28"/>
            <w:szCs w:val="28"/>
            <w:lang w:val="fr-FR"/>
          </w:rPr>
          <w:t>Etape 2. Demande d’affiliation à un Pouvoir Organisateur avec un compte CERBERE existant</w:t>
        </w:r>
      </w:hyperlink>
      <w:r>
        <w:rPr>
          <w:rStyle w:val="normaltextrun"/>
          <w:rFonts w:asciiTheme="minorHAnsi" w:hAnsiTheme="minorHAnsi" w:cstheme="minorHAnsi"/>
          <w:color w:val="002060"/>
          <w:sz w:val="28"/>
          <w:szCs w:val="28"/>
          <w:lang w:val="fr-FR"/>
        </w:rPr>
        <w:t xml:space="preserve"> est à réaliser uniquement dans la mesure où vous avez été désigné (*) par au moins un Pouvoir Organisateur. Vous devez dès lors, dans ce cas, vous affilier à chacun de ces Pouvoirs Organisateurs. </w:t>
      </w:r>
    </w:p>
    <w:p w14:paraId="72B33C0D" w14:textId="77777777" w:rsidR="00661D92" w:rsidRDefault="00661D92">
      <w:pPr>
        <w:pStyle w:val="paragraph"/>
        <w:spacing w:before="0" w:beforeAutospacing="0" w:after="0" w:afterAutospacing="0"/>
        <w:ind w:left="851" w:right="77"/>
        <w:textAlignment w:val="baseline"/>
        <w:rPr>
          <w:rStyle w:val="normaltextrun"/>
          <w:rFonts w:asciiTheme="minorHAnsi" w:hAnsiTheme="minorHAnsi" w:cstheme="minorHAnsi"/>
          <w:color w:val="002060"/>
          <w:sz w:val="28"/>
          <w:szCs w:val="28"/>
          <w:lang w:val="fr-FR"/>
        </w:rPr>
      </w:pPr>
    </w:p>
    <w:p w14:paraId="72B33C0E" w14:textId="77777777" w:rsidR="00661D92" w:rsidRDefault="00085AEB">
      <w:pPr>
        <w:pStyle w:val="paragraph"/>
        <w:spacing w:before="0" w:beforeAutospacing="0" w:after="0" w:afterAutospacing="0"/>
        <w:ind w:left="851" w:right="77"/>
        <w:textAlignment w:val="baseline"/>
        <w:rPr>
          <w:rStyle w:val="normaltextrun"/>
          <w:rFonts w:asciiTheme="minorHAnsi" w:hAnsiTheme="minorHAnsi" w:cstheme="minorHAnsi"/>
          <w:color w:val="002060"/>
          <w:sz w:val="28"/>
          <w:szCs w:val="28"/>
          <w:lang w:val="fr-FR"/>
        </w:rPr>
      </w:pPr>
      <w:r>
        <w:rPr>
          <w:rStyle w:val="normaltextrun"/>
          <w:rFonts w:asciiTheme="minorHAnsi" w:hAnsiTheme="minorHAnsi" w:cstheme="minorHAnsi"/>
          <w:b/>
          <w:color w:val="002060"/>
          <w:sz w:val="28"/>
          <w:szCs w:val="28"/>
          <w:u w:val="single"/>
          <w:lang w:val="fr-FR"/>
        </w:rPr>
        <w:t>(*) Exemple :</w:t>
      </w:r>
      <w:r>
        <w:rPr>
          <w:rStyle w:val="normaltextrun"/>
          <w:rFonts w:asciiTheme="minorHAnsi" w:hAnsiTheme="minorHAnsi" w:cstheme="minorHAnsi"/>
          <w:color w:val="002060"/>
          <w:sz w:val="28"/>
          <w:szCs w:val="28"/>
          <w:lang w:val="fr-FR"/>
        </w:rPr>
        <w:t xml:space="preserve"> Dans le cadre de la plateforme PSI vous avez été désigné par trois Pouvoirs Organisateurs :</w:t>
      </w:r>
    </w:p>
    <w:p w14:paraId="72B33C0F" w14:textId="77777777" w:rsidR="00661D92" w:rsidRDefault="00085AEB">
      <w:pPr>
        <w:pStyle w:val="paragraph"/>
        <w:numPr>
          <w:ilvl w:val="0"/>
          <w:numId w:val="45"/>
        </w:numPr>
        <w:spacing w:before="0" w:beforeAutospacing="0" w:after="0" w:afterAutospacing="0"/>
        <w:ind w:right="77"/>
        <w:textAlignment w:val="baseline"/>
        <w:rPr>
          <w:rStyle w:val="normaltextrun"/>
          <w:rFonts w:asciiTheme="minorHAnsi" w:hAnsiTheme="minorHAnsi" w:cstheme="minorHAnsi"/>
          <w:color w:val="002060"/>
          <w:sz w:val="28"/>
          <w:szCs w:val="28"/>
          <w:lang w:val="fr-FR"/>
        </w:rPr>
      </w:pPr>
      <w:r>
        <w:rPr>
          <w:rStyle w:val="normaltextrun"/>
          <w:rFonts w:asciiTheme="minorHAnsi" w:hAnsiTheme="minorHAnsi" w:cstheme="minorHAnsi"/>
          <w:color w:val="002060"/>
          <w:sz w:val="28"/>
          <w:szCs w:val="28"/>
          <w:lang w:val="fr-FR"/>
        </w:rPr>
        <w:t xml:space="preserve">Vous créez votre compte CERBERE et vous vous affiliez au Pouvoir Organisateur 1. En suivant </w:t>
      </w:r>
      <w:hyperlink w:anchor="_Processus_1._Demande" w:history="1">
        <w:r>
          <w:rPr>
            <w:rStyle w:val="Lienhypertexte"/>
            <w:rFonts w:asciiTheme="minorHAnsi" w:hAnsiTheme="minorHAnsi" w:cstheme="minorHAnsi"/>
            <w:sz w:val="28"/>
            <w:szCs w:val="28"/>
            <w:lang w:val="fr-FR"/>
          </w:rPr>
          <w:t>l’Etape 1.</w:t>
        </w:r>
      </w:hyperlink>
    </w:p>
    <w:p w14:paraId="72B33C10" w14:textId="77777777" w:rsidR="00661D92" w:rsidRDefault="00085AEB">
      <w:pPr>
        <w:pStyle w:val="paragraph"/>
        <w:numPr>
          <w:ilvl w:val="0"/>
          <w:numId w:val="45"/>
        </w:numPr>
        <w:spacing w:before="0" w:beforeAutospacing="0" w:after="0" w:afterAutospacing="0"/>
        <w:ind w:right="77"/>
        <w:textAlignment w:val="baseline"/>
        <w:rPr>
          <w:rStyle w:val="normaltextrun"/>
          <w:rFonts w:asciiTheme="minorHAnsi" w:hAnsiTheme="minorHAnsi" w:cstheme="minorHAnsi"/>
          <w:color w:val="002060"/>
          <w:sz w:val="28"/>
          <w:szCs w:val="28"/>
          <w:lang w:val="fr-FR"/>
        </w:rPr>
      </w:pPr>
      <w:r>
        <w:rPr>
          <w:rStyle w:val="normaltextrun"/>
          <w:rFonts w:asciiTheme="minorHAnsi" w:hAnsiTheme="minorHAnsi" w:cstheme="minorHAnsi"/>
          <w:color w:val="002060"/>
          <w:sz w:val="28"/>
          <w:szCs w:val="28"/>
          <w:lang w:val="fr-FR"/>
        </w:rPr>
        <w:t>Vous vous affiliez au Pouvoir Organisateur 2 en suivant l’</w:t>
      </w:r>
      <w:hyperlink w:anchor="_Processus_2._Demande" w:history="1">
        <w:r>
          <w:rPr>
            <w:rStyle w:val="Lienhypertexte"/>
            <w:rFonts w:asciiTheme="minorHAnsi" w:hAnsiTheme="minorHAnsi" w:cstheme="minorHAnsi"/>
            <w:sz w:val="28"/>
            <w:szCs w:val="28"/>
            <w:lang w:val="fr-FR"/>
          </w:rPr>
          <w:t>Etape 2</w:t>
        </w:r>
      </w:hyperlink>
      <w:r>
        <w:rPr>
          <w:rStyle w:val="normaltextrun"/>
          <w:rFonts w:asciiTheme="minorHAnsi" w:hAnsiTheme="minorHAnsi" w:cstheme="minorHAnsi"/>
          <w:color w:val="002060"/>
          <w:sz w:val="28"/>
          <w:szCs w:val="28"/>
          <w:lang w:val="fr-FR"/>
        </w:rPr>
        <w:t xml:space="preserve"> avec le compte CERBERE créé à l’étape 1. </w:t>
      </w:r>
    </w:p>
    <w:p w14:paraId="72B33C11" w14:textId="77777777" w:rsidR="00661D92" w:rsidRDefault="00085AEB">
      <w:pPr>
        <w:pStyle w:val="paragraph"/>
        <w:numPr>
          <w:ilvl w:val="0"/>
          <w:numId w:val="45"/>
        </w:numPr>
        <w:spacing w:before="0" w:beforeAutospacing="0" w:after="0" w:afterAutospacing="0"/>
        <w:ind w:right="77"/>
        <w:textAlignment w:val="baseline"/>
        <w:rPr>
          <w:rStyle w:val="Lienhypertexte"/>
          <w:rFonts w:asciiTheme="minorHAnsi" w:hAnsiTheme="minorHAnsi" w:cstheme="minorHAnsi"/>
          <w:color w:val="002060"/>
          <w:sz w:val="28"/>
          <w:szCs w:val="28"/>
          <w:u w:val="none"/>
          <w:lang w:val="fr-FR"/>
        </w:rPr>
      </w:pPr>
      <w:r>
        <w:rPr>
          <w:rStyle w:val="normaltextrun"/>
          <w:rFonts w:asciiTheme="minorHAnsi" w:hAnsiTheme="minorHAnsi" w:cstheme="minorHAnsi"/>
          <w:color w:val="002060"/>
          <w:sz w:val="28"/>
          <w:szCs w:val="28"/>
          <w:lang w:val="fr-FR"/>
        </w:rPr>
        <w:t>Vous vous affiliez au Pouvoir Organisateur 3 en recommençant l’</w:t>
      </w:r>
      <w:hyperlink w:anchor="_Processus_2._Demande" w:history="1">
        <w:r>
          <w:rPr>
            <w:rStyle w:val="Lienhypertexte"/>
            <w:rFonts w:asciiTheme="minorHAnsi" w:hAnsiTheme="minorHAnsi" w:cstheme="minorHAnsi"/>
            <w:sz w:val="28"/>
            <w:szCs w:val="28"/>
            <w:lang w:val="fr-FR"/>
          </w:rPr>
          <w:t>Etape 2</w:t>
        </w:r>
      </w:hyperlink>
      <w:r>
        <w:rPr>
          <w:rStyle w:val="normaltextrun"/>
          <w:rFonts w:asciiTheme="minorHAnsi" w:hAnsiTheme="minorHAnsi" w:cstheme="minorHAnsi"/>
          <w:color w:val="002060"/>
          <w:sz w:val="28"/>
          <w:szCs w:val="28"/>
          <w:lang w:val="fr-FR"/>
        </w:rPr>
        <w:t xml:space="preserve"> avec le compte CERBERE créé à l’étape 1. </w:t>
      </w:r>
    </w:p>
    <w:p w14:paraId="72B33C12" w14:textId="77777777" w:rsidR="00661D92" w:rsidRDefault="00661D92">
      <w:pPr>
        <w:pStyle w:val="paragraph"/>
        <w:spacing w:before="0" w:beforeAutospacing="0" w:after="0" w:afterAutospacing="0"/>
        <w:ind w:left="1211" w:right="77"/>
        <w:textAlignment w:val="baseline"/>
        <w:rPr>
          <w:rStyle w:val="normaltextrun"/>
          <w:rFonts w:asciiTheme="minorHAnsi" w:hAnsiTheme="minorHAnsi" w:cstheme="minorHAnsi"/>
          <w:color w:val="002060"/>
          <w:sz w:val="28"/>
          <w:szCs w:val="28"/>
          <w:lang w:val="fr-FR"/>
        </w:rPr>
      </w:pPr>
    </w:p>
    <w:p w14:paraId="72B33C13" w14:textId="77777777" w:rsidR="00661D92" w:rsidRDefault="00661D92">
      <w:pPr>
        <w:pStyle w:val="paragraph"/>
        <w:spacing w:before="0" w:beforeAutospacing="0" w:after="0" w:afterAutospacing="0"/>
        <w:ind w:left="786" w:right="77"/>
        <w:textAlignment w:val="baseline"/>
        <w:rPr>
          <w:rStyle w:val="normaltextrun"/>
          <w:rFonts w:asciiTheme="minorHAnsi" w:hAnsiTheme="minorHAnsi" w:cstheme="minorHAnsi"/>
          <w:color w:val="002060"/>
          <w:sz w:val="28"/>
          <w:szCs w:val="28"/>
          <w:lang w:val="fr-FR"/>
        </w:rPr>
      </w:pPr>
    </w:p>
    <w:p w14:paraId="72B33C14" w14:textId="13B26BB6" w:rsidR="00661D92" w:rsidRDefault="00085AEB">
      <w:pPr>
        <w:ind w:left="426" w:right="77"/>
        <w:rPr>
          <w:rStyle w:val="normaltextrun"/>
          <w:rFonts w:asciiTheme="minorHAnsi" w:eastAsia="Times New Roman" w:hAnsiTheme="minorHAnsi" w:cstheme="minorHAnsi"/>
          <w:b/>
          <w:color w:val="002060"/>
          <w:sz w:val="28"/>
          <w:szCs w:val="28"/>
          <w:lang w:eastAsia="fr-BE"/>
        </w:rPr>
      </w:pPr>
      <w:r>
        <w:rPr>
          <w:b/>
          <w:noProof/>
          <w:sz w:val="24"/>
          <w:lang w:eastAsia="fr-BE"/>
        </w:rPr>
        <w:drawing>
          <wp:inline distT="0" distB="0" distL="0" distR="0" wp14:anchorId="72B33E26" wp14:editId="72B33E27">
            <wp:extent cx="311353" cy="289560"/>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ttention.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7323" cy="295112"/>
                    </a:xfrm>
                    <a:prstGeom prst="rect">
                      <a:avLst/>
                    </a:prstGeom>
                  </pic:spPr>
                </pic:pic>
              </a:graphicData>
            </a:graphic>
          </wp:inline>
        </w:drawing>
      </w:r>
      <w:r>
        <w:rPr>
          <w:rStyle w:val="normaltextrun"/>
          <w:rFonts w:asciiTheme="minorHAnsi" w:hAnsiTheme="minorHAnsi" w:cstheme="minorHAnsi"/>
          <w:color w:val="002060"/>
          <w:sz w:val="28"/>
          <w:szCs w:val="28"/>
          <w:lang w:val="fr-FR"/>
        </w:rPr>
        <w:t xml:space="preserve"> </w:t>
      </w:r>
      <w:r>
        <w:rPr>
          <w:rStyle w:val="normaltextrun"/>
          <w:rFonts w:asciiTheme="minorHAnsi" w:eastAsia="Times New Roman" w:hAnsiTheme="minorHAnsi" w:cstheme="minorHAnsi"/>
          <w:b/>
          <w:color w:val="002060"/>
          <w:sz w:val="28"/>
          <w:szCs w:val="28"/>
          <w:lang w:val="fr-FR" w:eastAsia="fr-BE"/>
        </w:rPr>
        <w:t xml:space="preserve">Outre les démarches qui suivent </w:t>
      </w:r>
      <w:r>
        <w:rPr>
          <w:rStyle w:val="normaltextrun"/>
          <w:rFonts w:asciiTheme="minorHAnsi" w:eastAsia="Times New Roman" w:hAnsiTheme="minorHAnsi" w:cstheme="minorHAnsi"/>
          <w:b/>
          <w:color w:val="002060"/>
          <w:sz w:val="28"/>
          <w:szCs w:val="28"/>
          <w:lang w:eastAsia="fr-BE"/>
        </w:rPr>
        <w:t xml:space="preserve"> un représentant du pouvoir organisateur doit vous avoir formellement identifié au formulaire de demande d’accès à la plateforme électronique disponible via : </w:t>
      </w:r>
      <w:r w:rsidRPr="00085AEB">
        <w:rPr>
          <w:rStyle w:val="Lienhypertexte"/>
          <w:rFonts w:asciiTheme="minorHAnsi" w:eastAsia="Times New Roman" w:hAnsiTheme="minorHAnsi" w:cstheme="minorHAnsi"/>
          <w:b/>
          <w:sz w:val="28"/>
          <w:szCs w:val="28"/>
          <w:lang w:eastAsia="fr-BE"/>
        </w:rPr>
        <w:t>https://form.jotform.com/240712468553357</w:t>
      </w:r>
    </w:p>
    <w:p w14:paraId="72B33C15" w14:textId="77777777" w:rsidR="00661D92" w:rsidRDefault="00661D92">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72B33C16" w14:textId="77777777" w:rsidR="00661D92" w:rsidRDefault="00661D92">
      <w:pPr>
        <w:pStyle w:val="Titre2"/>
        <w:spacing w:before="29"/>
        <w:ind w:left="0" w:right="77"/>
        <w:rPr>
          <w:color w:val="001B50"/>
          <w:u w:color="001B50"/>
        </w:rPr>
      </w:pPr>
    </w:p>
    <w:p w14:paraId="72B33C17" w14:textId="77777777" w:rsidR="00661D92" w:rsidRDefault="00661D92">
      <w:pPr>
        <w:pStyle w:val="Titre2"/>
        <w:spacing w:before="29"/>
        <w:ind w:left="0" w:right="77"/>
        <w:rPr>
          <w:color w:val="001B50"/>
          <w:u w:color="001B50"/>
        </w:rPr>
      </w:pPr>
    </w:p>
    <w:p w14:paraId="72B33C18" w14:textId="77777777" w:rsidR="00661D92" w:rsidRDefault="00661D92">
      <w:pPr>
        <w:pStyle w:val="Titre2"/>
        <w:spacing w:before="29"/>
        <w:ind w:left="0" w:right="77"/>
        <w:rPr>
          <w:color w:val="001B50"/>
          <w:u w:color="001B50"/>
        </w:rPr>
      </w:pPr>
    </w:p>
    <w:p w14:paraId="72B33C19" w14:textId="77777777" w:rsidR="00661D92" w:rsidRDefault="00661D92">
      <w:pPr>
        <w:pStyle w:val="Titre2"/>
        <w:spacing w:before="29"/>
        <w:ind w:left="0" w:right="77"/>
        <w:rPr>
          <w:color w:val="001B50"/>
          <w:u w:color="001B50"/>
        </w:rPr>
      </w:pPr>
    </w:p>
    <w:p w14:paraId="72B33C1A" w14:textId="77777777" w:rsidR="00661D92" w:rsidRDefault="00661D92">
      <w:pPr>
        <w:pStyle w:val="Titre2"/>
        <w:spacing w:before="29"/>
        <w:ind w:left="0" w:right="77"/>
        <w:rPr>
          <w:color w:val="001B50"/>
          <w:u w:color="001B50"/>
        </w:rPr>
      </w:pPr>
    </w:p>
    <w:p w14:paraId="72B33C1B" w14:textId="77777777" w:rsidR="00661D92" w:rsidRDefault="00661D92">
      <w:pPr>
        <w:pStyle w:val="Titre2"/>
        <w:spacing w:before="29"/>
        <w:ind w:left="0" w:right="77"/>
        <w:rPr>
          <w:color w:val="001B50"/>
          <w:u w:color="001B50"/>
        </w:rPr>
      </w:pPr>
    </w:p>
    <w:p w14:paraId="72B33C1C" w14:textId="77777777" w:rsidR="00661D92" w:rsidRDefault="00661D92">
      <w:pPr>
        <w:pStyle w:val="Titre2"/>
        <w:spacing w:before="29"/>
        <w:ind w:left="0" w:right="77"/>
        <w:rPr>
          <w:color w:val="001B50"/>
          <w:u w:color="001B50"/>
        </w:rPr>
      </w:pPr>
    </w:p>
    <w:p w14:paraId="72B33C1D" w14:textId="77777777" w:rsidR="00661D92" w:rsidRDefault="00661D92">
      <w:pPr>
        <w:pStyle w:val="Titre2"/>
        <w:spacing w:before="29"/>
        <w:ind w:left="0" w:right="77"/>
        <w:rPr>
          <w:color w:val="001B50"/>
          <w:u w:color="001B50"/>
        </w:rPr>
      </w:pPr>
    </w:p>
    <w:p w14:paraId="72B33C1E" w14:textId="77777777" w:rsidR="00661D92" w:rsidRDefault="00661D92">
      <w:pPr>
        <w:pStyle w:val="Titre2"/>
        <w:spacing w:before="29"/>
        <w:ind w:left="0" w:right="77"/>
        <w:rPr>
          <w:color w:val="001B50"/>
          <w:u w:color="001B50"/>
        </w:rPr>
      </w:pPr>
    </w:p>
    <w:p w14:paraId="72B33C1F" w14:textId="77777777" w:rsidR="00661D92" w:rsidRDefault="00085AEB">
      <w:pPr>
        <w:pStyle w:val="Titre2"/>
        <w:spacing w:before="29"/>
        <w:ind w:left="426" w:right="77"/>
        <w:rPr>
          <w:color w:val="001B50"/>
          <w:u w:color="001B50"/>
        </w:rPr>
      </w:pPr>
      <w:bookmarkStart w:id="2" w:name="_Processus_1._Demande"/>
      <w:bookmarkStart w:id="3" w:name="_Etape_1._Demande"/>
      <w:bookmarkStart w:id="4" w:name="_Toc161145413"/>
      <w:bookmarkEnd w:id="2"/>
      <w:bookmarkEnd w:id="3"/>
      <w:r>
        <w:rPr>
          <w:b/>
          <w:color w:val="001B50"/>
          <w:u w:color="001B50"/>
        </w:rPr>
        <w:t>Etape 1.</w:t>
      </w:r>
      <w:r>
        <w:rPr>
          <w:color w:val="001B50"/>
          <w:u w:color="001B50"/>
        </w:rPr>
        <w:t xml:space="preserve"> Demande d'affiliation à la plateforme PSI</w:t>
      </w:r>
      <w:bookmarkEnd w:id="4"/>
      <w:r>
        <w:rPr>
          <w:color w:val="001B50"/>
          <w:u w:color="001B50"/>
        </w:rPr>
        <w:t xml:space="preserve"> </w:t>
      </w:r>
    </w:p>
    <w:p w14:paraId="72B33C20" w14:textId="77777777" w:rsidR="00661D92" w:rsidRDefault="00661D92">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72B33C21" w14:textId="77777777" w:rsidR="00661D92" w:rsidRDefault="00085AEB">
      <w:pPr>
        <w:pStyle w:val="paragraph"/>
        <w:spacing w:before="0" w:beforeAutospacing="0" w:after="0" w:afterAutospacing="0"/>
        <w:ind w:left="426" w:right="77"/>
        <w:textAlignment w:val="baseline"/>
        <w:rPr>
          <w:rStyle w:val="normaltextrun"/>
          <w:rFonts w:asciiTheme="minorHAnsi" w:hAnsiTheme="minorHAnsi" w:cstheme="minorHAnsi"/>
          <w:color w:val="002060"/>
          <w:sz w:val="28"/>
          <w:szCs w:val="28"/>
          <w:lang w:val="fr-FR"/>
        </w:rPr>
      </w:pPr>
      <w:r>
        <w:rPr>
          <w:rStyle w:val="normaltextrun"/>
          <w:rFonts w:asciiTheme="minorHAnsi" w:hAnsiTheme="minorHAnsi" w:cstheme="minorHAnsi"/>
          <w:color w:val="002060"/>
          <w:sz w:val="28"/>
          <w:szCs w:val="28"/>
          <w:lang w:val="fr-FR"/>
        </w:rPr>
        <w:t>L’infrastructure Cerbère est dédiée au contrôle des identités et des accès aux ressources informatiques du ministère de la Fédération Wallonie-Bruxelles.</w:t>
      </w:r>
    </w:p>
    <w:p w14:paraId="72B33C22" w14:textId="77777777" w:rsidR="00661D92" w:rsidRDefault="00085AEB">
      <w:pPr>
        <w:pStyle w:val="paragraph"/>
        <w:spacing w:before="0" w:beforeAutospacing="0" w:after="0" w:afterAutospacing="0"/>
        <w:ind w:left="426" w:right="77"/>
        <w:textAlignment w:val="baseline"/>
        <w:rPr>
          <w:rFonts w:asciiTheme="minorHAnsi" w:hAnsiTheme="minorHAnsi" w:cstheme="minorHAnsi"/>
          <w:color w:val="002060"/>
          <w:sz w:val="28"/>
          <w:szCs w:val="28"/>
          <w:lang w:val="fr-FR"/>
        </w:rPr>
      </w:pPr>
      <w:r>
        <w:rPr>
          <w:rStyle w:val="normaltextrun"/>
          <w:rFonts w:asciiTheme="minorHAnsi" w:hAnsiTheme="minorHAnsi" w:cstheme="minorHAnsi"/>
          <w:color w:val="002060"/>
          <w:sz w:val="28"/>
          <w:szCs w:val="28"/>
          <w:lang w:val="fr-FR"/>
        </w:rPr>
        <w:t>Votre enregistrement dans Cerbère vous garantit donc un accès sécurisé à vos données.</w:t>
      </w:r>
    </w:p>
    <w:p w14:paraId="72B33C23" w14:textId="77777777" w:rsidR="00661D92" w:rsidRDefault="00085AEB">
      <w:pPr>
        <w:widowControl w:val="0"/>
        <w:numPr>
          <w:ilvl w:val="0"/>
          <w:numId w:val="10"/>
        </w:numPr>
        <w:tabs>
          <w:tab w:val="left" w:pos="910"/>
        </w:tabs>
        <w:autoSpaceDE w:val="0"/>
        <w:autoSpaceDN w:val="0"/>
        <w:spacing w:before="170" w:after="0" w:line="240" w:lineRule="auto"/>
        <w:ind w:left="426" w:right="77" w:firstLine="0"/>
        <w:rPr>
          <w:rFonts w:cs="Calibri"/>
          <w:sz w:val="28"/>
          <w:lang w:val="fr-FR"/>
        </w:rPr>
      </w:pPr>
      <w:r>
        <w:rPr>
          <w:rFonts w:cs="Calibri"/>
          <w:sz w:val="28"/>
          <w:lang w:val="fr-FR"/>
        </w:rPr>
        <w:t>Matériel</w:t>
      </w:r>
      <w:r>
        <w:rPr>
          <w:rFonts w:cs="Calibri"/>
          <w:spacing w:val="-3"/>
          <w:sz w:val="28"/>
          <w:lang w:val="fr-FR"/>
        </w:rPr>
        <w:t xml:space="preserve"> </w:t>
      </w:r>
      <w:r>
        <w:rPr>
          <w:rFonts w:cs="Calibri"/>
          <w:sz w:val="28"/>
          <w:lang w:val="fr-FR"/>
        </w:rPr>
        <w:t>nécessaire</w:t>
      </w:r>
    </w:p>
    <w:p w14:paraId="72B33C24" w14:textId="77777777" w:rsidR="00661D92" w:rsidRDefault="00085AEB">
      <w:pPr>
        <w:widowControl w:val="0"/>
        <w:autoSpaceDE w:val="0"/>
        <w:autoSpaceDN w:val="0"/>
        <w:spacing w:before="119" w:after="0" w:line="240" w:lineRule="auto"/>
        <w:ind w:left="426" w:right="77"/>
        <w:rPr>
          <w:rFonts w:cs="Calibri"/>
          <w:sz w:val="24"/>
          <w:lang w:val="fr-FR"/>
        </w:rPr>
      </w:pPr>
      <w:r>
        <w:rPr>
          <w:rFonts w:cs="Calibri"/>
          <w:sz w:val="24"/>
          <w:lang w:val="fr-FR"/>
        </w:rPr>
        <w:t>Pour</w:t>
      </w:r>
      <w:r>
        <w:rPr>
          <w:rFonts w:cs="Calibri"/>
          <w:spacing w:val="-4"/>
          <w:sz w:val="24"/>
          <w:lang w:val="fr-FR"/>
        </w:rPr>
        <w:t xml:space="preserve"> </w:t>
      </w:r>
      <w:r>
        <w:rPr>
          <w:rFonts w:cs="Calibri"/>
          <w:sz w:val="24"/>
          <w:lang w:val="fr-FR"/>
        </w:rPr>
        <w:t>pouvoir</w:t>
      </w:r>
      <w:r>
        <w:rPr>
          <w:rFonts w:cs="Calibri"/>
          <w:spacing w:val="-1"/>
          <w:sz w:val="24"/>
          <w:lang w:val="fr-FR"/>
        </w:rPr>
        <w:t xml:space="preserve"> </w:t>
      </w:r>
      <w:r>
        <w:rPr>
          <w:rFonts w:cs="Calibri"/>
          <w:sz w:val="24"/>
          <w:lang w:val="fr-FR"/>
        </w:rPr>
        <w:t>vous</w:t>
      </w:r>
      <w:r>
        <w:rPr>
          <w:rFonts w:cs="Calibri"/>
          <w:spacing w:val="-2"/>
          <w:sz w:val="24"/>
          <w:lang w:val="fr-FR"/>
        </w:rPr>
        <w:t xml:space="preserve"> </w:t>
      </w:r>
      <w:r>
        <w:rPr>
          <w:rFonts w:cs="Calibri"/>
          <w:sz w:val="24"/>
          <w:lang w:val="fr-FR"/>
        </w:rPr>
        <w:t>auto-enregistrer,</w:t>
      </w:r>
      <w:r>
        <w:rPr>
          <w:rFonts w:cs="Calibri"/>
          <w:spacing w:val="-2"/>
          <w:sz w:val="24"/>
          <w:lang w:val="fr-FR"/>
        </w:rPr>
        <w:t xml:space="preserve"> </w:t>
      </w:r>
      <w:r>
        <w:rPr>
          <w:rFonts w:cs="Calibri"/>
          <w:sz w:val="24"/>
          <w:lang w:val="fr-FR"/>
        </w:rPr>
        <w:t>vous</w:t>
      </w:r>
      <w:r>
        <w:rPr>
          <w:rFonts w:cs="Calibri"/>
          <w:spacing w:val="-3"/>
          <w:sz w:val="24"/>
          <w:lang w:val="fr-FR"/>
        </w:rPr>
        <w:t xml:space="preserve"> </w:t>
      </w:r>
      <w:r>
        <w:rPr>
          <w:rFonts w:cs="Calibri"/>
          <w:sz w:val="24"/>
          <w:lang w:val="fr-FR"/>
        </w:rPr>
        <w:t>devez</w:t>
      </w:r>
      <w:r>
        <w:rPr>
          <w:rFonts w:cs="Calibri"/>
          <w:spacing w:val="-3"/>
          <w:sz w:val="24"/>
          <w:lang w:val="fr-FR"/>
        </w:rPr>
        <w:t xml:space="preserve"> </w:t>
      </w:r>
      <w:r>
        <w:rPr>
          <w:rFonts w:cs="Calibri"/>
          <w:sz w:val="24"/>
          <w:lang w:val="fr-FR"/>
        </w:rPr>
        <w:t>disposer</w:t>
      </w:r>
      <w:r>
        <w:rPr>
          <w:rFonts w:cs="Calibri"/>
          <w:spacing w:val="-2"/>
          <w:sz w:val="24"/>
          <w:lang w:val="fr-FR"/>
        </w:rPr>
        <w:t xml:space="preserve"> </w:t>
      </w:r>
      <w:r>
        <w:rPr>
          <w:rFonts w:cs="Calibri"/>
          <w:sz w:val="24"/>
          <w:lang w:val="fr-FR"/>
        </w:rPr>
        <w:t>:</w:t>
      </w:r>
    </w:p>
    <w:p w14:paraId="72B33C25" w14:textId="77777777" w:rsidR="00661D92" w:rsidRDefault="00085AEB">
      <w:pPr>
        <w:widowControl w:val="0"/>
        <w:numPr>
          <w:ilvl w:val="1"/>
          <w:numId w:val="10"/>
        </w:numPr>
        <w:tabs>
          <w:tab w:val="left" w:pos="1320"/>
          <w:tab w:val="left" w:pos="1321"/>
        </w:tabs>
        <w:autoSpaceDE w:val="0"/>
        <w:autoSpaceDN w:val="0"/>
        <w:spacing w:before="120" w:after="0" w:line="240" w:lineRule="auto"/>
        <w:ind w:left="426" w:right="77" w:firstLine="0"/>
        <w:rPr>
          <w:rFonts w:cs="Calibri"/>
          <w:sz w:val="24"/>
          <w:lang w:val="fr-FR"/>
        </w:rPr>
      </w:pPr>
      <w:r>
        <w:rPr>
          <w:rFonts w:cs="Calibri"/>
          <w:sz w:val="24"/>
          <w:lang w:val="fr-FR"/>
        </w:rPr>
        <w:t>d’un</w:t>
      </w:r>
      <w:r>
        <w:rPr>
          <w:rFonts w:cs="Calibri"/>
          <w:spacing w:val="-5"/>
          <w:sz w:val="24"/>
          <w:lang w:val="fr-FR"/>
        </w:rPr>
        <w:t xml:space="preserve"> </w:t>
      </w:r>
      <w:r>
        <w:rPr>
          <w:rFonts w:cs="Calibri"/>
          <w:sz w:val="24"/>
          <w:lang w:val="fr-FR"/>
        </w:rPr>
        <w:t>ordinateur</w:t>
      </w:r>
      <w:r>
        <w:rPr>
          <w:rFonts w:cs="Calibri"/>
          <w:spacing w:val="-2"/>
          <w:sz w:val="24"/>
          <w:lang w:val="fr-FR"/>
        </w:rPr>
        <w:t xml:space="preserve"> </w:t>
      </w:r>
      <w:r>
        <w:rPr>
          <w:rFonts w:cs="Calibri"/>
          <w:sz w:val="24"/>
          <w:lang w:val="fr-FR"/>
        </w:rPr>
        <w:t>bénéficiant</w:t>
      </w:r>
      <w:r>
        <w:rPr>
          <w:rFonts w:cs="Calibri"/>
          <w:spacing w:val="-4"/>
          <w:sz w:val="24"/>
          <w:lang w:val="fr-FR"/>
        </w:rPr>
        <w:t xml:space="preserve"> </w:t>
      </w:r>
      <w:r>
        <w:rPr>
          <w:rFonts w:cs="Calibri"/>
          <w:sz w:val="24"/>
          <w:lang w:val="fr-FR"/>
        </w:rPr>
        <w:t>d’une</w:t>
      </w:r>
      <w:r>
        <w:rPr>
          <w:rFonts w:cs="Calibri"/>
          <w:spacing w:val="-5"/>
          <w:sz w:val="24"/>
          <w:lang w:val="fr-FR"/>
        </w:rPr>
        <w:t xml:space="preserve"> </w:t>
      </w:r>
      <w:r>
        <w:rPr>
          <w:rFonts w:cs="Calibri"/>
          <w:sz w:val="24"/>
          <w:lang w:val="fr-FR"/>
        </w:rPr>
        <w:t>connexion</w:t>
      </w:r>
      <w:r>
        <w:rPr>
          <w:rFonts w:cs="Calibri"/>
          <w:spacing w:val="-2"/>
          <w:sz w:val="24"/>
          <w:lang w:val="fr-FR"/>
        </w:rPr>
        <w:t xml:space="preserve"> </w:t>
      </w:r>
      <w:r>
        <w:rPr>
          <w:rFonts w:cs="Calibri"/>
          <w:sz w:val="24"/>
          <w:lang w:val="fr-FR"/>
        </w:rPr>
        <w:t>Internet,</w:t>
      </w:r>
    </w:p>
    <w:p w14:paraId="72B33C26" w14:textId="77777777" w:rsidR="00661D92" w:rsidRDefault="00085AEB">
      <w:pPr>
        <w:widowControl w:val="0"/>
        <w:numPr>
          <w:ilvl w:val="1"/>
          <w:numId w:val="10"/>
        </w:numPr>
        <w:tabs>
          <w:tab w:val="left" w:pos="1320"/>
          <w:tab w:val="left" w:pos="1321"/>
        </w:tabs>
        <w:autoSpaceDE w:val="0"/>
        <w:autoSpaceDN w:val="0"/>
        <w:spacing w:before="120" w:after="0" w:line="240" w:lineRule="auto"/>
        <w:ind w:left="426" w:right="77" w:firstLine="0"/>
        <w:rPr>
          <w:rFonts w:cs="Calibri"/>
          <w:sz w:val="24"/>
          <w:lang w:val="fr-FR"/>
        </w:rPr>
      </w:pPr>
      <w:r>
        <w:rPr>
          <w:rFonts w:cs="Calibri"/>
          <w:sz w:val="24"/>
          <w:lang w:val="fr-FR"/>
        </w:rPr>
        <w:t>d’une</w:t>
      </w:r>
      <w:r>
        <w:rPr>
          <w:rFonts w:cs="Calibri"/>
          <w:spacing w:val="-3"/>
          <w:sz w:val="24"/>
          <w:lang w:val="fr-FR"/>
        </w:rPr>
        <w:t xml:space="preserve"> </w:t>
      </w:r>
      <w:r>
        <w:rPr>
          <w:rFonts w:cs="Calibri"/>
          <w:sz w:val="24"/>
          <w:lang w:val="fr-FR"/>
        </w:rPr>
        <w:t>carte</w:t>
      </w:r>
      <w:r>
        <w:rPr>
          <w:rFonts w:cs="Calibri"/>
          <w:spacing w:val="-3"/>
          <w:sz w:val="24"/>
          <w:lang w:val="fr-FR"/>
        </w:rPr>
        <w:t xml:space="preserve"> </w:t>
      </w:r>
      <w:r>
        <w:rPr>
          <w:rFonts w:cs="Calibri"/>
          <w:sz w:val="24"/>
          <w:lang w:val="fr-FR"/>
        </w:rPr>
        <w:t>d’identité</w:t>
      </w:r>
      <w:r>
        <w:rPr>
          <w:rFonts w:cs="Calibri"/>
          <w:spacing w:val="-5"/>
          <w:sz w:val="24"/>
          <w:lang w:val="fr-FR"/>
        </w:rPr>
        <w:t xml:space="preserve"> </w:t>
      </w:r>
      <w:r>
        <w:rPr>
          <w:rFonts w:cs="Calibri"/>
          <w:sz w:val="24"/>
          <w:lang w:val="fr-FR"/>
        </w:rPr>
        <w:t>électronique</w:t>
      </w:r>
      <w:r>
        <w:rPr>
          <w:rFonts w:cs="Calibri"/>
          <w:spacing w:val="-2"/>
          <w:sz w:val="24"/>
          <w:lang w:val="fr-FR"/>
        </w:rPr>
        <w:t xml:space="preserve"> </w:t>
      </w:r>
      <w:r>
        <w:rPr>
          <w:rFonts w:cs="Calibri"/>
          <w:sz w:val="24"/>
          <w:lang w:val="fr-FR"/>
        </w:rPr>
        <w:t>BELGE</w:t>
      </w:r>
      <w:r>
        <w:rPr>
          <w:rFonts w:cs="Calibri"/>
          <w:spacing w:val="-2"/>
          <w:sz w:val="24"/>
          <w:lang w:val="fr-FR"/>
        </w:rPr>
        <w:t xml:space="preserve"> </w:t>
      </w:r>
      <w:r>
        <w:rPr>
          <w:rFonts w:cs="Calibri"/>
          <w:sz w:val="24"/>
          <w:lang w:val="fr-FR"/>
        </w:rPr>
        <w:t>ainsi</w:t>
      </w:r>
      <w:r>
        <w:rPr>
          <w:rFonts w:cs="Calibri"/>
          <w:spacing w:val="-3"/>
          <w:sz w:val="24"/>
          <w:lang w:val="fr-FR"/>
        </w:rPr>
        <w:t xml:space="preserve"> </w:t>
      </w:r>
      <w:r>
        <w:rPr>
          <w:rFonts w:cs="Calibri"/>
          <w:sz w:val="24"/>
          <w:lang w:val="fr-FR"/>
        </w:rPr>
        <w:t>que</w:t>
      </w:r>
      <w:r>
        <w:rPr>
          <w:rFonts w:cs="Calibri"/>
          <w:spacing w:val="-4"/>
          <w:sz w:val="24"/>
          <w:lang w:val="fr-FR"/>
        </w:rPr>
        <w:t xml:space="preserve"> </w:t>
      </w:r>
      <w:r>
        <w:rPr>
          <w:rFonts w:cs="Calibri"/>
          <w:sz w:val="24"/>
          <w:lang w:val="fr-FR"/>
        </w:rPr>
        <w:t>de</w:t>
      </w:r>
      <w:r>
        <w:rPr>
          <w:rFonts w:cs="Calibri"/>
          <w:spacing w:val="-2"/>
          <w:sz w:val="24"/>
          <w:lang w:val="fr-FR"/>
        </w:rPr>
        <w:t xml:space="preserve"> </w:t>
      </w:r>
      <w:r>
        <w:rPr>
          <w:rFonts w:cs="Calibri"/>
          <w:sz w:val="24"/>
          <w:lang w:val="fr-FR"/>
        </w:rPr>
        <w:t>son</w:t>
      </w:r>
      <w:r>
        <w:rPr>
          <w:rFonts w:cs="Calibri"/>
          <w:spacing w:val="-2"/>
          <w:sz w:val="24"/>
          <w:lang w:val="fr-FR"/>
        </w:rPr>
        <w:t xml:space="preserve"> </w:t>
      </w:r>
      <w:r>
        <w:rPr>
          <w:rFonts w:cs="Calibri"/>
          <w:sz w:val="24"/>
          <w:lang w:val="fr-FR"/>
        </w:rPr>
        <w:t>code</w:t>
      </w:r>
      <w:r>
        <w:rPr>
          <w:rFonts w:cs="Calibri"/>
          <w:spacing w:val="-4"/>
          <w:sz w:val="24"/>
          <w:lang w:val="fr-FR"/>
        </w:rPr>
        <w:t xml:space="preserve"> </w:t>
      </w:r>
      <w:r>
        <w:rPr>
          <w:rFonts w:cs="Calibri"/>
          <w:sz w:val="24"/>
          <w:lang w:val="fr-FR"/>
        </w:rPr>
        <w:t>PIN</w:t>
      </w:r>
      <w:r>
        <w:rPr>
          <w:rFonts w:cs="Calibri"/>
          <w:spacing w:val="-2"/>
          <w:sz w:val="24"/>
          <w:lang w:val="fr-FR"/>
        </w:rPr>
        <w:t xml:space="preserve"> </w:t>
      </w:r>
      <w:r>
        <w:rPr>
          <w:rFonts w:cs="Calibri"/>
          <w:sz w:val="24"/>
          <w:lang w:val="fr-FR"/>
        </w:rPr>
        <w:t>(3</w:t>
      </w:r>
      <w:r>
        <w:rPr>
          <w:rFonts w:cs="Calibri"/>
          <w:spacing w:val="-5"/>
          <w:sz w:val="24"/>
          <w:lang w:val="fr-FR"/>
        </w:rPr>
        <w:t xml:space="preserve"> </w:t>
      </w:r>
      <w:r>
        <w:rPr>
          <w:rFonts w:cs="Calibri"/>
          <w:sz w:val="24"/>
          <w:lang w:val="fr-FR"/>
        </w:rPr>
        <w:t>essais</w:t>
      </w:r>
      <w:r>
        <w:rPr>
          <w:rFonts w:cs="Calibri"/>
          <w:spacing w:val="-3"/>
          <w:sz w:val="24"/>
          <w:lang w:val="fr-FR"/>
        </w:rPr>
        <w:t xml:space="preserve"> </w:t>
      </w:r>
      <w:r>
        <w:rPr>
          <w:rFonts w:cs="Calibri"/>
          <w:sz w:val="24"/>
          <w:lang w:val="fr-FR"/>
        </w:rPr>
        <w:t>possibles),</w:t>
      </w:r>
    </w:p>
    <w:p w14:paraId="72B33C27" w14:textId="77777777" w:rsidR="00661D92" w:rsidRDefault="00085AEB">
      <w:pPr>
        <w:widowControl w:val="0"/>
        <w:numPr>
          <w:ilvl w:val="1"/>
          <w:numId w:val="10"/>
        </w:numPr>
        <w:tabs>
          <w:tab w:val="left" w:pos="1320"/>
          <w:tab w:val="left" w:pos="1321"/>
        </w:tabs>
        <w:autoSpaceDE w:val="0"/>
        <w:autoSpaceDN w:val="0"/>
        <w:spacing w:before="122" w:after="0" w:line="240" w:lineRule="auto"/>
        <w:ind w:left="426" w:right="77" w:firstLine="0"/>
        <w:rPr>
          <w:rFonts w:cs="Calibri"/>
          <w:sz w:val="24"/>
          <w:lang w:val="fr-FR"/>
        </w:rPr>
      </w:pPr>
      <w:r>
        <w:rPr>
          <w:rFonts w:cs="Calibri"/>
          <w:sz w:val="24"/>
          <w:lang w:val="fr-FR"/>
        </w:rPr>
        <w:t>d’un</w:t>
      </w:r>
      <w:r>
        <w:rPr>
          <w:rFonts w:cs="Calibri"/>
          <w:spacing w:val="-3"/>
          <w:sz w:val="24"/>
          <w:lang w:val="fr-FR"/>
        </w:rPr>
        <w:t xml:space="preserve"> </w:t>
      </w:r>
      <w:r>
        <w:rPr>
          <w:rFonts w:cs="Calibri"/>
          <w:sz w:val="24"/>
          <w:lang w:val="fr-FR"/>
        </w:rPr>
        <w:t>lecteur</w:t>
      </w:r>
      <w:r>
        <w:rPr>
          <w:rFonts w:cs="Calibri"/>
          <w:spacing w:val="-3"/>
          <w:sz w:val="24"/>
          <w:lang w:val="fr-FR"/>
        </w:rPr>
        <w:t xml:space="preserve"> </w:t>
      </w:r>
      <w:r>
        <w:rPr>
          <w:rFonts w:cs="Calibri"/>
          <w:sz w:val="24"/>
          <w:lang w:val="fr-FR"/>
        </w:rPr>
        <w:t>de</w:t>
      </w:r>
      <w:r>
        <w:rPr>
          <w:rFonts w:cs="Calibri"/>
          <w:spacing w:val="-3"/>
          <w:sz w:val="24"/>
          <w:lang w:val="fr-FR"/>
        </w:rPr>
        <w:t xml:space="preserve"> </w:t>
      </w:r>
      <w:r>
        <w:rPr>
          <w:rFonts w:cs="Calibri"/>
          <w:sz w:val="24"/>
          <w:lang w:val="fr-FR"/>
        </w:rPr>
        <w:t>carte</w:t>
      </w:r>
      <w:r>
        <w:rPr>
          <w:rFonts w:cs="Calibri"/>
          <w:spacing w:val="-4"/>
          <w:sz w:val="24"/>
          <w:lang w:val="fr-FR"/>
        </w:rPr>
        <w:t xml:space="preserve"> </w:t>
      </w:r>
      <w:r>
        <w:rPr>
          <w:rFonts w:cs="Calibri"/>
          <w:sz w:val="24"/>
          <w:lang w:val="fr-FR"/>
        </w:rPr>
        <w:t>d’identité.</w:t>
      </w:r>
    </w:p>
    <w:p w14:paraId="72B33C28" w14:textId="77777777" w:rsidR="00661D92" w:rsidRDefault="00661D92">
      <w:pPr>
        <w:widowControl w:val="0"/>
        <w:tabs>
          <w:tab w:val="left" w:pos="1320"/>
          <w:tab w:val="left" w:pos="1321"/>
        </w:tabs>
        <w:autoSpaceDE w:val="0"/>
        <w:autoSpaceDN w:val="0"/>
        <w:spacing w:before="122" w:after="0" w:line="240" w:lineRule="auto"/>
        <w:ind w:left="426" w:right="77"/>
        <w:rPr>
          <w:rFonts w:cs="Calibri"/>
          <w:sz w:val="24"/>
          <w:lang w:val="fr-FR"/>
        </w:rPr>
      </w:pPr>
    </w:p>
    <w:p w14:paraId="72B33C29" w14:textId="77777777" w:rsidR="00661D92" w:rsidRDefault="00085AEB">
      <w:pPr>
        <w:widowControl w:val="0"/>
        <w:autoSpaceDE w:val="0"/>
        <w:autoSpaceDN w:val="0"/>
        <w:spacing w:after="0" w:line="240" w:lineRule="auto"/>
        <w:ind w:left="426" w:right="77"/>
        <w:rPr>
          <w:rFonts w:cs="Calibri"/>
          <w:sz w:val="24"/>
          <w:lang w:val="fr-FR"/>
        </w:rPr>
      </w:pPr>
      <w:r>
        <w:rPr>
          <w:rFonts w:cs="Calibri"/>
          <w:sz w:val="24"/>
          <w:lang w:val="fr-FR"/>
        </w:rPr>
        <w:t xml:space="preserve">Remarque : Pour les utilisateurs n’ayant pas de carte d’identité belge, veuillez contacter  support de l’ETNIC à l’adresse </w:t>
      </w:r>
      <w:hyperlink r:id="rId14" w:history="1">
        <w:r>
          <w:rPr>
            <w:rStyle w:val="Lienhypertexte"/>
            <w:rFonts w:cs="Calibri"/>
            <w:sz w:val="24"/>
            <w:lang w:val="fr-FR"/>
          </w:rPr>
          <w:t>support@etnic.be</w:t>
        </w:r>
      </w:hyperlink>
    </w:p>
    <w:p w14:paraId="72B33C2A" w14:textId="77777777" w:rsidR="00661D92" w:rsidRDefault="00661D92">
      <w:pPr>
        <w:widowControl w:val="0"/>
        <w:autoSpaceDE w:val="0"/>
        <w:autoSpaceDN w:val="0"/>
        <w:spacing w:after="0" w:line="240" w:lineRule="auto"/>
        <w:ind w:left="426" w:right="77"/>
        <w:rPr>
          <w:rFonts w:cs="Calibri"/>
          <w:sz w:val="20"/>
          <w:lang w:val="fr-FR"/>
        </w:rPr>
      </w:pPr>
    </w:p>
    <w:p w14:paraId="72B33C2B" w14:textId="77777777" w:rsidR="00661D92" w:rsidRDefault="00085AEB">
      <w:pPr>
        <w:widowControl w:val="0"/>
        <w:numPr>
          <w:ilvl w:val="0"/>
          <w:numId w:val="10"/>
        </w:numPr>
        <w:tabs>
          <w:tab w:val="left" w:pos="900"/>
        </w:tabs>
        <w:autoSpaceDE w:val="0"/>
        <w:autoSpaceDN w:val="0"/>
        <w:spacing w:before="170" w:after="0" w:line="240" w:lineRule="auto"/>
        <w:ind w:left="426" w:right="77" w:firstLine="0"/>
        <w:rPr>
          <w:rFonts w:cs="Calibri"/>
          <w:sz w:val="28"/>
          <w:lang w:val="fr-FR"/>
        </w:rPr>
      </w:pPr>
      <w:r>
        <w:rPr>
          <w:rFonts w:cs="Calibri"/>
          <w:sz w:val="28"/>
          <w:lang w:val="fr-FR"/>
        </w:rPr>
        <w:t>Programmes nécessaires</w:t>
      </w:r>
    </w:p>
    <w:p w14:paraId="72B33C2C" w14:textId="77777777" w:rsidR="00661D92" w:rsidRDefault="00085AEB">
      <w:pPr>
        <w:widowControl w:val="0"/>
        <w:autoSpaceDE w:val="0"/>
        <w:autoSpaceDN w:val="0"/>
        <w:spacing w:before="119" w:after="0" w:line="240" w:lineRule="auto"/>
        <w:ind w:left="426" w:right="77"/>
        <w:rPr>
          <w:rFonts w:cs="Calibri"/>
          <w:sz w:val="24"/>
          <w:szCs w:val="24"/>
          <w:lang w:val="fr-FR"/>
        </w:rPr>
      </w:pPr>
      <w:r>
        <w:rPr>
          <w:rFonts w:cs="Calibri"/>
          <w:sz w:val="24"/>
          <w:szCs w:val="24"/>
          <w:lang w:val="fr-FR"/>
        </w:rPr>
        <w:t>Les</w:t>
      </w:r>
      <w:r>
        <w:rPr>
          <w:rFonts w:cs="Calibri"/>
          <w:spacing w:val="-3"/>
          <w:sz w:val="24"/>
          <w:szCs w:val="24"/>
          <w:lang w:val="fr-FR"/>
        </w:rPr>
        <w:t xml:space="preserve"> </w:t>
      </w:r>
      <w:r>
        <w:rPr>
          <w:rFonts w:cs="Calibri"/>
          <w:sz w:val="24"/>
          <w:szCs w:val="24"/>
          <w:lang w:val="fr-FR"/>
        </w:rPr>
        <w:t>programmes</w:t>
      </w:r>
      <w:r>
        <w:rPr>
          <w:rFonts w:cs="Calibri"/>
          <w:spacing w:val="-3"/>
          <w:sz w:val="24"/>
          <w:szCs w:val="24"/>
          <w:lang w:val="fr-FR"/>
        </w:rPr>
        <w:t xml:space="preserve"> </w:t>
      </w:r>
      <w:r>
        <w:rPr>
          <w:rFonts w:cs="Calibri"/>
          <w:sz w:val="24"/>
          <w:szCs w:val="24"/>
          <w:lang w:val="fr-FR"/>
        </w:rPr>
        <w:t>suivants</w:t>
      </w:r>
      <w:r>
        <w:rPr>
          <w:rFonts w:cs="Calibri"/>
          <w:spacing w:val="-3"/>
          <w:sz w:val="24"/>
          <w:szCs w:val="24"/>
          <w:lang w:val="fr-FR"/>
        </w:rPr>
        <w:t xml:space="preserve"> </w:t>
      </w:r>
      <w:r>
        <w:rPr>
          <w:rFonts w:cs="Calibri"/>
          <w:sz w:val="24"/>
          <w:szCs w:val="24"/>
          <w:lang w:val="fr-FR"/>
        </w:rPr>
        <w:t>doivent</w:t>
      </w:r>
      <w:r>
        <w:rPr>
          <w:rFonts w:cs="Calibri"/>
          <w:spacing w:val="-4"/>
          <w:sz w:val="24"/>
          <w:szCs w:val="24"/>
          <w:lang w:val="fr-FR"/>
        </w:rPr>
        <w:t xml:space="preserve"> </w:t>
      </w:r>
      <w:r>
        <w:rPr>
          <w:rFonts w:cs="Calibri"/>
          <w:sz w:val="24"/>
          <w:szCs w:val="24"/>
          <w:lang w:val="fr-FR"/>
        </w:rPr>
        <w:t>être</w:t>
      </w:r>
      <w:r>
        <w:rPr>
          <w:rFonts w:cs="Calibri"/>
          <w:spacing w:val="-2"/>
          <w:sz w:val="24"/>
          <w:szCs w:val="24"/>
          <w:lang w:val="fr-FR"/>
        </w:rPr>
        <w:t xml:space="preserve"> </w:t>
      </w:r>
      <w:r>
        <w:rPr>
          <w:rFonts w:cs="Calibri"/>
          <w:sz w:val="24"/>
          <w:szCs w:val="24"/>
          <w:lang w:val="fr-FR"/>
        </w:rPr>
        <w:t>préalablement</w:t>
      </w:r>
      <w:r>
        <w:rPr>
          <w:rFonts w:cs="Calibri"/>
          <w:spacing w:val="-4"/>
          <w:sz w:val="24"/>
          <w:szCs w:val="24"/>
          <w:lang w:val="fr-FR"/>
        </w:rPr>
        <w:t xml:space="preserve"> </w:t>
      </w:r>
      <w:r>
        <w:rPr>
          <w:rFonts w:cs="Calibri"/>
          <w:sz w:val="24"/>
          <w:szCs w:val="24"/>
          <w:lang w:val="fr-FR"/>
        </w:rPr>
        <w:t>installés</w:t>
      </w:r>
      <w:r>
        <w:rPr>
          <w:rFonts w:cs="Calibri"/>
          <w:spacing w:val="-3"/>
          <w:sz w:val="24"/>
          <w:szCs w:val="24"/>
          <w:lang w:val="fr-FR"/>
        </w:rPr>
        <w:t xml:space="preserve"> </w:t>
      </w:r>
      <w:r>
        <w:rPr>
          <w:rFonts w:cs="Calibri"/>
          <w:sz w:val="24"/>
          <w:szCs w:val="24"/>
          <w:lang w:val="fr-FR"/>
        </w:rPr>
        <w:t>sur</w:t>
      </w:r>
      <w:r>
        <w:rPr>
          <w:rFonts w:cs="Calibri"/>
          <w:spacing w:val="-2"/>
          <w:sz w:val="24"/>
          <w:szCs w:val="24"/>
          <w:lang w:val="fr-FR"/>
        </w:rPr>
        <w:t xml:space="preserve"> </w:t>
      </w:r>
      <w:r>
        <w:rPr>
          <w:rFonts w:cs="Calibri"/>
          <w:sz w:val="24"/>
          <w:szCs w:val="24"/>
          <w:lang w:val="fr-FR"/>
        </w:rPr>
        <w:t>votre</w:t>
      </w:r>
      <w:r>
        <w:rPr>
          <w:rFonts w:cs="Calibri"/>
          <w:spacing w:val="-7"/>
          <w:sz w:val="24"/>
          <w:szCs w:val="24"/>
          <w:lang w:val="fr-FR"/>
        </w:rPr>
        <w:t xml:space="preserve"> </w:t>
      </w:r>
      <w:r>
        <w:rPr>
          <w:rFonts w:cs="Calibri"/>
          <w:sz w:val="24"/>
          <w:szCs w:val="24"/>
          <w:lang w:val="fr-FR"/>
        </w:rPr>
        <w:t>ordinateur</w:t>
      </w:r>
      <w:r>
        <w:rPr>
          <w:rFonts w:cs="Calibri"/>
          <w:spacing w:val="6"/>
          <w:sz w:val="24"/>
          <w:szCs w:val="24"/>
          <w:lang w:val="fr-FR"/>
        </w:rPr>
        <w:t xml:space="preserve"> </w:t>
      </w:r>
      <w:r>
        <w:rPr>
          <w:rFonts w:cs="Calibri"/>
          <w:sz w:val="24"/>
          <w:szCs w:val="24"/>
          <w:lang w:val="fr-FR"/>
        </w:rPr>
        <w:t xml:space="preserve">: (lien BOSA </w:t>
      </w:r>
      <w:hyperlink r:id="rId15">
        <w:r>
          <w:rPr>
            <w:rStyle w:val="Lienhypertexte"/>
            <w:rFonts w:cs="Calibri"/>
            <w:sz w:val="24"/>
            <w:szCs w:val="24"/>
            <w:lang w:val="fr-FR"/>
          </w:rPr>
          <w:t xml:space="preserve">Télécharger | </w:t>
        </w:r>
        <w:proofErr w:type="spellStart"/>
        <w:r>
          <w:rPr>
            <w:rStyle w:val="Lienhypertexte"/>
            <w:rFonts w:cs="Calibri"/>
            <w:sz w:val="24"/>
            <w:szCs w:val="24"/>
            <w:lang w:val="fr-FR"/>
          </w:rPr>
          <w:t>eID</w:t>
        </w:r>
        <w:proofErr w:type="spellEnd"/>
        <w:r>
          <w:rPr>
            <w:rStyle w:val="Lienhypertexte"/>
            <w:rFonts w:cs="Calibri"/>
            <w:sz w:val="24"/>
            <w:szCs w:val="24"/>
            <w:lang w:val="fr-FR"/>
          </w:rPr>
          <w:t xml:space="preserve"> software (belgium.be)</w:t>
        </w:r>
      </w:hyperlink>
      <w:r>
        <w:rPr>
          <w:rFonts w:cs="Calibri"/>
          <w:sz w:val="24"/>
          <w:szCs w:val="24"/>
          <w:lang w:val="fr-FR"/>
        </w:rPr>
        <w:t xml:space="preserve"> )</w:t>
      </w:r>
    </w:p>
    <w:p w14:paraId="72B33C2D" w14:textId="77777777" w:rsidR="00661D92" w:rsidRDefault="00085AEB">
      <w:pPr>
        <w:widowControl w:val="0"/>
        <w:numPr>
          <w:ilvl w:val="1"/>
          <w:numId w:val="10"/>
        </w:numPr>
        <w:tabs>
          <w:tab w:val="left" w:pos="1320"/>
          <w:tab w:val="left" w:pos="1321"/>
        </w:tabs>
        <w:autoSpaceDE w:val="0"/>
        <w:autoSpaceDN w:val="0"/>
        <w:spacing w:before="121" w:after="0" w:line="240" w:lineRule="auto"/>
        <w:ind w:left="426" w:right="77" w:firstLine="0"/>
        <w:rPr>
          <w:rFonts w:cs="Calibri"/>
          <w:sz w:val="24"/>
          <w:szCs w:val="24"/>
          <w:lang w:val="fr-FR"/>
        </w:rPr>
      </w:pPr>
      <w:r>
        <w:rPr>
          <w:rFonts w:cs="Calibri"/>
          <w:sz w:val="24"/>
          <w:szCs w:val="24"/>
          <w:lang w:val="fr-FR"/>
        </w:rPr>
        <w:t xml:space="preserve">Middleware </w:t>
      </w:r>
      <w:proofErr w:type="spellStart"/>
      <w:r>
        <w:rPr>
          <w:rFonts w:cs="Calibri"/>
          <w:sz w:val="24"/>
          <w:szCs w:val="24"/>
          <w:lang w:val="fr-FR"/>
        </w:rPr>
        <w:t>eID</w:t>
      </w:r>
      <w:proofErr w:type="spellEnd"/>
    </w:p>
    <w:p w14:paraId="72B33C2E" w14:textId="77777777" w:rsidR="00661D92" w:rsidRDefault="00085AEB">
      <w:pPr>
        <w:widowControl w:val="0"/>
        <w:numPr>
          <w:ilvl w:val="1"/>
          <w:numId w:val="10"/>
        </w:numPr>
        <w:tabs>
          <w:tab w:val="left" w:pos="1320"/>
          <w:tab w:val="left" w:pos="1321"/>
        </w:tabs>
        <w:autoSpaceDE w:val="0"/>
        <w:autoSpaceDN w:val="0"/>
        <w:spacing w:before="121" w:after="0" w:line="240" w:lineRule="auto"/>
        <w:ind w:left="426" w:right="77" w:firstLine="0"/>
        <w:rPr>
          <w:rFonts w:cs="Calibri"/>
          <w:sz w:val="24"/>
          <w:lang w:val="fr-FR"/>
        </w:rPr>
      </w:pPr>
      <w:r>
        <w:rPr>
          <w:noProof/>
          <w:lang w:eastAsia="fr-BE"/>
        </w:rPr>
        <w:drawing>
          <wp:anchor distT="0" distB="0" distL="0" distR="0" simplePos="0" relativeHeight="251678720" behindDoc="0" locked="0" layoutInCell="1" allowOverlap="1" wp14:anchorId="72B33E28" wp14:editId="72B33E29">
            <wp:simplePos x="0" y="0"/>
            <wp:positionH relativeFrom="page">
              <wp:posOffset>3820160</wp:posOffset>
            </wp:positionH>
            <wp:positionV relativeFrom="paragraph">
              <wp:posOffset>118745</wp:posOffset>
            </wp:positionV>
            <wp:extent cx="1194435" cy="908685"/>
            <wp:effectExtent l="0" t="0" r="0" b="0"/>
            <wp:wrapNone/>
            <wp:docPr id="108"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94435" cy="9086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BE"/>
        </w:rPr>
        <w:drawing>
          <wp:anchor distT="0" distB="0" distL="0" distR="0" simplePos="0" relativeHeight="251679744" behindDoc="0" locked="0" layoutInCell="1" allowOverlap="1" wp14:anchorId="72B33E2A" wp14:editId="72B33E2B">
            <wp:simplePos x="0" y="0"/>
            <wp:positionH relativeFrom="page">
              <wp:posOffset>2441575</wp:posOffset>
            </wp:positionH>
            <wp:positionV relativeFrom="paragraph">
              <wp:posOffset>233680</wp:posOffset>
            </wp:positionV>
            <wp:extent cx="946785" cy="692150"/>
            <wp:effectExtent l="0" t="0" r="0" b="0"/>
            <wp:wrapNone/>
            <wp:docPr id="10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46785" cy="69215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Pr>
          <w:rFonts w:cs="Calibri"/>
          <w:sz w:val="24"/>
          <w:lang w:val="fr-FR"/>
        </w:rPr>
        <w:t>eID</w:t>
      </w:r>
      <w:proofErr w:type="spellEnd"/>
      <w:r>
        <w:rPr>
          <w:rFonts w:cs="Calibri"/>
          <w:spacing w:val="1"/>
          <w:sz w:val="24"/>
          <w:lang w:val="fr-FR"/>
        </w:rPr>
        <w:t xml:space="preserve"> </w:t>
      </w:r>
      <w:r>
        <w:rPr>
          <w:rFonts w:cs="Calibri"/>
          <w:sz w:val="24"/>
          <w:lang w:val="fr-FR"/>
        </w:rPr>
        <w:t>Viewer</w:t>
      </w:r>
    </w:p>
    <w:p w14:paraId="72B33C2F" w14:textId="77777777" w:rsidR="00661D92" w:rsidRDefault="00085AEB">
      <w:pPr>
        <w:widowControl w:val="0"/>
        <w:numPr>
          <w:ilvl w:val="1"/>
          <w:numId w:val="10"/>
        </w:numPr>
        <w:tabs>
          <w:tab w:val="left" w:pos="1320"/>
          <w:tab w:val="left" w:pos="1321"/>
        </w:tabs>
        <w:autoSpaceDE w:val="0"/>
        <w:autoSpaceDN w:val="0"/>
        <w:spacing w:before="119" w:after="0" w:line="240" w:lineRule="auto"/>
        <w:ind w:left="426" w:right="77" w:firstLine="0"/>
        <w:rPr>
          <w:rFonts w:cs="Calibri"/>
          <w:sz w:val="24"/>
          <w:lang w:val="fr-FR"/>
        </w:rPr>
      </w:pPr>
      <w:r>
        <w:rPr>
          <w:rFonts w:cs="Calibri"/>
          <w:sz w:val="24"/>
          <w:lang w:val="fr-FR"/>
        </w:rPr>
        <w:t>JAVA</w:t>
      </w:r>
    </w:p>
    <w:p w14:paraId="72B33C30" w14:textId="77777777" w:rsidR="00661D92" w:rsidRDefault="00661D92">
      <w:pPr>
        <w:widowControl w:val="0"/>
        <w:autoSpaceDE w:val="0"/>
        <w:autoSpaceDN w:val="0"/>
        <w:spacing w:after="0" w:line="240" w:lineRule="auto"/>
        <w:ind w:left="426" w:right="77"/>
        <w:rPr>
          <w:rFonts w:cs="Calibri"/>
          <w:sz w:val="28"/>
          <w:lang w:val="fr-FR"/>
        </w:rPr>
      </w:pPr>
    </w:p>
    <w:p w14:paraId="72B33C31" w14:textId="77777777" w:rsidR="00661D92" w:rsidRDefault="00661D92">
      <w:pPr>
        <w:widowControl w:val="0"/>
        <w:autoSpaceDE w:val="0"/>
        <w:autoSpaceDN w:val="0"/>
        <w:spacing w:before="6" w:after="0" w:line="240" w:lineRule="auto"/>
        <w:ind w:right="77"/>
        <w:rPr>
          <w:rFonts w:cs="Calibri"/>
          <w:sz w:val="27"/>
          <w:lang w:val="fr-FR"/>
        </w:rPr>
      </w:pPr>
    </w:p>
    <w:p w14:paraId="72B33C32" w14:textId="77777777" w:rsidR="00661D92" w:rsidRDefault="00661D92">
      <w:pPr>
        <w:widowControl w:val="0"/>
        <w:autoSpaceDE w:val="0"/>
        <w:autoSpaceDN w:val="0"/>
        <w:spacing w:before="6" w:after="0" w:line="240" w:lineRule="auto"/>
        <w:ind w:right="77"/>
        <w:rPr>
          <w:rFonts w:cs="Calibri"/>
          <w:sz w:val="27"/>
          <w:lang w:val="fr-FR"/>
        </w:rPr>
      </w:pPr>
    </w:p>
    <w:p w14:paraId="72B33C33" w14:textId="77777777" w:rsidR="00661D92" w:rsidRDefault="00661D92">
      <w:pPr>
        <w:widowControl w:val="0"/>
        <w:autoSpaceDE w:val="0"/>
        <w:autoSpaceDN w:val="0"/>
        <w:spacing w:before="119" w:after="0" w:line="240" w:lineRule="auto"/>
        <w:ind w:left="426" w:right="77"/>
        <w:rPr>
          <w:rFonts w:cs="Calibri"/>
          <w:sz w:val="24"/>
          <w:lang w:val="fr-FR"/>
        </w:rPr>
      </w:pPr>
    </w:p>
    <w:p w14:paraId="72B33C34" w14:textId="77777777" w:rsidR="00661D92" w:rsidRDefault="00085AEB">
      <w:pPr>
        <w:widowControl w:val="0"/>
        <w:autoSpaceDE w:val="0"/>
        <w:autoSpaceDN w:val="0"/>
        <w:spacing w:before="119" w:after="0" w:line="240" w:lineRule="auto"/>
        <w:ind w:left="426" w:right="77"/>
        <w:rPr>
          <w:rFonts w:cs="Calibri"/>
          <w:sz w:val="24"/>
          <w:lang w:val="fr-FR"/>
        </w:rPr>
      </w:pPr>
      <w:r>
        <w:rPr>
          <w:rFonts w:cs="Calibri"/>
          <w:sz w:val="24"/>
          <w:lang w:val="fr-FR"/>
        </w:rPr>
        <w:t xml:space="preserve">Dans la mesure où vous ne disposez pas </w:t>
      </w:r>
      <w:proofErr w:type="spellStart"/>
      <w:r>
        <w:rPr>
          <w:rFonts w:cs="Calibri"/>
          <w:sz w:val="24"/>
          <w:lang w:val="fr-FR"/>
        </w:rPr>
        <w:t>d’eID</w:t>
      </w:r>
      <w:proofErr w:type="spellEnd"/>
      <w:r>
        <w:rPr>
          <w:rFonts w:cs="Calibri"/>
          <w:sz w:val="24"/>
          <w:lang w:val="fr-FR"/>
        </w:rPr>
        <w:t xml:space="preserve"> Viewer vous pouvez l’installer en suivant le lien</w:t>
      </w:r>
      <w:r>
        <w:rPr>
          <w:rFonts w:cs="Calibri"/>
          <w:spacing w:val="-2"/>
          <w:sz w:val="24"/>
          <w:lang w:val="fr-FR"/>
        </w:rPr>
        <w:t xml:space="preserve"> </w:t>
      </w:r>
      <w:r>
        <w:rPr>
          <w:rFonts w:cs="Calibri"/>
          <w:sz w:val="24"/>
          <w:lang w:val="fr-FR"/>
        </w:rPr>
        <w:t>:</w:t>
      </w:r>
      <w:r>
        <w:t xml:space="preserve"> </w:t>
      </w:r>
      <w:hyperlink r:id="rId18" w:history="1">
        <w:r>
          <w:rPr>
            <w:rStyle w:val="Lienhypertexte"/>
            <w:rFonts w:cs="Calibri"/>
            <w:sz w:val="24"/>
            <w:lang w:val="fr-FR"/>
          </w:rPr>
          <w:t>https://eid.belgium.be/fr</w:t>
        </w:r>
      </w:hyperlink>
    </w:p>
    <w:p w14:paraId="72B33C35" w14:textId="77777777" w:rsidR="00661D92" w:rsidRDefault="00661D92">
      <w:pPr>
        <w:widowControl w:val="0"/>
        <w:autoSpaceDE w:val="0"/>
        <w:autoSpaceDN w:val="0"/>
        <w:spacing w:before="6" w:after="0" w:line="240" w:lineRule="auto"/>
        <w:ind w:right="77"/>
        <w:rPr>
          <w:rFonts w:cs="Calibri"/>
          <w:sz w:val="27"/>
          <w:lang w:val="fr-FR"/>
        </w:rPr>
      </w:pPr>
    </w:p>
    <w:p w14:paraId="72B33C36" w14:textId="77777777" w:rsidR="00661D92" w:rsidRDefault="00085AEB">
      <w:pPr>
        <w:widowControl w:val="0"/>
        <w:numPr>
          <w:ilvl w:val="0"/>
          <w:numId w:val="10"/>
        </w:numPr>
        <w:tabs>
          <w:tab w:val="left" w:pos="898"/>
        </w:tabs>
        <w:autoSpaceDE w:val="0"/>
        <w:autoSpaceDN w:val="0"/>
        <w:spacing w:before="170" w:after="0" w:line="240" w:lineRule="auto"/>
        <w:ind w:left="426" w:right="77" w:firstLine="0"/>
        <w:rPr>
          <w:rFonts w:cs="Calibri"/>
          <w:sz w:val="28"/>
          <w:lang w:val="fr-FR"/>
        </w:rPr>
      </w:pPr>
      <w:r>
        <w:rPr>
          <w:rFonts w:cs="Calibri"/>
          <w:sz w:val="28"/>
          <w:lang w:val="fr-FR"/>
        </w:rPr>
        <w:t>Procédure</w:t>
      </w:r>
    </w:p>
    <w:p w14:paraId="72B33C37" w14:textId="77777777" w:rsidR="00661D92" w:rsidRDefault="00661D92">
      <w:pPr>
        <w:widowControl w:val="0"/>
        <w:autoSpaceDE w:val="0"/>
        <w:autoSpaceDN w:val="0"/>
        <w:spacing w:before="3" w:after="0" w:line="240" w:lineRule="auto"/>
        <w:ind w:right="77"/>
        <w:rPr>
          <w:rFonts w:cs="Calibri"/>
          <w:sz w:val="24"/>
          <w:szCs w:val="24"/>
          <w:lang w:val="fr-FR"/>
        </w:rPr>
      </w:pPr>
    </w:p>
    <w:p w14:paraId="72B33C38" w14:textId="6C085958" w:rsidR="00661D92" w:rsidRDefault="00085AEB">
      <w:pPr>
        <w:widowControl w:val="0"/>
        <w:numPr>
          <w:ilvl w:val="0"/>
          <w:numId w:val="43"/>
        </w:numPr>
        <w:tabs>
          <w:tab w:val="left" w:pos="1134"/>
        </w:tabs>
        <w:autoSpaceDE w:val="0"/>
        <w:autoSpaceDN w:val="0"/>
        <w:spacing w:before="51" w:after="0" w:line="240" w:lineRule="auto"/>
        <w:ind w:left="426" w:right="77" w:firstLine="0"/>
        <w:rPr>
          <w:rFonts w:cs="Calibri"/>
          <w:sz w:val="24"/>
          <w:lang w:val="fr-FR"/>
        </w:rPr>
      </w:pPr>
      <w:r>
        <w:rPr>
          <w:rFonts w:cs="Calibri"/>
          <w:sz w:val="24"/>
          <w:lang w:val="fr-FR"/>
        </w:rPr>
        <w:t xml:space="preserve">Pour créer le compte Cerbère requis, utilisez exclusivement le </w:t>
      </w:r>
      <w:hyperlink r:id="rId19" w:history="1">
        <w:r w:rsidRPr="0041228C">
          <w:rPr>
            <w:rStyle w:val="Lienhypertexte"/>
            <w:rFonts w:cs="Calibri"/>
            <w:sz w:val="24"/>
            <w:lang w:val="fr-FR"/>
          </w:rPr>
          <w:t>lien</w:t>
        </w:r>
      </w:hyperlink>
      <w:r>
        <w:rPr>
          <w:rFonts w:cs="Calibri"/>
          <w:sz w:val="24"/>
          <w:lang w:val="fr-FR"/>
        </w:rPr>
        <w:t xml:space="preserve"> suivant :</w:t>
      </w:r>
    </w:p>
    <w:p w14:paraId="72B33C39"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C3A" w14:textId="77777777" w:rsidR="00661D92" w:rsidRDefault="00085AEB">
      <w:pPr>
        <w:widowControl w:val="0"/>
        <w:tabs>
          <w:tab w:val="left" w:pos="1134"/>
        </w:tabs>
        <w:autoSpaceDE w:val="0"/>
        <w:autoSpaceDN w:val="0"/>
        <w:spacing w:before="51" w:after="0" w:line="240" w:lineRule="auto"/>
        <w:ind w:left="426" w:right="77"/>
        <w:rPr>
          <w:rFonts w:cs="Calibri"/>
          <w:color w:val="0563C1" w:themeColor="hyperlink"/>
          <w:sz w:val="24"/>
          <w:u w:val="single"/>
          <w:lang w:val="fr-FR"/>
        </w:rPr>
      </w:pPr>
      <w:r>
        <w:rPr>
          <w:rFonts w:cs="Calibri"/>
          <w:color w:val="0563C1" w:themeColor="hyperlink"/>
          <w:sz w:val="24"/>
          <w:u w:val="single"/>
          <w:lang w:val="fr-FR"/>
        </w:rPr>
        <w:fldChar w:fldCharType="begin"/>
      </w:r>
      <w:r>
        <w:rPr>
          <w:rFonts w:cs="Calibri"/>
          <w:color w:val="0563C1" w:themeColor="hyperlink"/>
          <w:sz w:val="24"/>
          <w:u w:val="single"/>
          <w:lang w:val="fr-FR"/>
        </w:rPr>
        <w:instrText xml:space="preserve"> HYPERLINK "https://www.users.cfwb.be/IDMProv/portal/cn/GuestContainerPage/SelfRegisterID?population=B2A&amp;eid=true&amp;aff=ZW1mVFNLNW00U0tYVWxLMDhFZGxDb3VWZzJwUktBSDINCg</w:instrText>
      </w:r>
    </w:p>
    <w:p w14:paraId="72B33C3B" w14:textId="77777777" w:rsidR="00661D92" w:rsidRDefault="00085AEB">
      <w:pPr>
        <w:widowControl w:val="0"/>
        <w:tabs>
          <w:tab w:val="left" w:pos="1134"/>
        </w:tabs>
        <w:autoSpaceDE w:val="0"/>
        <w:autoSpaceDN w:val="0"/>
        <w:spacing w:before="51" w:after="0" w:line="240" w:lineRule="auto"/>
        <w:ind w:left="426" w:right="77"/>
        <w:rPr>
          <w:rStyle w:val="Lienhypertexte"/>
          <w:rFonts w:cs="Calibri"/>
          <w:sz w:val="24"/>
          <w:lang w:val="fr-FR"/>
        </w:rPr>
      </w:pPr>
      <w:r>
        <w:rPr>
          <w:rFonts w:cs="Calibri"/>
          <w:color w:val="0563C1" w:themeColor="hyperlink"/>
          <w:sz w:val="24"/>
          <w:u w:val="single"/>
          <w:lang w:val="fr-FR"/>
        </w:rPr>
        <w:instrText xml:space="preserve">" </w:instrText>
      </w:r>
      <w:r>
        <w:rPr>
          <w:rFonts w:cs="Calibri"/>
          <w:color w:val="0563C1" w:themeColor="hyperlink"/>
          <w:sz w:val="24"/>
          <w:u w:val="single"/>
          <w:lang w:val="fr-FR"/>
        </w:rPr>
        <w:fldChar w:fldCharType="separate"/>
      </w:r>
      <w:r>
        <w:rPr>
          <w:rStyle w:val="Lienhypertexte"/>
          <w:rFonts w:cs="Calibri"/>
          <w:sz w:val="24"/>
          <w:lang w:val="fr-FR"/>
        </w:rPr>
        <w:t>https://www.users.cfwb.be/IDMProv/portal/cn/GuestContainerPage/SelfRegisterID?population=B2A&amp;eid=true&amp;aff=ZW1mVFNLNW00U0tYVWxLMDhFZGxDb3VWZzJwUktBSDINCg</w:t>
      </w:r>
    </w:p>
    <w:p w14:paraId="72B33C3C" w14:textId="77777777" w:rsidR="00661D92" w:rsidRDefault="00085AEB">
      <w:pPr>
        <w:widowControl w:val="0"/>
        <w:tabs>
          <w:tab w:val="left" w:pos="1134"/>
        </w:tabs>
        <w:autoSpaceDE w:val="0"/>
        <w:autoSpaceDN w:val="0"/>
        <w:spacing w:before="51" w:after="0" w:line="240" w:lineRule="auto"/>
        <w:ind w:left="426" w:right="77"/>
        <w:rPr>
          <w:rFonts w:cs="Calibri"/>
          <w:sz w:val="24"/>
          <w:lang w:val="fr-FR"/>
        </w:rPr>
      </w:pPr>
      <w:r>
        <w:rPr>
          <w:rFonts w:cs="Calibri"/>
          <w:color w:val="0563C1" w:themeColor="hyperlink"/>
          <w:sz w:val="24"/>
          <w:u w:val="single"/>
          <w:lang w:val="fr-FR"/>
        </w:rPr>
        <w:fldChar w:fldCharType="end"/>
      </w:r>
    </w:p>
    <w:p w14:paraId="72B33C3D"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C3E"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C3F"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C40"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C41"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C42"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C43"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C44"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C45"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C46"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C47"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C48"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C49"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C4A"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C4B"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C4C" w14:textId="77777777" w:rsidR="00661D92" w:rsidRDefault="00661D92">
      <w:pPr>
        <w:widowControl w:val="0"/>
        <w:autoSpaceDE w:val="0"/>
        <w:autoSpaceDN w:val="0"/>
        <w:spacing w:before="10" w:after="0" w:line="240" w:lineRule="auto"/>
        <w:ind w:right="77"/>
        <w:rPr>
          <w:rFonts w:cs="Calibri"/>
          <w:b/>
          <w:sz w:val="17"/>
          <w:lang w:val="fr-FR"/>
        </w:rPr>
      </w:pPr>
    </w:p>
    <w:p w14:paraId="72B33C4D" w14:textId="77777777" w:rsidR="00661D92" w:rsidRDefault="00085AEB">
      <w:pPr>
        <w:widowControl w:val="0"/>
        <w:numPr>
          <w:ilvl w:val="0"/>
          <w:numId w:val="43"/>
        </w:numPr>
        <w:tabs>
          <w:tab w:val="left" w:pos="1134"/>
        </w:tabs>
        <w:autoSpaceDE w:val="0"/>
        <w:autoSpaceDN w:val="0"/>
        <w:spacing w:before="51" w:after="0" w:line="240" w:lineRule="auto"/>
        <w:ind w:left="426" w:right="77" w:firstLine="0"/>
        <w:rPr>
          <w:rFonts w:cs="Calibri"/>
          <w:sz w:val="24"/>
          <w:lang w:val="fr-FR"/>
        </w:rPr>
      </w:pPr>
      <w:r>
        <w:rPr>
          <w:rFonts w:cs="Calibri"/>
          <w:b/>
          <w:sz w:val="24"/>
          <w:lang w:val="fr-FR"/>
        </w:rPr>
        <w:t>Lisez les mentions légales</w:t>
      </w:r>
      <w:r>
        <w:rPr>
          <w:rFonts w:cs="Calibri"/>
          <w:sz w:val="24"/>
          <w:lang w:val="fr-FR"/>
        </w:rPr>
        <w:t xml:space="preserve">, </w:t>
      </w:r>
      <w:r>
        <w:rPr>
          <w:rFonts w:cs="Calibri"/>
          <w:b/>
          <w:sz w:val="24"/>
          <w:lang w:val="fr-FR"/>
        </w:rPr>
        <w:t>cochez la case</w:t>
      </w:r>
      <w:r>
        <w:rPr>
          <w:rFonts w:cs="Calibri"/>
          <w:sz w:val="24"/>
          <w:lang w:val="fr-FR"/>
        </w:rPr>
        <w:t xml:space="preserve"> « Par la création de mon compte CERBERE, j'accepte la charte vie privée et les conditions d'utilisation du site. » et cliquez sur « </w:t>
      </w:r>
      <w:r>
        <w:rPr>
          <w:rFonts w:cs="Calibri"/>
          <w:b/>
          <w:sz w:val="24"/>
          <w:lang w:val="fr-FR"/>
        </w:rPr>
        <w:t>Suivant</w:t>
      </w:r>
      <w:r>
        <w:rPr>
          <w:rFonts w:cs="Calibri"/>
          <w:sz w:val="24"/>
          <w:lang w:val="fr-FR"/>
        </w:rPr>
        <w:t xml:space="preserve"> »</w:t>
      </w:r>
    </w:p>
    <w:p w14:paraId="72B33C4E" w14:textId="77777777" w:rsidR="00661D92" w:rsidRDefault="00085AEB">
      <w:pPr>
        <w:widowControl w:val="0"/>
        <w:tabs>
          <w:tab w:val="left" w:pos="1134"/>
        </w:tabs>
        <w:autoSpaceDE w:val="0"/>
        <w:autoSpaceDN w:val="0"/>
        <w:spacing w:before="51" w:after="0" w:line="240" w:lineRule="auto"/>
        <w:ind w:left="426" w:right="77"/>
        <w:rPr>
          <w:rFonts w:cs="Calibri"/>
          <w:sz w:val="24"/>
          <w:lang w:val="fr-FR"/>
        </w:rPr>
      </w:pPr>
      <w:r>
        <w:rPr>
          <w:rFonts w:cs="Calibri"/>
          <w:noProof/>
          <w:sz w:val="24"/>
          <w:lang w:eastAsia="fr-BE"/>
        </w:rPr>
        <w:drawing>
          <wp:inline distT="0" distB="0" distL="0" distR="0" wp14:anchorId="72B33E2C" wp14:editId="72B33E2D">
            <wp:extent cx="4798060" cy="4810125"/>
            <wp:effectExtent l="0" t="0" r="2540" b="9525"/>
            <wp:docPr id="102"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98060" cy="4810125"/>
                    </a:xfrm>
                    <a:prstGeom prst="rect">
                      <a:avLst/>
                    </a:prstGeom>
                    <a:noFill/>
                  </pic:spPr>
                </pic:pic>
              </a:graphicData>
            </a:graphic>
          </wp:inline>
        </w:drawing>
      </w:r>
    </w:p>
    <w:p w14:paraId="72B33C4F"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C50"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51" w14:textId="77777777" w:rsidR="00661D92" w:rsidRDefault="00085AEB">
      <w:pPr>
        <w:widowControl w:val="0"/>
        <w:numPr>
          <w:ilvl w:val="0"/>
          <w:numId w:val="43"/>
        </w:numPr>
        <w:tabs>
          <w:tab w:val="left" w:pos="1134"/>
        </w:tabs>
        <w:autoSpaceDE w:val="0"/>
        <w:autoSpaceDN w:val="0"/>
        <w:spacing w:before="51" w:after="0" w:line="240" w:lineRule="auto"/>
        <w:ind w:left="426" w:right="77" w:firstLine="0"/>
        <w:rPr>
          <w:rFonts w:cs="Calibri"/>
          <w:sz w:val="24"/>
          <w:lang w:val="fr-FR"/>
        </w:rPr>
      </w:pPr>
      <w:r>
        <w:rPr>
          <w:rFonts w:cs="Calibri"/>
          <w:sz w:val="24"/>
          <w:lang w:val="fr-FR"/>
        </w:rPr>
        <w:t xml:space="preserve">Dans l’écran qui suit </w:t>
      </w:r>
      <w:r>
        <w:rPr>
          <w:rFonts w:cs="Calibri"/>
          <w:sz w:val="24"/>
        </w:rPr>
        <w:t xml:space="preserve">la population </w:t>
      </w:r>
      <w:r>
        <w:rPr>
          <w:rFonts w:cs="Calibri"/>
          <w:b/>
          <w:sz w:val="24"/>
          <w:lang w:val="fr-FR"/>
        </w:rPr>
        <w:t>Entreprise Privée en lien avec l’administration</w:t>
      </w:r>
      <w:r>
        <w:rPr>
          <w:rFonts w:cs="Calibri"/>
          <w:sz w:val="24"/>
        </w:rPr>
        <w:t xml:space="preserve"> est présélectionnée. Validez en cliquant sur « </w:t>
      </w:r>
      <w:r>
        <w:rPr>
          <w:rFonts w:cs="Calibri"/>
          <w:b/>
          <w:sz w:val="24"/>
        </w:rPr>
        <w:t>Suivant</w:t>
      </w:r>
      <w:r>
        <w:rPr>
          <w:rFonts w:cs="Calibri"/>
          <w:sz w:val="24"/>
        </w:rPr>
        <w:t xml:space="preserve"> »</w:t>
      </w:r>
    </w:p>
    <w:p w14:paraId="72B33C52" w14:textId="77777777" w:rsidR="00661D92" w:rsidRDefault="00661D92">
      <w:pPr>
        <w:widowControl w:val="0"/>
        <w:autoSpaceDE w:val="0"/>
        <w:autoSpaceDN w:val="0"/>
        <w:spacing w:after="0" w:line="242" w:lineRule="auto"/>
        <w:ind w:right="77"/>
        <w:rPr>
          <w:rFonts w:cs="Calibri"/>
          <w:sz w:val="24"/>
          <w:lang w:val="fr-FR"/>
        </w:rPr>
      </w:pPr>
    </w:p>
    <w:p w14:paraId="72B33C53" w14:textId="77777777" w:rsidR="00661D92" w:rsidRDefault="00661D92">
      <w:pPr>
        <w:widowControl w:val="0"/>
        <w:autoSpaceDE w:val="0"/>
        <w:autoSpaceDN w:val="0"/>
        <w:spacing w:after="0" w:line="242" w:lineRule="auto"/>
        <w:ind w:left="1134" w:right="77"/>
        <w:rPr>
          <w:rFonts w:cs="Calibri"/>
          <w:sz w:val="24"/>
          <w:lang w:val="fr-FR"/>
        </w:rPr>
      </w:pPr>
    </w:p>
    <w:p w14:paraId="72B33C54" w14:textId="77777777" w:rsidR="00661D92" w:rsidRDefault="00085AEB">
      <w:pPr>
        <w:widowControl w:val="0"/>
        <w:autoSpaceDE w:val="0"/>
        <w:autoSpaceDN w:val="0"/>
        <w:spacing w:after="0" w:line="242" w:lineRule="auto"/>
        <w:ind w:left="426" w:right="77"/>
        <w:rPr>
          <w:rFonts w:cs="Calibri"/>
          <w:sz w:val="24"/>
          <w:lang w:val="fr-FR"/>
        </w:rPr>
      </w:pPr>
      <w:r>
        <w:rPr>
          <w:rFonts w:cs="Calibri"/>
          <w:noProof/>
          <w:sz w:val="24"/>
          <w:lang w:eastAsia="fr-BE"/>
        </w:rPr>
        <w:drawing>
          <wp:inline distT="0" distB="0" distL="0" distR="0" wp14:anchorId="72B33E2E" wp14:editId="72B33E2F">
            <wp:extent cx="8961120" cy="1534064"/>
            <wp:effectExtent l="0" t="0" r="0" b="9525"/>
            <wp:docPr id="1156" name="Imag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 name="Capture population.JPG"/>
                    <pic:cNvPicPr/>
                  </pic:nvPicPr>
                  <pic:blipFill>
                    <a:blip r:embed="rId21">
                      <a:extLst>
                        <a:ext uri="{28A0092B-C50C-407E-A947-70E740481C1C}">
                          <a14:useLocalDpi xmlns:a14="http://schemas.microsoft.com/office/drawing/2010/main" val="0"/>
                        </a:ext>
                      </a:extLst>
                    </a:blip>
                    <a:stretch>
                      <a:fillRect/>
                    </a:stretch>
                  </pic:blipFill>
                  <pic:spPr>
                    <a:xfrm>
                      <a:off x="0" y="0"/>
                      <a:ext cx="9012192" cy="1542807"/>
                    </a:xfrm>
                    <a:prstGeom prst="rect">
                      <a:avLst/>
                    </a:prstGeom>
                  </pic:spPr>
                </pic:pic>
              </a:graphicData>
            </a:graphic>
          </wp:inline>
        </w:drawing>
      </w:r>
    </w:p>
    <w:p w14:paraId="72B33C55" w14:textId="77777777" w:rsidR="00661D92" w:rsidRDefault="00661D92">
      <w:pPr>
        <w:widowControl w:val="0"/>
        <w:autoSpaceDE w:val="0"/>
        <w:autoSpaceDN w:val="0"/>
        <w:spacing w:after="0" w:line="242" w:lineRule="auto"/>
        <w:ind w:left="426" w:right="77"/>
        <w:rPr>
          <w:rFonts w:cs="Calibri"/>
          <w:sz w:val="24"/>
          <w:lang w:val="fr-FR"/>
        </w:rPr>
      </w:pPr>
    </w:p>
    <w:p w14:paraId="72B33C56" w14:textId="77777777" w:rsidR="00661D92" w:rsidRDefault="00661D92">
      <w:pPr>
        <w:widowControl w:val="0"/>
        <w:autoSpaceDE w:val="0"/>
        <w:autoSpaceDN w:val="0"/>
        <w:spacing w:after="0" w:line="242" w:lineRule="auto"/>
        <w:ind w:left="426" w:right="77"/>
        <w:rPr>
          <w:rFonts w:cs="Calibri"/>
          <w:sz w:val="24"/>
          <w:lang w:val="fr-FR"/>
        </w:rPr>
      </w:pPr>
    </w:p>
    <w:p w14:paraId="72B33C57" w14:textId="77777777" w:rsidR="00661D92" w:rsidRDefault="00661D92">
      <w:pPr>
        <w:widowControl w:val="0"/>
        <w:autoSpaceDE w:val="0"/>
        <w:autoSpaceDN w:val="0"/>
        <w:spacing w:after="0" w:line="242" w:lineRule="auto"/>
        <w:ind w:left="426" w:right="77"/>
        <w:rPr>
          <w:rFonts w:cs="Calibri"/>
          <w:sz w:val="24"/>
          <w:lang w:val="fr-FR"/>
        </w:rPr>
      </w:pPr>
    </w:p>
    <w:p w14:paraId="72B33C58" w14:textId="77777777" w:rsidR="00661D92" w:rsidRDefault="00661D92">
      <w:pPr>
        <w:widowControl w:val="0"/>
        <w:autoSpaceDE w:val="0"/>
        <w:autoSpaceDN w:val="0"/>
        <w:spacing w:after="0" w:line="242" w:lineRule="auto"/>
        <w:ind w:left="426" w:right="77"/>
        <w:rPr>
          <w:rFonts w:cs="Calibri"/>
          <w:sz w:val="24"/>
          <w:lang w:val="fr-FR"/>
        </w:rPr>
      </w:pPr>
    </w:p>
    <w:p w14:paraId="72B33C59" w14:textId="77777777" w:rsidR="00661D92" w:rsidRDefault="00661D92">
      <w:pPr>
        <w:widowControl w:val="0"/>
        <w:autoSpaceDE w:val="0"/>
        <w:autoSpaceDN w:val="0"/>
        <w:spacing w:after="0" w:line="242" w:lineRule="auto"/>
        <w:ind w:left="426" w:right="77"/>
        <w:rPr>
          <w:rFonts w:cs="Calibri"/>
          <w:sz w:val="24"/>
          <w:lang w:val="fr-FR"/>
        </w:rPr>
      </w:pPr>
    </w:p>
    <w:p w14:paraId="72B33C5A" w14:textId="77777777" w:rsidR="00661D92" w:rsidRDefault="00661D92">
      <w:pPr>
        <w:widowControl w:val="0"/>
        <w:autoSpaceDE w:val="0"/>
        <w:autoSpaceDN w:val="0"/>
        <w:spacing w:after="0" w:line="242" w:lineRule="auto"/>
        <w:ind w:left="426" w:right="77"/>
        <w:rPr>
          <w:rFonts w:cs="Calibri"/>
          <w:sz w:val="24"/>
          <w:lang w:val="fr-FR"/>
        </w:rPr>
      </w:pPr>
    </w:p>
    <w:p w14:paraId="72B33C5B" w14:textId="77777777" w:rsidR="00661D92" w:rsidRDefault="00661D92">
      <w:pPr>
        <w:widowControl w:val="0"/>
        <w:autoSpaceDE w:val="0"/>
        <w:autoSpaceDN w:val="0"/>
        <w:spacing w:after="0" w:line="242" w:lineRule="auto"/>
        <w:ind w:left="426" w:right="77"/>
        <w:rPr>
          <w:rFonts w:cs="Calibri"/>
          <w:sz w:val="24"/>
          <w:lang w:val="fr-FR"/>
        </w:rPr>
      </w:pPr>
    </w:p>
    <w:p w14:paraId="72B33C5C" w14:textId="77777777" w:rsidR="00661D92" w:rsidRDefault="00661D92">
      <w:pPr>
        <w:widowControl w:val="0"/>
        <w:autoSpaceDE w:val="0"/>
        <w:autoSpaceDN w:val="0"/>
        <w:spacing w:after="0" w:line="242" w:lineRule="auto"/>
        <w:ind w:left="426" w:right="77"/>
        <w:rPr>
          <w:rFonts w:cs="Calibri"/>
          <w:sz w:val="24"/>
          <w:lang w:val="fr-FR"/>
        </w:rPr>
      </w:pPr>
    </w:p>
    <w:p w14:paraId="72B33C5D" w14:textId="77777777" w:rsidR="00661D92" w:rsidRDefault="00661D92">
      <w:pPr>
        <w:widowControl w:val="0"/>
        <w:autoSpaceDE w:val="0"/>
        <w:autoSpaceDN w:val="0"/>
        <w:spacing w:after="0" w:line="242" w:lineRule="auto"/>
        <w:ind w:left="426" w:right="77"/>
        <w:rPr>
          <w:rFonts w:cs="Calibri"/>
          <w:sz w:val="24"/>
          <w:lang w:val="fr-FR"/>
        </w:rPr>
      </w:pPr>
    </w:p>
    <w:p w14:paraId="72B33C5E" w14:textId="77777777" w:rsidR="00661D92" w:rsidRDefault="00661D92">
      <w:pPr>
        <w:widowControl w:val="0"/>
        <w:autoSpaceDE w:val="0"/>
        <w:autoSpaceDN w:val="0"/>
        <w:spacing w:after="0" w:line="242" w:lineRule="auto"/>
        <w:ind w:left="426" w:right="77"/>
        <w:rPr>
          <w:rFonts w:cs="Calibri"/>
          <w:sz w:val="24"/>
          <w:lang w:val="fr-FR"/>
        </w:rPr>
      </w:pPr>
    </w:p>
    <w:p w14:paraId="72B33C5F" w14:textId="77777777" w:rsidR="00661D92" w:rsidRDefault="00661D92">
      <w:pPr>
        <w:widowControl w:val="0"/>
        <w:autoSpaceDE w:val="0"/>
        <w:autoSpaceDN w:val="0"/>
        <w:spacing w:after="0" w:line="242" w:lineRule="auto"/>
        <w:ind w:left="426" w:right="77"/>
        <w:rPr>
          <w:rFonts w:cs="Calibri"/>
          <w:sz w:val="24"/>
          <w:lang w:val="fr-FR"/>
        </w:rPr>
      </w:pPr>
    </w:p>
    <w:p w14:paraId="72B33C60" w14:textId="77777777" w:rsidR="00661D92" w:rsidRDefault="00661D92">
      <w:pPr>
        <w:widowControl w:val="0"/>
        <w:autoSpaceDE w:val="0"/>
        <w:autoSpaceDN w:val="0"/>
        <w:spacing w:after="0" w:line="242" w:lineRule="auto"/>
        <w:ind w:right="77"/>
        <w:rPr>
          <w:rFonts w:cs="Calibri"/>
          <w:sz w:val="24"/>
          <w:lang w:val="fr-FR"/>
        </w:rPr>
      </w:pPr>
    </w:p>
    <w:p w14:paraId="72B33C61" w14:textId="77777777" w:rsidR="00661D92" w:rsidRDefault="00661D92">
      <w:pPr>
        <w:widowControl w:val="0"/>
        <w:autoSpaceDE w:val="0"/>
        <w:autoSpaceDN w:val="0"/>
        <w:spacing w:after="0" w:line="242" w:lineRule="auto"/>
        <w:ind w:left="426" w:right="77"/>
        <w:rPr>
          <w:rFonts w:cs="Calibri"/>
          <w:sz w:val="24"/>
          <w:lang w:val="fr-FR"/>
        </w:rPr>
      </w:pPr>
    </w:p>
    <w:p w14:paraId="72B33C62" w14:textId="77777777" w:rsidR="00661D92" w:rsidRDefault="00661D92">
      <w:pPr>
        <w:widowControl w:val="0"/>
        <w:autoSpaceDE w:val="0"/>
        <w:autoSpaceDN w:val="0"/>
        <w:spacing w:after="0" w:line="242" w:lineRule="auto"/>
        <w:ind w:left="426" w:right="77"/>
        <w:rPr>
          <w:rFonts w:cs="Calibri"/>
          <w:sz w:val="24"/>
          <w:lang w:val="fr-FR"/>
        </w:rPr>
      </w:pPr>
    </w:p>
    <w:p w14:paraId="72B33C63" w14:textId="77777777" w:rsidR="00661D92" w:rsidRDefault="00661D92">
      <w:pPr>
        <w:widowControl w:val="0"/>
        <w:autoSpaceDE w:val="0"/>
        <w:autoSpaceDN w:val="0"/>
        <w:spacing w:after="0" w:line="242" w:lineRule="auto"/>
        <w:ind w:left="426" w:right="77"/>
        <w:rPr>
          <w:rFonts w:cs="Calibri"/>
          <w:sz w:val="24"/>
          <w:lang w:val="fr-FR"/>
        </w:rPr>
      </w:pPr>
    </w:p>
    <w:p w14:paraId="72B33C64" w14:textId="77777777" w:rsidR="00661D92" w:rsidRDefault="00661D92">
      <w:pPr>
        <w:widowControl w:val="0"/>
        <w:autoSpaceDE w:val="0"/>
        <w:autoSpaceDN w:val="0"/>
        <w:spacing w:after="0" w:line="242" w:lineRule="auto"/>
        <w:ind w:left="426" w:right="77"/>
        <w:rPr>
          <w:rFonts w:cs="Calibri"/>
          <w:sz w:val="24"/>
          <w:lang w:val="fr-FR"/>
        </w:rPr>
      </w:pPr>
    </w:p>
    <w:p w14:paraId="72B33C65" w14:textId="77777777" w:rsidR="00661D92" w:rsidRDefault="00661D92">
      <w:pPr>
        <w:spacing w:line="242" w:lineRule="auto"/>
        <w:ind w:right="77"/>
        <w:rPr>
          <w:sz w:val="24"/>
        </w:rPr>
      </w:pPr>
    </w:p>
    <w:p w14:paraId="72B33C66" w14:textId="77777777" w:rsidR="00661D92" w:rsidRDefault="00085AEB">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Vous êtes invité à insérer votre carte d’identité. Il ne vous sera pas possible de continuer tant que vous ne l’aurez pas fait. </w:t>
      </w:r>
      <w:r>
        <w:rPr>
          <w:rFonts w:cs="Calibri"/>
          <w:b/>
          <w:sz w:val="24"/>
          <w:lang w:val="fr-FR"/>
        </w:rPr>
        <w:t>Cliquez sur le logo</w:t>
      </w:r>
      <w:r>
        <w:rPr>
          <w:rFonts w:cs="Calibri"/>
          <w:sz w:val="24"/>
          <w:lang w:val="fr-FR"/>
        </w:rPr>
        <w:t xml:space="preserve"> </w:t>
      </w:r>
    </w:p>
    <w:p w14:paraId="72B33C67"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68" w14:textId="77777777" w:rsidR="00661D92" w:rsidRDefault="00085AEB">
      <w:pPr>
        <w:widowControl w:val="0"/>
        <w:tabs>
          <w:tab w:val="left" w:pos="1134"/>
        </w:tabs>
        <w:autoSpaceDE w:val="0"/>
        <w:autoSpaceDN w:val="0"/>
        <w:spacing w:after="0" w:line="240" w:lineRule="auto"/>
        <w:ind w:left="1134" w:right="77"/>
        <w:rPr>
          <w:rFonts w:cs="Calibri"/>
          <w:sz w:val="24"/>
          <w:lang w:val="fr-FR"/>
        </w:rPr>
      </w:pPr>
      <w:r>
        <w:rPr>
          <w:rFonts w:cs="Calibri"/>
          <w:noProof/>
          <w:sz w:val="24"/>
          <w:lang w:eastAsia="fr-BE"/>
        </w:rPr>
        <w:drawing>
          <wp:inline distT="0" distB="0" distL="0" distR="0" wp14:anchorId="72B33E30" wp14:editId="72B33E31">
            <wp:extent cx="1450975" cy="48133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50975" cy="481330"/>
                    </a:xfrm>
                    <a:prstGeom prst="rect">
                      <a:avLst/>
                    </a:prstGeom>
                    <a:noFill/>
                  </pic:spPr>
                </pic:pic>
              </a:graphicData>
            </a:graphic>
          </wp:inline>
        </w:drawing>
      </w:r>
      <w:r>
        <w:rPr>
          <w:rFonts w:cs="Calibri"/>
          <w:noProof/>
          <w:sz w:val="24"/>
          <w:lang w:eastAsia="fr-BE"/>
        </w:rPr>
        <w:drawing>
          <wp:inline distT="0" distB="0" distL="0" distR="0" wp14:anchorId="72B33E32" wp14:editId="72B33E33">
            <wp:extent cx="1012190" cy="524510"/>
            <wp:effectExtent l="0" t="0" r="0" b="889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12190" cy="524510"/>
                    </a:xfrm>
                    <a:prstGeom prst="rect">
                      <a:avLst/>
                    </a:prstGeom>
                    <a:noFill/>
                  </pic:spPr>
                </pic:pic>
              </a:graphicData>
            </a:graphic>
          </wp:inline>
        </w:drawing>
      </w:r>
    </w:p>
    <w:p w14:paraId="72B33C69"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6A" w14:textId="77777777" w:rsidR="00661D92" w:rsidRDefault="00085AEB">
      <w:pPr>
        <w:widowControl w:val="0"/>
        <w:tabs>
          <w:tab w:val="left" w:pos="1134"/>
        </w:tabs>
        <w:autoSpaceDE w:val="0"/>
        <w:autoSpaceDN w:val="0"/>
        <w:spacing w:after="0" w:line="240" w:lineRule="auto"/>
        <w:ind w:left="1134" w:right="77"/>
        <w:rPr>
          <w:rFonts w:cs="Calibri"/>
          <w:sz w:val="24"/>
          <w:lang w:val="fr-FR"/>
        </w:rPr>
      </w:pPr>
      <w:r>
        <w:rPr>
          <w:rFonts w:cs="Calibri"/>
          <w:noProof/>
          <w:sz w:val="24"/>
          <w:lang w:eastAsia="fr-BE"/>
        </w:rPr>
        <w:drawing>
          <wp:inline distT="0" distB="0" distL="0" distR="0" wp14:anchorId="72B33E34" wp14:editId="72B33E35">
            <wp:extent cx="5487035" cy="2261870"/>
            <wp:effectExtent l="0" t="0" r="0" b="508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87035" cy="2261870"/>
                    </a:xfrm>
                    <a:prstGeom prst="rect">
                      <a:avLst/>
                    </a:prstGeom>
                    <a:noFill/>
                  </pic:spPr>
                </pic:pic>
              </a:graphicData>
            </a:graphic>
          </wp:inline>
        </w:drawing>
      </w:r>
    </w:p>
    <w:p w14:paraId="72B33C6B" w14:textId="77777777" w:rsidR="00661D92" w:rsidRDefault="00661D92">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72B33C6C" w14:textId="77777777" w:rsidR="00661D92" w:rsidRDefault="00661D92">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72B33C6D" w14:textId="77777777" w:rsidR="00661D92" w:rsidRDefault="00661D92">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72B33C6E" w14:textId="77777777" w:rsidR="00661D92" w:rsidRDefault="00661D92">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72B33C6F" w14:textId="77777777" w:rsidR="00661D92" w:rsidRDefault="00661D92">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72B33C70" w14:textId="77777777" w:rsidR="00661D92" w:rsidRDefault="00085AEB">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Cliquez sur le fichier en onglet de votre navigateur. </w:t>
      </w:r>
      <w:r>
        <w:rPr>
          <w:rFonts w:cs="Calibri"/>
          <w:b/>
          <w:sz w:val="24"/>
          <w:lang w:val="fr-FR"/>
        </w:rPr>
        <w:t>NB : Les écrans qui suivent correspondent au processus avec le navigateur « Google Chrome »</w:t>
      </w:r>
    </w:p>
    <w:p w14:paraId="72B33C71"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72" w14:textId="77777777" w:rsidR="00661D92" w:rsidRDefault="00085AEB">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72B33E36" wp14:editId="72B33E37">
            <wp:extent cx="1737511" cy="396274"/>
            <wp:effectExtent l="0" t="0" r="0" b="3810"/>
            <wp:docPr id="1159" name="Imag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 name="MicrosoftTeams-image (2).png"/>
                    <pic:cNvPicPr/>
                  </pic:nvPicPr>
                  <pic:blipFill>
                    <a:blip r:embed="rId25">
                      <a:extLst>
                        <a:ext uri="{28A0092B-C50C-407E-A947-70E740481C1C}">
                          <a14:useLocalDpi xmlns:a14="http://schemas.microsoft.com/office/drawing/2010/main" val="0"/>
                        </a:ext>
                      </a:extLst>
                    </a:blip>
                    <a:stretch>
                      <a:fillRect/>
                    </a:stretch>
                  </pic:blipFill>
                  <pic:spPr>
                    <a:xfrm>
                      <a:off x="0" y="0"/>
                      <a:ext cx="1737511" cy="396274"/>
                    </a:xfrm>
                    <a:prstGeom prst="rect">
                      <a:avLst/>
                    </a:prstGeom>
                  </pic:spPr>
                </pic:pic>
              </a:graphicData>
            </a:graphic>
          </wp:inline>
        </w:drawing>
      </w:r>
    </w:p>
    <w:p w14:paraId="72B33C73"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74" w14:textId="77777777" w:rsidR="00661D92" w:rsidRDefault="00085AEB">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Un message apparaître éventuellement vous invitant à Mettre à jour votre version de Java. Cliquez </w:t>
      </w:r>
      <w:r>
        <w:rPr>
          <w:rFonts w:cs="Calibri"/>
          <w:b/>
          <w:sz w:val="24"/>
          <w:lang w:val="fr-FR"/>
        </w:rPr>
        <w:t>Ultérieurement</w:t>
      </w:r>
    </w:p>
    <w:p w14:paraId="72B33C75"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76" w14:textId="77777777" w:rsidR="00661D92" w:rsidRDefault="00085AEB">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72B33E38" wp14:editId="72B33E39">
            <wp:extent cx="3916680" cy="2502149"/>
            <wp:effectExtent l="0" t="0" r="7620" b="0"/>
            <wp:docPr id="1157" name="Imag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Capture d’écran maj java.JPG"/>
                    <pic:cNvPicPr/>
                  </pic:nvPicPr>
                  <pic:blipFill>
                    <a:blip r:embed="rId26">
                      <a:extLst>
                        <a:ext uri="{28A0092B-C50C-407E-A947-70E740481C1C}">
                          <a14:useLocalDpi xmlns:a14="http://schemas.microsoft.com/office/drawing/2010/main" val="0"/>
                        </a:ext>
                      </a:extLst>
                    </a:blip>
                    <a:stretch>
                      <a:fillRect/>
                    </a:stretch>
                  </pic:blipFill>
                  <pic:spPr>
                    <a:xfrm>
                      <a:off x="0" y="0"/>
                      <a:ext cx="3922212" cy="2505683"/>
                    </a:xfrm>
                    <a:prstGeom prst="rect">
                      <a:avLst/>
                    </a:prstGeom>
                  </pic:spPr>
                </pic:pic>
              </a:graphicData>
            </a:graphic>
          </wp:inline>
        </w:drawing>
      </w:r>
    </w:p>
    <w:p w14:paraId="72B33C77"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78"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79"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7A"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7B"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7C"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7D"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7E"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7F"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80" w14:textId="77777777" w:rsidR="00661D92" w:rsidRDefault="00085AEB">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Un  message  d’avertissement apparaîtra éventuellement. Cliquez sur « </w:t>
      </w:r>
      <w:r>
        <w:rPr>
          <w:rFonts w:cs="Calibri"/>
          <w:b/>
          <w:sz w:val="24"/>
          <w:lang w:val="fr-FR"/>
        </w:rPr>
        <w:t>Exécuter</w:t>
      </w:r>
      <w:r>
        <w:rPr>
          <w:rFonts w:cs="Calibri"/>
          <w:sz w:val="24"/>
          <w:lang w:val="fr-FR"/>
        </w:rPr>
        <w:t xml:space="preserve"> »</w:t>
      </w:r>
    </w:p>
    <w:p w14:paraId="72B33C81"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82" w14:textId="77777777" w:rsidR="00661D92" w:rsidRDefault="00085AEB">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r>
        <w:rPr>
          <w:rStyle w:val="normaltextrun"/>
          <w:rFonts w:asciiTheme="minorHAnsi" w:hAnsiTheme="minorHAnsi" w:cstheme="minorHAnsi"/>
          <w:b/>
          <w:noProof/>
          <w:color w:val="323E4F" w:themeColor="text2" w:themeShade="BF"/>
          <w:sz w:val="28"/>
          <w:szCs w:val="28"/>
        </w:rPr>
        <w:drawing>
          <wp:inline distT="0" distB="0" distL="0" distR="0" wp14:anchorId="72B33E3A" wp14:editId="72B33E3B">
            <wp:extent cx="3902075" cy="2304415"/>
            <wp:effectExtent l="0" t="0" r="3175" b="63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02075" cy="2304415"/>
                    </a:xfrm>
                    <a:prstGeom prst="rect">
                      <a:avLst/>
                    </a:prstGeom>
                    <a:noFill/>
                  </pic:spPr>
                </pic:pic>
              </a:graphicData>
            </a:graphic>
          </wp:inline>
        </w:drawing>
      </w:r>
    </w:p>
    <w:p w14:paraId="72B33C83" w14:textId="77777777" w:rsidR="00661D92" w:rsidRDefault="00661D92">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72B33C84" w14:textId="77777777" w:rsidR="00661D92" w:rsidRDefault="00661D92">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72B33C85" w14:textId="77777777" w:rsidR="00661D92" w:rsidRDefault="00661D92">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72B33C86" w14:textId="77777777" w:rsidR="00661D92" w:rsidRDefault="00661D92">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72B33C87" w14:textId="77777777" w:rsidR="00661D92" w:rsidRDefault="00661D92">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72B33C88" w14:textId="77777777" w:rsidR="00661D92" w:rsidRDefault="00661D92">
      <w:pPr>
        <w:widowControl w:val="0"/>
        <w:tabs>
          <w:tab w:val="left" w:pos="9924"/>
        </w:tabs>
        <w:autoSpaceDE w:val="0"/>
        <w:autoSpaceDN w:val="0"/>
        <w:spacing w:after="0" w:line="240" w:lineRule="auto"/>
        <w:ind w:right="77"/>
        <w:rPr>
          <w:rFonts w:cs="Calibri"/>
          <w:sz w:val="24"/>
          <w:lang w:val="fr-FR"/>
        </w:rPr>
      </w:pPr>
    </w:p>
    <w:p w14:paraId="72B33C89" w14:textId="77777777" w:rsidR="00661D92" w:rsidRDefault="00085AEB">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Les écrans qui suivent s’affichent simultanément </w:t>
      </w:r>
    </w:p>
    <w:p w14:paraId="72B33C8A"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8B" w14:textId="77777777" w:rsidR="00661D92" w:rsidRDefault="00085AEB">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72B33E3C" wp14:editId="72B33E3D">
            <wp:extent cx="7543800" cy="1790700"/>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Capture pop up.JPG"/>
                    <pic:cNvPicPr/>
                  </pic:nvPicPr>
                  <pic:blipFill>
                    <a:blip r:embed="rId28">
                      <a:extLst>
                        <a:ext uri="{28A0092B-C50C-407E-A947-70E740481C1C}">
                          <a14:useLocalDpi xmlns:a14="http://schemas.microsoft.com/office/drawing/2010/main" val="0"/>
                        </a:ext>
                      </a:extLst>
                    </a:blip>
                    <a:stretch>
                      <a:fillRect/>
                    </a:stretch>
                  </pic:blipFill>
                  <pic:spPr>
                    <a:xfrm>
                      <a:off x="0" y="0"/>
                      <a:ext cx="7543800" cy="1790700"/>
                    </a:xfrm>
                    <a:prstGeom prst="rect">
                      <a:avLst/>
                    </a:prstGeom>
                  </pic:spPr>
                </pic:pic>
              </a:graphicData>
            </a:graphic>
          </wp:inline>
        </w:drawing>
      </w:r>
    </w:p>
    <w:p w14:paraId="72B33C8C"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8D" w14:textId="77777777" w:rsidR="00661D92" w:rsidRDefault="00085AEB">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72B33E3E" wp14:editId="72B33E3F">
            <wp:extent cx="2920365" cy="1664335"/>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0365" cy="1664335"/>
                    </a:xfrm>
                    <a:prstGeom prst="rect">
                      <a:avLst/>
                    </a:prstGeom>
                    <a:noFill/>
                  </pic:spPr>
                </pic:pic>
              </a:graphicData>
            </a:graphic>
          </wp:inline>
        </w:drawing>
      </w:r>
    </w:p>
    <w:p w14:paraId="72B33C8E"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8F"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90" w14:textId="77777777" w:rsidR="00661D92" w:rsidRDefault="00085AEB">
      <w:pPr>
        <w:widowControl w:val="0"/>
        <w:tabs>
          <w:tab w:val="left" w:pos="1134"/>
        </w:tabs>
        <w:autoSpaceDE w:val="0"/>
        <w:autoSpaceDN w:val="0"/>
        <w:spacing w:after="0" w:line="240" w:lineRule="auto"/>
        <w:ind w:left="426" w:right="77"/>
        <w:rPr>
          <w:rFonts w:cs="Calibri"/>
          <w:sz w:val="24"/>
          <w:lang w:val="fr-FR"/>
        </w:rPr>
      </w:pPr>
      <w:r>
        <w:rPr>
          <w:rFonts w:cs="Calibri"/>
          <w:sz w:val="24"/>
          <w:lang w:val="fr-FR"/>
        </w:rPr>
        <w:t xml:space="preserve">Introduisez votre </w:t>
      </w:r>
      <w:r>
        <w:rPr>
          <w:rFonts w:cs="Calibri"/>
          <w:b/>
          <w:sz w:val="24"/>
          <w:lang w:val="fr-FR"/>
        </w:rPr>
        <w:t>code PIN</w:t>
      </w:r>
      <w:r>
        <w:rPr>
          <w:rFonts w:cs="Calibri"/>
          <w:sz w:val="24"/>
          <w:lang w:val="fr-FR"/>
        </w:rPr>
        <w:t xml:space="preserve"> et cliquez ensuite sur « </w:t>
      </w:r>
      <w:r>
        <w:rPr>
          <w:rFonts w:cs="Calibri"/>
          <w:b/>
          <w:sz w:val="24"/>
          <w:lang w:val="fr-FR"/>
        </w:rPr>
        <w:t>OK</w:t>
      </w:r>
      <w:r>
        <w:rPr>
          <w:rFonts w:cs="Calibri"/>
          <w:sz w:val="24"/>
          <w:lang w:val="fr-FR"/>
        </w:rPr>
        <w:t xml:space="preserve"> »</w:t>
      </w:r>
    </w:p>
    <w:p w14:paraId="72B33C91" w14:textId="77777777" w:rsidR="00661D92" w:rsidRDefault="00661D92">
      <w:pPr>
        <w:widowControl w:val="0"/>
        <w:tabs>
          <w:tab w:val="left" w:pos="1134"/>
        </w:tabs>
        <w:autoSpaceDE w:val="0"/>
        <w:autoSpaceDN w:val="0"/>
        <w:spacing w:before="5" w:after="0" w:line="240" w:lineRule="auto"/>
        <w:ind w:left="426" w:right="77"/>
        <w:rPr>
          <w:rFonts w:cs="Calibri"/>
          <w:sz w:val="11"/>
          <w:lang w:val="fr-FR"/>
        </w:rPr>
      </w:pPr>
    </w:p>
    <w:p w14:paraId="72B33C92" w14:textId="77777777" w:rsidR="00661D92" w:rsidRDefault="00661D92">
      <w:pPr>
        <w:widowControl w:val="0"/>
        <w:autoSpaceDE w:val="0"/>
        <w:autoSpaceDN w:val="0"/>
        <w:spacing w:after="0" w:line="240" w:lineRule="auto"/>
        <w:ind w:left="426" w:right="77"/>
        <w:rPr>
          <w:rFonts w:cs="Calibri"/>
          <w:sz w:val="24"/>
          <w:lang w:val="fr-FR"/>
        </w:rPr>
      </w:pPr>
    </w:p>
    <w:p w14:paraId="72B33C93" w14:textId="77777777" w:rsidR="00661D92" w:rsidRDefault="00661D92">
      <w:pPr>
        <w:widowControl w:val="0"/>
        <w:autoSpaceDE w:val="0"/>
        <w:autoSpaceDN w:val="0"/>
        <w:spacing w:after="0" w:line="240" w:lineRule="auto"/>
        <w:ind w:right="77"/>
        <w:rPr>
          <w:rFonts w:cs="Calibri"/>
          <w:sz w:val="24"/>
          <w:lang w:val="fr-FR"/>
        </w:rPr>
      </w:pPr>
    </w:p>
    <w:p w14:paraId="72B33C94" w14:textId="77777777" w:rsidR="00661D92" w:rsidRDefault="00661D92">
      <w:pPr>
        <w:widowControl w:val="0"/>
        <w:autoSpaceDE w:val="0"/>
        <w:autoSpaceDN w:val="0"/>
        <w:spacing w:after="0" w:line="240" w:lineRule="auto"/>
        <w:ind w:left="1134" w:right="77"/>
        <w:rPr>
          <w:rFonts w:cs="Calibri"/>
          <w:sz w:val="24"/>
          <w:lang w:val="fr-FR"/>
        </w:rPr>
      </w:pPr>
    </w:p>
    <w:p w14:paraId="72B33C95" w14:textId="77777777" w:rsidR="00661D92" w:rsidRDefault="00661D92">
      <w:pPr>
        <w:widowControl w:val="0"/>
        <w:autoSpaceDE w:val="0"/>
        <w:autoSpaceDN w:val="0"/>
        <w:spacing w:before="1" w:after="0" w:line="240" w:lineRule="auto"/>
        <w:ind w:right="77"/>
        <w:rPr>
          <w:rFonts w:cs="Calibri"/>
          <w:sz w:val="31"/>
          <w:lang w:val="fr-FR"/>
        </w:rPr>
      </w:pPr>
    </w:p>
    <w:p w14:paraId="72B33C96" w14:textId="77777777" w:rsidR="00661D92" w:rsidRDefault="00085AEB">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Cliquez sur </w:t>
      </w:r>
      <w:r>
        <w:rPr>
          <w:rFonts w:cs="Calibri"/>
          <w:b/>
          <w:sz w:val="24"/>
          <w:lang w:val="fr-FR"/>
        </w:rPr>
        <w:t>Fermer</w:t>
      </w:r>
      <w:r>
        <w:rPr>
          <w:rFonts w:cs="Calibri"/>
          <w:sz w:val="24"/>
          <w:lang w:val="fr-FR"/>
        </w:rPr>
        <w:t xml:space="preserve"> lorsque la fenêtre dans le coin supérieur gauche vous informe que l’opération s’est terminée avec succès.</w:t>
      </w:r>
    </w:p>
    <w:p w14:paraId="72B33C97"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98" w14:textId="77777777" w:rsidR="00661D92" w:rsidRDefault="00085AEB">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72B33E40" wp14:editId="72B33E41">
            <wp:extent cx="7597140" cy="1813560"/>
            <wp:effectExtent l="0" t="0" r="381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Capture détail pop up.JPG"/>
                    <pic:cNvPicPr/>
                  </pic:nvPicPr>
                  <pic:blipFill>
                    <a:blip r:embed="rId30">
                      <a:extLst>
                        <a:ext uri="{28A0092B-C50C-407E-A947-70E740481C1C}">
                          <a14:useLocalDpi xmlns:a14="http://schemas.microsoft.com/office/drawing/2010/main" val="0"/>
                        </a:ext>
                      </a:extLst>
                    </a:blip>
                    <a:stretch>
                      <a:fillRect/>
                    </a:stretch>
                  </pic:blipFill>
                  <pic:spPr>
                    <a:xfrm>
                      <a:off x="0" y="0"/>
                      <a:ext cx="7597140" cy="1813560"/>
                    </a:xfrm>
                    <a:prstGeom prst="rect">
                      <a:avLst/>
                    </a:prstGeom>
                  </pic:spPr>
                </pic:pic>
              </a:graphicData>
            </a:graphic>
          </wp:inline>
        </w:drawing>
      </w:r>
    </w:p>
    <w:p w14:paraId="72B33C99"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9A"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9B"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9C"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9D"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9E"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9F"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A0"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A1"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A2"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A3"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A4"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A5"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A6"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A7"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A8"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A9"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AA" w14:textId="77777777" w:rsidR="00661D92" w:rsidRDefault="00085AEB">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Cliquez sur </w:t>
      </w:r>
      <w:r>
        <w:rPr>
          <w:rFonts w:cs="Calibri"/>
          <w:b/>
          <w:sz w:val="24"/>
          <w:lang w:val="fr-FR"/>
        </w:rPr>
        <w:t>Suivant dans la fenêtre principale</w:t>
      </w:r>
    </w:p>
    <w:p w14:paraId="72B33CAB"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AC" w14:textId="77777777" w:rsidR="00661D92" w:rsidRDefault="00085AEB">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72B33E42" wp14:editId="72B33E43">
            <wp:extent cx="8757138" cy="3046060"/>
            <wp:effectExtent l="0" t="0" r="6350" b="254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apture après pop up.JPG"/>
                    <pic:cNvPicPr/>
                  </pic:nvPicPr>
                  <pic:blipFill>
                    <a:blip r:embed="rId31">
                      <a:extLst>
                        <a:ext uri="{28A0092B-C50C-407E-A947-70E740481C1C}">
                          <a14:useLocalDpi xmlns:a14="http://schemas.microsoft.com/office/drawing/2010/main" val="0"/>
                        </a:ext>
                      </a:extLst>
                    </a:blip>
                    <a:stretch>
                      <a:fillRect/>
                    </a:stretch>
                  </pic:blipFill>
                  <pic:spPr>
                    <a:xfrm>
                      <a:off x="0" y="0"/>
                      <a:ext cx="8777079" cy="3052996"/>
                    </a:xfrm>
                    <a:prstGeom prst="rect">
                      <a:avLst/>
                    </a:prstGeom>
                  </pic:spPr>
                </pic:pic>
              </a:graphicData>
            </a:graphic>
          </wp:inline>
        </w:drawing>
      </w:r>
    </w:p>
    <w:p w14:paraId="72B33CAD" w14:textId="77777777" w:rsidR="00661D92" w:rsidRDefault="00661D92">
      <w:pPr>
        <w:widowControl w:val="0"/>
        <w:tabs>
          <w:tab w:val="left" w:pos="1134"/>
        </w:tabs>
        <w:autoSpaceDE w:val="0"/>
        <w:autoSpaceDN w:val="0"/>
        <w:spacing w:after="0" w:line="240" w:lineRule="auto"/>
        <w:ind w:left="1135" w:right="77"/>
        <w:rPr>
          <w:rFonts w:cs="Calibri"/>
          <w:sz w:val="24"/>
          <w:lang w:val="fr-FR"/>
        </w:rPr>
      </w:pPr>
    </w:p>
    <w:p w14:paraId="72B33CAE"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AF"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B0"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B1"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B2"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B3"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B4"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B5" w14:textId="77777777" w:rsidR="00661D92" w:rsidRDefault="00661D92">
      <w:pPr>
        <w:widowControl w:val="0"/>
        <w:autoSpaceDE w:val="0"/>
        <w:autoSpaceDN w:val="0"/>
        <w:spacing w:before="7" w:after="0" w:line="240" w:lineRule="auto"/>
        <w:ind w:right="77"/>
        <w:rPr>
          <w:rFonts w:cs="Calibri"/>
          <w:sz w:val="28"/>
          <w:lang w:val="fr-FR"/>
        </w:rPr>
      </w:pPr>
    </w:p>
    <w:p w14:paraId="72B33CB6" w14:textId="77777777" w:rsidR="00661D92" w:rsidRDefault="00661D92">
      <w:pPr>
        <w:widowControl w:val="0"/>
        <w:autoSpaceDE w:val="0"/>
        <w:autoSpaceDN w:val="0"/>
        <w:spacing w:before="7" w:after="0" w:line="240" w:lineRule="auto"/>
        <w:ind w:right="77"/>
        <w:rPr>
          <w:rFonts w:cs="Calibri"/>
          <w:sz w:val="28"/>
          <w:lang w:val="fr-FR"/>
        </w:rPr>
      </w:pPr>
    </w:p>
    <w:p w14:paraId="72B33CB7" w14:textId="77777777" w:rsidR="00661D92" w:rsidRDefault="00085AEB">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L’écran qui suit s’affiche. Cet écran vous permet </w:t>
      </w:r>
      <w:r>
        <w:rPr>
          <w:rFonts w:cs="Calibri"/>
          <w:b/>
          <w:sz w:val="24"/>
          <w:lang w:val="fr-FR"/>
        </w:rPr>
        <w:t>d’encoder vos données</w:t>
      </w:r>
      <w:r>
        <w:rPr>
          <w:rFonts w:cs="Calibri"/>
          <w:sz w:val="24"/>
          <w:lang w:val="fr-FR"/>
        </w:rPr>
        <w:t xml:space="preserve"> personnelles. Certaines données de votre carte d'identité sont automatiquement importées. Vous devez compléter tous les champs identifiés par un astérisque. Certains champs figurent deux fois afin d’éviter les erreurs d’encodage.</w:t>
      </w:r>
    </w:p>
    <w:p w14:paraId="72B33CB8" w14:textId="77777777" w:rsidR="00661D92" w:rsidRDefault="00085AEB">
      <w:pPr>
        <w:widowControl w:val="0"/>
        <w:tabs>
          <w:tab w:val="left" w:pos="1134"/>
        </w:tabs>
        <w:autoSpaceDE w:val="0"/>
        <w:autoSpaceDN w:val="0"/>
        <w:spacing w:after="0" w:line="240" w:lineRule="auto"/>
        <w:ind w:left="426" w:right="77"/>
        <w:rPr>
          <w:rFonts w:cs="Calibri"/>
          <w:b/>
          <w:sz w:val="24"/>
          <w:lang w:val="fr-FR"/>
        </w:rPr>
      </w:pPr>
      <w:r>
        <w:rPr>
          <w:rFonts w:cs="Calibri"/>
          <w:sz w:val="24"/>
          <w:lang w:val="fr-FR"/>
        </w:rPr>
        <w:t xml:space="preserve">Vous définissez vous-même </w:t>
      </w:r>
      <w:r>
        <w:rPr>
          <w:rFonts w:cs="Calibri"/>
          <w:b/>
          <w:sz w:val="24"/>
          <w:lang w:val="fr-FR"/>
        </w:rPr>
        <w:t>votre nom d’utilisateur et votre mot de passe</w:t>
      </w:r>
      <w:r>
        <w:rPr>
          <w:rFonts w:cs="Calibri"/>
          <w:sz w:val="24"/>
          <w:lang w:val="fr-FR"/>
        </w:rPr>
        <w:t xml:space="preserve">. Ce dernier doit contenir au moins six caractères dont un chiffre, une minuscule et une majuscule. Il ne peut être formé à partir de votre nom ou de votre prénom. </w:t>
      </w:r>
      <w:r>
        <w:rPr>
          <w:rFonts w:cs="Calibri"/>
          <w:b/>
          <w:sz w:val="24"/>
          <w:lang w:val="fr-FR"/>
        </w:rPr>
        <w:t>Veillez à mémoriser ou à conserver votre mot de passe</w:t>
      </w:r>
      <w:r>
        <w:rPr>
          <w:rFonts w:cs="Calibri"/>
          <w:sz w:val="24"/>
          <w:lang w:val="fr-FR"/>
        </w:rPr>
        <w:t xml:space="preserve">. Une fois les données complétées cliquez sur </w:t>
      </w:r>
      <w:r>
        <w:rPr>
          <w:rFonts w:cs="Calibri"/>
          <w:b/>
          <w:sz w:val="24"/>
          <w:lang w:val="fr-FR"/>
        </w:rPr>
        <w:t>Suivant</w:t>
      </w:r>
    </w:p>
    <w:p w14:paraId="72B33CB9" w14:textId="77777777" w:rsidR="00661D92" w:rsidRDefault="00085AEB">
      <w:pPr>
        <w:widowControl w:val="0"/>
        <w:autoSpaceDE w:val="0"/>
        <w:autoSpaceDN w:val="0"/>
        <w:spacing w:after="0" w:line="240" w:lineRule="auto"/>
        <w:ind w:left="426" w:right="77"/>
        <w:rPr>
          <w:rFonts w:cs="Calibri"/>
          <w:b/>
          <w:sz w:val="24"/>
          <w:lang w:val="fr-FR"/>
        </w:rPr>
      </w:pPr>
      <w:r>
        <w:rPr>
          <w:rFonts w:cs="Calibri"/>
          <w:b/>
          <w:noProof/>
          <w:sz w:val="24"/>
          <w:lang w:eastAsia="fr-BE"/>
        </w:rPr>
        <w:drawing>
          <wp:anchor distT="0" distB="0" distL="114300" distR="114300" simplePos="0" relativeHeight="251711488" behindDoc="0" locked="0" layoutInCell="1" allowOverlap="1" wp14:anchorId="72B33E44" wp14:editId="72B33E45">
            <wp:simplePos x="0" y="0"/>
            <wp:positionH relativeFrom="column">
              <wp:posOffset>259080</wp:posOffset>
            </wp:positionH>
            <wp:positionV relativeFrom="paragraph">
              <wp:posOffset>7620</wp:posOffset>
            </wp:positionV>
            <wp:extent cx="3987165" cy="4267835"/>
            <wp:effectExtent l="0" t="0" r="0" b="0"/>
            <wp:wrapSquare wrapText="bothSides"/>
            <wp:docPr id="1180" name="Imag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87165" cy="4267835"/>
                    </a:xfrm>
                    <a:prstGeom prst="rect">
                      <a:avLst/>
                    </a:prstGeom>
                    <a:noFill/>
                  </pic:spPr>
                </pic:pic>
              </a:graphicData>
            </a:graphic>
          </wp:anchor>
        </w:drawing>
      </w:r>
      <w:r>
        <w:rPr>
          <w:rFonts w:cs="Calibri"/>
          <w:b/>
          <w:sz w:val="24"/>
          <w:lang w:val="fr-FR"/>
        </w:rPr>
        <w:br w:type="textWrapping" w:clear="all"/>
      </w:r>
    </w:p>
    <w:p w14:paraId="72B33CBA" w14:textId="77777777" w:rsidR="00661D92" w:rsidRDefault="00085AEB">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L’écran qui suit vous permet de </w:t>
      </w:r>
      <w:r>
        <w:rPr>
          <w:rFonts w:cs="Calibri"/>
          <w:b/>
          <w:sz w:val="24"/>
          <w:lang w:val="fr-FR"/>
        </w:rPr>
        <w:t>spécifier votre Pouvoir Organisateur (Le Pouvoir Organisateur qui vous a désigné)</w:t>
      </w:r>
      <w:r>
        <w:rPr>
          <w:rFonts w:cs="Calibri"/>
          <w:sz w:val="24"/>
          <w:lang w:val="fr-FR"/>
        </w:rPr>
        <w:t> :</w:t>
      </w:r>
    </w:p>
    <w:p w14:paraId="72B33CBB"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BC" w14:textId="77777777" w:rsidR="00661D92" w:rsidRDefault="00085AEB">
      <w:pPr>
        <w:widowControl w:val="0"/>
        <w:tabs>
          <w:tab w:val="left" w:pos="426"/>
        </w:tabs>
        <w:autoSpaceDE w:val="0"/>
        <w:autoSpaceDN w:val="0"/>
        <w:spacing w:after="0" w:line="240" w:lineRule="auto"/>
        <w:ind w:left="1134" w:right="77"/>
        <w:rPr>
          <w:rFonts w:cs="Calibri"/>
          <w:sz w:val="24"/>
          <w:lang w:val="fr-FR"/>
        </w:rPr>
      </w:pPr>
      <w:r>
        <w:rPr>
          <w:rFonts w:cs="Calibri"/>
          <w:noProof/>
          <w:sz w:val="24"/>
          <w:lang w:eastAsia="fr-BE"/>
        </w:rPr>
        <w:drawing>
          <wp:inline distT="0" distB="0" distL="0" distR="0" wp14:anchorId="72B33E46" wp14:editId="72B33E47">
            <wp:extent cx="8510954" cy="2189921"/>
            <wp:effectExtent l="0" t="0" r="4445" b="127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pture sélection PO.jpg"/>
                    <pic:cNvPicPr/>
                  </pic:nvPicPr>
                  <pic:blipFill>
                    <a:blip r:embed="rId33">
                      <a:extLst>
                        <a:ext uri="{28A0092B-C50C-407E-A947-70E740481C1C}">
                          <a14:useLocalDpi xmlns:a14="http://schemas.microsoft.com/office/drawing/2010/main" val="0"/>
                        </a:ext>
                      </a:extLst>
                    </a:blip>
                    <a:stretch>
                      <a:fillRect/>
                    </a:stretch>
                  </pic:blipFill>
                  <pic:spPr>
                    <a:xfrm>
                      <a:off x="0" y="0"/>
                      <a:ext cx="8554335" cy="2201083"/>
                    </a:xfrm>
                    <a:prstGeom prst="rect">
                      <a:avLst/>
                    </a:prstGeom>
                  </pic:spPr>
                </pic:pic>
              </a:graphicData>
            </a:graphic>
          </wp:inline>
        </w:drawing>
      </w:r>
    </w:p>
    <w:p w14:paraId="72B33CBD" w14:textId="77777777" w:rsidR="00661D92" w:rsidRDefault="00661D92">
      <w:pPr>
        <w:widowControl w:val="0"/>
        <w:tabs>
          <w:tab w:val="left" w:pos="1134"/>
        </w:tabs>
        <w:autoSpaceDE w:val="0"/>
        <w:autoSpaceDN w:val="0"/>
        <w:spacing w:after="0" w:line="240" w:lineRule="auto"/>
        <w:ind w:right="77"/>
        <w:rPr>
          <w:rFonts w:cs="Calibri"/>
          <w:sz w:val="24"/>
          <w:lang w:val="fr-FR"/>
        </w:rPr>
      </w:pPr>
    </w:p>
    <w:p w14:paraId="72B33CBE" w14:textId="77777777" w:rsidR="00661D92" w:rsidRDefault="00085AEB">
      <w:pPr>
        <w:tabs>
          <w:tab w:val="left" w:pos="1134"/>
        </w:tabs>
        <w:ind w:left="1134" w:right="77"/>
        <w:rPr>
          <w:b/>
          <w:sz w:val="24"/>
          <w:lang w:val="fr-FR"/>
        </w:rPr>
      </w:pPr>
      <w:r>
        <w:rPr>
          <w:b/>
          <w:sz w:val="24"/>
          <w:lang w:val="fr-FR"/>
        </w:rPr>
        <w:t>Cliquez sur la loupe à droite de Pouvoir Organisateur.</w:t>
      </w:r>
    </w:p>
    <w:p w14:paraId="72B33CBF" w14:textId="77777777" w:rsidR="00661D92" w:rsidRDefault="00661D92">
      <w:pPr>
        <w:tabs>
          <w:tab w:val="left" w:pos="1134"/>
        </w:tabs>
        <w:ind w:left="1134" w:right="77"/>
        <w:rPr>
          <w:sz w:val="24"/>
          <w:lang w:val="fr-FR"/>
        </w:rPr>
      </w:pPr>
    </w:p>
    <w:p w14:paraId="72B33CC0" w14:textId="77777777" w:rsidR="00661D92" w:rsidRDefault="00661D92">
      <w:pPr>
        <w:tabs>
          <w:tab w:val="left" w:pos="1134"/>
        </w:tabs>
        <w:ind w:left="1134" w:right="77"/>
        <w:rPr>
          <w:sz w:val="24"/>
          <w:lang w:val="fr-FR"/>
        </w:rPr>
      </w:pPr>
    </w:p>
    <w:p w14:paraId="72B33CC1" w14:textId="77777777" w:rsidR="00661D92" w:rsidRDefault="00661D92">
      <w:pPr>
        <w:tabs>
          <w:tab w:val="left" w:pos="1134"/>
        </w:tabs>
        <w:ind w:left="1134" w:right="77"/>
        <w:rPr>
          <w:sz w:val="24"/>
          <w:lang w:val="fr-FR"/>
        </w:rPr>
      </w:pPr>
    </w:p>
    <w:p w14:paraId="72B33CC2" w14:textId="77777777" w:rsidR="00661D92" w:rsidRDefault="00661D92">
      <w:pPr>
        <w:tabs>
          <w:tab w:val="left" w:pos="1134"/>
        </w:tabs>
        <w:ind w:left="1134" w:right="77"/>
        <w:rPr>
          <w:sz w:val="24"/>
          <w:lang w:val="fr-FR"/>
        </w:rPr>
      </w:pPr>
    </w:p>
    <w:p w14:paraId="72B33CC3" w14:textId="77777777" w:rsidR="00661D92" w:rsidRDefault="00661D92">
      <w:pPr>
        <w:tabs>
          <w:tab w:val="left" w:pos="1134"/>
        </w:tabs>
        <w:ind w:left="1134" w:right="77"/>
        <w:rPr>
          <w:sz w:val="24"/>
          <w:lang w:val="fr-FR"/>
        </w:rPr>
      </w:pPr>
    </w:p>
    <w:p w14:paraId="72B33CC4" w14:textId="77777777" w:rsidR="00661D92" w:rsidRDefault="00661D92">
      <w:pPr>
        <w:tabs>
          <w:tab w:val="left" w:pos="1134"/>
        </w:tabs>
        <w:ind w:left="1134" w:right="77"/>
        <w:rPr>
          <w:sz w:val="24"/>
          <w:lang w:val="fr-FR"/>
        </w:rPr>
      </w:pPr>
    </w:p>
    <w:p w14:paraId="72B33CC5" w14:textId="77777777" w:rsidR="00661D92" w:rsidRDefault="00661D92">
      <w:pPr>
        <w:tabs>
          <w:tab w:val="left" w:pos="1134"/>
        </w:tabs>
        <w:ind w:left="1134" w:right="77"/>
        <w:rPr>
          <w:sz w:val="24"/>
          <w:lang w:val="fr-FR"/>
        </w:rPr>
      </w:pPr>
    </w:p>
    <w:p w14:paraId="72B33CC6" w14:textId="77777777" w:rsidR="00661D92" w:rsidRDefault="00661D92">
      <w:pPr>
        <w:tabs>
          <w:tab w:val="left" w:pos="1134"/>
        </w:tabs>
        <w:ind w:left="1134" w:right="77"/>
        <w:rPr>
          <w:sz w:val="24"/>
          <w:lang w:val="fr-FR"/>
        </w:rPr>
      </w:pPr>
    </w:p>
    <w:p w14:paraId="72B33CC7" w14:textId="77777777" w:rsidR="00661D92" w:rsidRDefault="00661D92">
      <w:pPr>
        <w:tabs>
          <w:tab w:val="left" w:pos="1134"/>
        </w:tabs>
        <w:ind w:right="77"/>
        <w:rPr>
          <w:sz w:val="24"/>
          <w:lang w:val="fr-FR"/>
        </w:rPr>
      </w:pPr>
    </w:p>
    <w:p w14:paraId="72B33CC8" w14:textId="77777777" w:rsidR="00661D92" w:rsidRDefault="00085AEB">
      <w:pPr>
        <w:tabs>
          <w:tab w:val="left" w:pos="1134"/>
        </w:tabs>
        <w:ind w:left="1134" w:right="77"/>
        <w:rPr>
          <w:sz w:val="24"/>
          <w:lang w:val="fr-FR"/>
        </w:rPr>
      </w:pPr>
      <w:r>
        <w:rPr>
          <w:sz w:val="24"/>
          <w:lang w:val="fr-FR"/>
        </w:rPr>
        <w:t>L’écran qui suit apparaît :</w:t>
      </w:r>
    </w:p>
    <w:p w14:paraId="72B33CC9" w14:textId="77777777" w:rsidR="00661D92" w:rsidRDefault="00085AEB">
      <w:pPr>
        <w:tabs>
          <w:tab w:val="left" w:pos="1134"/>
        </w:tabs>
        <w:ind w:left="1134" w:right="77"/>
        <w:rPr>
          <w:sz w:val="24"/>
          <w:lang w:val="fr-FR"/>
        </w:rPr>
      </w:pPr>
      <w:r>
        <w:rPr>
          <w:noProof/>
          <w:sz w:val="24"/>
          <w:lang w:eastAsia="fr-BE"/>
        </w:rPr>
        <w:drawing>
          <wp:inline distT="0" distB="0" distL="0" distR="0" wp14:anchorId="72B33E48" wp14:editId="72B33E49">
            <wp:extent cx="4427220" cy="137922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apture choix PO nom.JPG"/>
                    <pic:cNvPicPr/>
                  </pic:nvPicPr>
                  <pic:blipFill>
                    <a:blip r:embed="rId34">
                      <a:extLst>
                        <a:ext uri="{28A0092B-C50C-407E-A947-70E740481C1C}">
                          <a14:useLocalDpi xmlns:a14="http://schemas.microsoft.com/office/drawing/2010/main" val="0"/>
                        </a:ext>
                      </a:extLst>
                    </a:blip>
                    <a:stretch>
                      <a:fillRect/>
                    </a:stretch>
                  </pic:blipFill>
                  <pic:spPr>
                    <a:xfrm>
                      <a:off x="0" y="0"/>
                      <a:ext cx="4427220" cy="1379220"/>
                    </a:xfrm>
                    <a:prstGeom prst="rect">
                      <a:avLst/>
                    </a:prstGeom>
                  </pic:spPr>
                </pic:pic>
              </a:graphicData>
            </a:graphic>
          </wp:inline>
        </w:drawing>
      </w:r>
    </w:p>
    <w:p w14:paraId="72B33CCA" w14:textId="77777777" w:rsidR="00661D92" w:rsidRDefault="00085AEB">
      <w:pPr>
        <w:tabs>
          <w:tab w:val="left" w:pos="1134"/>
        </w:tabs>
        <w:ind w:left="1134" w:right="77"/>
        <w:rPr>
          <w:sz w:val="24"/>
          <w:lang w:val="fr-FR"/>
        </w:rPr>
      </w:pPr>
      <w:r>
        <w:rPr>
          <w:sz w:val="24"/>
          <w:lang w:val="fr-FR"/>
        </w:rPr>
        <w:t xml:space="preserve">Dans le menu déroulant vous pouvez effectuer une recherche du Pouvoir Organisateur qui vous a désigné soit par Nom soit par Code FASE </w:t>
      </w:r>
    </w:p>
    <w:p w14:paraId="72B33CCB" w14:textId="77777777" w:rsidR="00661D92" w:rsidRDefault="00085AEB">
      <w:pPr>
        <w:tabs>
          <w:tab w:val="left" w:pos="1134"/>
        </w:tabs>
        <w:ind w:left="1134" w:right="77"/>
        <w:rPr>
          <w:sz w:val="24"/>
          <w:lang w:val="fr-FR"/>
        </w:rPr>
      </w:pPr>
      <w:r>
        <w:rPr>
          <w:noProof/>
          <w:sz w:val="24"/>
          <w:lang w:eastAsia="fr-BE"/>
        </w:rPr>
        <w:drawing>
          <wp:inline distT="0" distB="0" distL="0" distR="0" wp14:anchorId="72B33E4A" wp14:editId="72B33E4B">
            <wp:extent cx="4434840" cy="1310640"/>
            <wp:effectExtent l="0" t="0" r="3810" b="381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apture choix PO fase.JPG"/>
                    <pic:cNvPicPr/>
                  </pic:nvPicPr>
                  <pic:blipFill>
                    <a:blip r:embed="rId35">
                      <a:extLst>
                        <a:ext uri="{28A0092B-C50C-407E-A947-70E740481C1C}">
                          <a14:useLocalDpi xmlns:a14="http://schemas.microsoft.com/office/drawing/2010/main" val="0"/>
                        </a:ext>
                      </a:extLst>
                    </a:blip>
                    <a:stretch>
                      <a:fillRect/>
                    </a:stretch>
                  </pic:blipFill>
                  <pic:spPr>
                    <a:xfrm>
                      <a:off x="0" y="0"/>
                      <a:ext cx="4434840" cy="1310640"/>
                    </a:xfrm>
                    <a:prstGeom prst="rect">
                      <a:avLst/>
                    </a:prstGeom>
                  </pic:spPr>
                </pic:pic>
              </a:graphicData>
            </a:graphic>
          </wp:inline>
        </w:drawing>
      </w:r>
    </w:p>
    <w:p w14:paraId="72B33CCC" w14:textId="77777777" w:rsidR="00661D92" w:rsidRDefault="00661D92">
      <w:pPr>
        <w:tabs>
          <w:tab w:val="left" w:pos="1134"/>
        </w:tabs>
        <w:ind w:left="1134" w:right="77"/>
        <w:rPr>
          <w:sz w:val="24"/>
          <w:lang w:val="fr-FR"/>
        </w:rPr>
      </w:pPr>
    </w:p>
    <w:p w14:paraId="72B33CCD" w14:textId="77777777" w:rsidR="00661D92" w:rsidRDefault="00661D92">
      <w:pPr>
        <w:tabs>
          <w:tab w:val="left" w:pos="1134"/>
        </w:tabs>
        <w:ind w:left="1134" w:right="77"/>
        <w:rPr>
          <w:sz w:val="24"/>
          <w:lang w:val="fr-FR"/>
        </w:rPr>
      </w:pPr>
    </w:p>
    <w:p w14:paraId="72B33CCE" w14:textId="77777777" w:rsidR="00661D92" w:rsidRDefault="00661D92">
      <w:pPr>
        <w:tabs>
          <w:tab w:val="left" w:pos="1134"/>
        </w:tabs>
        <w:ind w:left="1134" w:right="77"/>
        <w:rPr>
          <w:sz w:val="24"/>
          <w:lang w:val="fr-FR"/>
        </w:rPr>
      </w:pPr>
    </w:p>
    <w:p w14:paraId="72B33CCF" w14:textId="77777777" w:rsidR="00661D92" w:rsidRDefault="00661D92">
      <w:pPr>
        <w:tabs>
          <w:tab w:val="left" w:pos="1134"/>
        </w:tabs>
        <w:ind w:left="1134" w:right="77"/>
        <w:rPr>
          <w:sz w:val="24"/>
          <w:lang w:val="fr-FR"/>
        </w:rPr>
      </w:pPr>
    </w:p>
    <w:p w14:paraId="72B33CD0" w14:textId="77777777" w:rsidR="00661D92" w:rsidRDefault="00661D92">
      <w:pPr>
        <w:tabs>
          <w:tab w:val="left" w:pos="1134"/>
        </w:tabs>
        <w:ind w:left="1134" w:right="77"/>
        <w:rPr>
          <w:sz w:val="24"/>
          <w:lang w:val="fr-FR"/>
        </w:rPr>
      </w:pPr>
    </w:p>
    <w:p w14:paraId="72B33CD1" w14:textId="77777777" w:rsidR="00661D92" w:rsidRDefault="00661D92">
      <w:pPr>
        <w:tabs>
          <w:tab w:val="left" w:pos="1134"/>
        </w:tabs>
        <w:ind w:left="1134" w:right="77"/>
        <w:rPr>
          <w:sz w:val="24"/>
          <w:lang w:val="fr-FR"/>
        </w:rPr>
      </w:pPr>
    </w:p>
    <w:p w14:paraId="72B33CD2" w14:textId="77777777" w:rsidR="00661D92" w:rsidRDefault="00661D92">
      <w:pPr>
        <w:tabs>
          <w:tab w:val="left" w:pos="1134"/>
        </w:tabs>
        <w:ind w:left="1134" w:right="77"/>
        <w:rPr>
          <w:sz w:val="24"/>
          <w:lang w:val="fr-FR"/>
        </w:rPr>
      </w:pPr>
    </w:p>
    <w:p w14:paraId="72B33CD3" w14:textId="77777777" w:rsidR="00661D92" w:rsidRDefault="00085AEB">
      <w:pPr>
        <w:tabs>
          <w:tab w:val="left" w:pos="1134"/>
        </w:tabs>
        <w:ind w:left="1134" w:right="77"/>
        <w:rPr>
          <w:sz w:val="24"/>
          <w:lang w:val="fr-FR"/>
        </w:rPr>
      </w:pPr>
      <w:r>
        <w:rPr>
          <w:sz w:val="24"/>
          <w:lang w:val="fr-FR"/>
        </w:rPr>
        <w:t xml:space="preserve">Si vous effectuez une </w:t>
      </w:r>
      <w:r>
        <w:rPr>
          <w:b/>
          <w:sz w:val="24"/>
          <w:lang w:val="fr-FR"/>
        </w:rPr>
        <w:t>recherche par Nom</w:t>
      </w:r>
      <w:r>
        <w:rPr>
          <w:sz w:val="24"/>
          <w:lang w:val="fr-FR"/>
        </w:rPr>
        <w:t> :</w:t>
      </w:r>
    </w:p>
    <w:p w14:paraId="72B33CD4" w14:textId="77777777" w:rsidR="00661D92" w:rsidRDefault="00085AEB">
      <w:pPr>
        <w:tabs>
          <w:tab w:val="left" w:pos="1134"/>
        </w:tabs>
        <w:ind w:left="1134" w:right="77"/>
        <w:rPr>
          <w:sz w:val="24"/>
          <w:lang w:val="fr-FR"/>
        </w:rPr>
      </w:pPr>
      <w:r>
        <w:rPr>
          <w:b/>
          <w:sz w:val="24"/>
          <w:lang w:val="fr-FR"/>
        </w:rPr>
        <w:t>Tapez dans le champ libre les premières lettres</w:t>
      </w:r>
      <w:r>
        <w:rPr>
          <w:sz w:val="24"/>
          <w:lang w:val="fr-FR"/>
        </w:rPr>
        <w:t xml:space="preserve"> du Pouvoir Organisateur (1). </w:t>
      </w:r>
      <w:r>
        <w:rPr>
          <w:b/>
          <w:sz w:val="24"/>
          <w:lang w:val="fr-FR"/>
        </w:rPr>
        <w:t xml:space="preserve">Cliquez sur la loupe </w:t>
      </w:r>
      <w:r>
        <w:rPr>
          <w:sz w:val="24"/>
          <w:lang w:val="fr-FR"/>
        </w:rPr>
        <w:t>(2). Un menu déroulant s’affiche</w:t>
      </w:r>
      <w:r>
        <w:rPr>
          <w:b/>
          <w:sz w:val="24"/>
          <w:lang w:val="fr-FR"/>
        </w:rPr>
        <w:t>. Cliquez dans la liste</w:t>
      </w:r>
      <w:r>
        <w:rPr>
          <w:sz w:val="24"/>
          <w:lang w:val="fr-FR"/>
        </w:rPr>
        <w:t xml:space="preserve"> sur le Pouvoir Organisateur qui vous a désigné (3). </w:t>
      </w:r>
    </w:p>
    <w:p w14:paraId="72B33CD5" w14:textId="77777777" w:rsidR="00661D92" w:rsidRDefault="00661D92">
      <w:pPr>
        <w:tabs>
          <w:tab w:val="left" w:pos="1134"/>
        </w:tabs>
        <w:ind w:left="1134" w:right="77"/>
        <w:rPr>
          <w:sz w:val="24"/>
          <w:lang w:val="fr-FR"/>
        </w:rPr>
      </w:pPr>
    </w:p>
    <w:p w14:paraId="72B33CD6" w14:textId="77777777" w:rsidR="00661D92" w:rsidRDefault="00085AEB">
      <w:pPr>
        <w:tabs>
          <w:tab w:val="left" w:pos="1134"/>
        </w:tabs>
        <w:ind w:left="1134" w:right="77"/>
        <w:rPr>
          <w:sz w:val="24"/>
          <w:highlight w:val="yellow"/>
          <w:lang w:val="fr-FR"/>
        </w:rPr>
      </w:pPr>
      <w:r>
        <w:rPr>
          <w:noProof/>
          <w:sz w:val="24"/>
          <w:lang w:eastAsia="fr-BE"/>
        </w:rPr>
        <w:drawing>
          <wp:inline distT="0" distB="0" distL="0" distR="0" wp14:anchorId="72B33E4C" wp14:editId="72B33E4D">
            <wp:extent cx="4739640" cy="4053840"/>
            <wp:effectExtent l="0" t="0" r="3810" b="381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apture liste PO.JPG"/>
                    <pic:cNvPicPr/>
                  </pic:nvPicPr>
                  <pic:blipFill>
                    <a:blip r:embed="rId36">
                      <a:extLst>
                        <a:ext uri="{28A0092B-C50C-407E-A947-70E740481C1C}">
                          <a14:useLocalDpi xmlns:a14="http://schemas.microsoft.com/office/drawing/2010/main" val="0"/>
                        </a:ext>
                      </a:extLst>
                    </a:blip>
                    <a:stretch>
                      <a:fillRect/>
                    </a:stretch>
                  </pic:blipFill>
                  <pic:spPr>
                    <a:xfrm>
                      <a:off x="0" y="0"/>
                      <a:ext cx="4739640" cy="4053840"/>
                    </a:xfrm>
                    <a:prstGeom prst="rect">
                      <a:avLst/>
                    </a:prstGeom>
                  </pic:spPr>
                </pic:pic>
              </a:graphicData>
            </a:graphic>
          </wp:inline>
        </w:drawing>
      </w:r>
    </w:p>
    <w:p w14:paraId="72B33CD7" w14:textId="77777777" w:rsidR="00661D92" w:rsidRDefault="00661D92">
      <w:pPr>
        <w:tabs>
          <w:tab w:val="left" w:pos="1134"/>
        </w:tabs>
        <w:ind w:left="1134" w:right="77"/>
        <w:rPr>
          <w:sz w:val="24"/>
          <w:lang w:val="fr-FR"/>
        </w:rPr>
      </w:pPr>
    </w:p>
    <w:p w14:paraId="72B33CD8" w14:textId="77777777" w:rsidR="00661D92" w:rsidRDefault="00085AEB">
      <w:pPr>
        <w:tabs>
          <w:tab w:val="left" w:pos="1134"/>
        </w:tabs>
        <w:ind w:left="1134" w:right="77"/>
        <w:rPr>
          <w:sz w:val="24"/>
          <w:lang w:val="fr-FR"/>
        </w:rPr>
      </w:pPr>
      <w:r>
        <w:rPr>
          <w:sz w:val="24"/>
          <w:lang w:val="fr-FR"/>
        </w:rPr>
        <w:t xml:space="preserve">Si vous effectuez une </w:t>
      </w:r>
      <w:r>
        <w:rPr>
          <w:b/>
          <w:sz w:val="24"/>
          <w:lang w:val="fr-FR"/>
        </w:rPr>
        <w:t>recherche par Code FASE</w:t>
      </w:r>
      <w:r>
        <w:rPr>
          <w:sz w:val="24"/>
          <w:lang w:val="fr-FR"/>
        </w:rPr>
        <w:t xml:space="preserve"> :</w:t>
      </w:r>
    </w:p>
    <w:p w14:paraId="72B33CD9" w14:textId="77777777" w:rsidR="00661D92" w:rsidRDefault="00085AEB">
      <w:pPr>
        <w:tabs>
          <w:tab w:val="left" w:pos="1134"/>
        </w:tabs>
        <w:ind w:left="1134" w:right="77"/>
        <w:rPr>
          <w:sz w:val="24"/>
          <w:lang w:val="fr-FR"/>
        </w:rPr>
      </w:pPr>
      <w:r>
        <w:rPr>
          <w:sz w:val="24"/>
          <w:lang w:val="fr-FR"/>
        </w:rPr>
        <w:t xml:space="preserve">Tapez dans le champ libre le </w:t>
      </w:r>
      <w:r>
        <w:rPr>
          <w:b/>
          <w:sz w:val="24"/>
          <w:lang w:val="fr-FR"/>
        </w:rPr>
        <w:t>N°FASE du Pouvoir Organisateur</w:t>
      </w:r>
      <w:r>
        <w:rPr>
          <w:sz w:val="24"/>
          <w:lang w:val="fr-FR"/>
        </w:rPr>
        <w:t xml:space="preserve"> (1). </w:t>
      </w:r>
      <w:r>
        <w:rPr>
          <w:b/>
          <w:sz w:val="24"/>
          <w:lang w:val="fr-FR"/>
        </w:rPr>
        <w:t>Cliquez sur la loupe</w:t>
      </w:r>
      <w:r>
        <w:rPr>
          <w:sz w:val="24"/>
          <w:lang w:val="fr-FR"/>
        </w:rPr>
        <w:t xml:space="preserve"> (2). Un menu déroulant s’affiche et comporte automatiquement le Pouvoir Organisateur correspondant. </w:t>
      </w:r>
      <w:r>
        <w:rPr>
          <w:b/>
          <w:sz w:val="24"/>
          <w:lang w:val="fr-FR"/>
        </w:rPr>
        <w:t>Cliquez dans la liste</w:t>
      </w:r>
      <w:r>
        <w:rPr>
          <w:sz w:val="24"/>
          <w:lang w:val="fr-FR"/>
        </w:rPr>
        <w:t xml:space="preserve"> sur le Pouvoir Organisateur qui vous a désigné (3).</w:t>
      </w:r>
    </w:p>
    <w:p w14:paraId="72B33CDA" w14:textId="77777777" w:rsidR="00661D92" w:rsidRDefault="00085AEB">
      <w:pPr>
        <w:tabs>
          <w:tab w:val="left" w:pos="1134"/>
        </w:tabs>
        <w:ind w:left="1134" w:right="77"/>
        <w:rPr>
          <w:sz w:val="24"/>
          <w:lang w:val="fr-FR"/>
        </w:rPr>
      </w:pPr>
      <w:r>
        <w:rPr>
          <w:noProof/>
          <w:sz w:val="24"/>
          <w:lang w:eastAsia="fr-BE"/>
        </w:rPr>
        <w:drawing>
          <wp:inline distT="0" distB="0" distL="0" distR="0" wp14:anchorId="72B33E4E" wp14:editId="72B33E4F">
            <wp:extent cx="4739640" cy="4084320"/>
            <wp:effectExtent l="0" t="0" r="381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apture liste PO fase.JPG"/>
                    <pic:cNvPicPr/>
                  </pic:nvPicPr>
                  <pic:blipFill>
                    <a:blip r:embed="rId37">
                      <a:extLst>
                        <a:ext uri="{28A0092B-C50C-407E-A947-70E740481C1C}">
                          <a14:useLocalDpi xmlns:a14="http://schemas.microsoft.com/office/drawing/2010/main" val="0"/>
                        </a:ext>
                      </a:extLst>
                    </a:blip>
                    <a:stretch>
                      <a:fillRect/>
                    </a:stretch>
                  </pic:blipFill>
                  <pic:spPr>
                    <a:xfrm>
                      <a:off x="0" y="0"/>
                      <a:ext cx="4739640" cy="4084320"/>
                    </a:xfrm>
                    <a:prstGeom prst="rect">
                      <a:avLst/>
                    </a:prstGeom>
                  </pic:spPr>
                </pic:pic>
              </a:graphicData>
            </a:graphic>
          </wp:inline>
        </w:drawing>
      </w:r>
    </w:p>
    <w:p w14:paraId="72B33CDB" w14:textId="77777777" w:rsidR="00661D92" w:rsidRDefault="00661D92">
      <w:pPr>
        <w:tabs>
          <w:tab w:val="left" w:pos="1134"/>
        </w:tabs>
        <w:ind w:left="1134" w:right="77"/>
        <w:rPr>
          <w:sz w:val="24"/>
          <w:lang w:val="fr-FR"/>
        </w:rPr>
      </w:pPr>
    </w:p>
    <w:p w14:paraId="72B33CDC" w14:textId="77777777" w:rsidR="00661D92" w:rsidRDefault="00661D92">
      <w:pPr>
        <w:tabs>
          <w:tab w:val="left" w:pos="1134"/>
        </w:tabs>
        <w:ind w:left="1134" w:right="77"/>
        <w:rPr>
          <w:sz w:val="24"/>
          <w:lang w:val="fr-FR"/>
        </w:rPr>
      </w:pPr>
    </w:p>
    <w:p w14:paraId="72B33CDD" w14:textId="77777777" w:rsidR="00661D92" w:rsidRDefault="00085AEB">
      <w:pPr>
        <w:tabs>
          <w:tab w:val="left" w:pos="1134"/>
        </w:tabs>
        <w:ind w:left="1134" w:right="77"/>
        <w:rPr>
          <w:sz w:val="24"/>
          <w:lang w:val="fr-FR"/>
        </w:rPr>
      </w:pPr>
      <w:r>
        <w:rPr>
          <w:sz w:val="24"/>
          <w:lang w:val="fr-FR"/>
        </w:rPr>
        <w:t>Une fois le Pouvoir Organisateur sélectionné</w:t>
      </w:r>
      <w:r>
        <w:t xml:space="preserve"> </w:t>
      </w:r>
      <w:r>
        <w:rPr>
          <w:sz w:val="24"/>
          <w:szCs w:val="24"/>
        </w:rPr>
        <w:t>cliquez</w:t>
      </w:r>
      <w:r>
        <w:rPr>
          <w:sz w:val="24"/>
          <w:lang w:val="fr-FR"/>
        </w:rPr>
        <w:t xml:space="preserve"> sur le bouton </w:t>
      </w:r>
      <w:r>
        <w:rPr>
          <w:b/>
          <w:sz w:val="24"/>
          <w:lang w:val="fr-FR"/>
        </w:rPr>
        <w:t>« Suivant »</w:t>
      </w:r>
      <w:r>
        <w:rPr>
          <w:sz w:val="24"/>
          <w:lang w:val="fr-FR"/>
        </w:rPr>
        <w:t xml:space="preserve">. </w:t>
      </w:r>
    </w:p>
    <w:p w14:paraId="72B33CDE" w14:textId="77777777" w:rsidR="00661D92" w:rsidRDefault="00085AEB">
      <w:pPr>
        <w:tabs>
          <w:tab w:val="left" w:pos="426"/>
        </w:tabs>
        <w:ind w:left="426" w:right="77"/>
        <w:rPr>
          <w:sz w:val="24"/>
          <w:highlight w:val="yellow"/>
          <w:lang w:val="fr-FR"/>
        </w:rPr>
      </w:pPr>
      <w:r>
        <w:rPr>
          <w:noProof/>
          <w:sz w:val="24"/>
          <w:lang w:eastAsia="fr-BE"/>
        </w:rPr>
        <w:drawing>
          <wp:inline distT="0" distB="0" distL="0" distR="0" wp14:anchorId="72B33E50" wp14:editId="72B33E51">
            <wp:extent cx="9006840" cy="2318101"/>
            <wp:effectExtent l="0" t="0" r="3810" b="635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Capture choix PO.JPG"/>
                    <pic:cNvPicPr/>
                  </pic:nvPicPr>
                  <pic:blipFill>
                    <a:blip r:embed="rId38">
                      <a:extLst>
                        <a:ext uri="{28A0092B-C50C-407E-A947-70E740481C1C}">
                          <a14:useLocalDpi xmlns:a14="http://schemas.microsoft.com/office/drawing/2010/main" val="0"/>
                        </a:ext>
                      </a:extLst>
                    </a:blip>
                    <a:stretch>
                      <a:fillRect/>
                    </a:stretch>
                  </pic:blipFill>
                  <pic:spPr>
                    <a:xfrm>
                      <a:off x="0" y="0"/>
                      <a:ext cx="9054724" cy="2330425"/>
                    </a:xfrm>
                    <a:prstGeom prst="rect">
                      <a:avLst/>
                    </a:prstGeom>
                  </pic:spPr>
                </pic:pic>
              </a:graphicData>
            </a:graphic>
          </wp:inline>
        </w:drawing>
      </w:r>
    </w:p>
    <w:p w14:paraId="72B33CDF" w14:textId="77777777" w:rsidR="00661D92" w:rsidRDefault="00661D92">
      <w:pPr>
        <w:pStyle w:val="Paragraphedeliste"/>
        <w:tabs>
          <w:tab w:val="left" w:pos="1134"/>
        </w:tabs>
        <w:ind w:left="1484" w:right="77" w:firstLine="0"/>
        <w:rPr>
          <w:sz w:val="24"/>
        </w:rPr>
      </w:pPr>
    </w:p>
    <w:p w14:paraId="72B33CE0" w14:textId="77777777" w:rsidR="00661D92" w:rsidRDefault="00661D92">
      <w:pPr>
        <w:tabs>
          <w:tab w:val="left" w:pos="1134"/>
        </w:tabs>
        <w:ind w:left="1134" w:right="77"/>
        <w:rPr>
          <w:sz w:val="24"/>
        </w:rPr>
      </w:pPr>
    </w:p>
    <w:p w14:paraId="72B33CE1" w14:textId="77777777" w:rsidR="00661D92" w:rsidRDefault="00661D92">
      <w:pPr>
        <w:tabs>
          <w:tab w:val="left" w:pos="1134"/>
        </w:tabs>
        <w:ind w:left="426" w:right="77"/>
        <w:rPr>
          <w:sz w:val="24"/>
        </w:rPr>
      </w:pPr>
    </w:p>
    <w:p w14:paraId="72B33CE2" w14:textId="77777777" w:rsidR="00661D92" w:rsidRDefault="00661D92">
      <w:pPr>
        <w:tabs>
          <w:tab w:val="left" w:pos="1134"/>
        </w:tabs>
        <w:ind w:left="426" w:right="77"/>
        <w:rPr>
          <w:sz w:val="24"/>
        </w:rPr>
      </w:pPr>
    </w:p>
    <w:p w14:paraId="72B33CE3" w14:textId="77777777" w:rsidR="00661D92" w:rsidRDefault="00661D92">
      <w:pPr>
        <w:tabs>
          <w:tab w:val="left" w:pos="1134"/>
        </w:tabs>
        <w:ind w:left="426" w:right="77"/>
        <w:rPr>
          <w:sz w:val="24"/>
        </w:rPr>
      </w:pPr>
    </w:p>
    <w:p w14:paraId="72B33CE4" w14:textId="77777777" w:rsidR="00661D92" w:rsidRDefault="00661D92">
      <w:pPr>
        <w:tabs>
          <w:tab w:val="left" w:pos="1134"/>
        </w:tabs>
        <w:ind w:left="426" w:right="77"/>
        <w:rPr>
          <w:sz w:val="24"/>
        </w:rPr>
      </w:pPr>
    </w:p>
    <w:p w14:paraId="72B33CE5" w14:textId="77777777" w:rsidR="00661D92" w:rsidRDefault="00661D92">
      <w:pPr>
        <w:tabs>
          <w:tab w:val="left" w:pos="1134"/>
        </w:tabs>
        <w:ind w:left="426" w:right="77"/>
        <w:rPr>
          <w:sz w:val="24"/>
        </w:rPr>
      </w:pPr>
    </w:p>
    <w:p w14:paraId="72B33CE6" w14:textId="77777777" w:rsidR="00661D92" w:rsidRDefault="00661D92">
      <w:pPr>
        <w:tabs>
          <w:tab w:val="left" w:pos="1134"/>
        </w:tabs>
        <w:ind w:left="426" w:right="77"/>
        <w:rPr>
          <w:sz w:val="24"/>
        </w:rPr>
      </w:pPr>
    </w:p>
    <w:p w14:paraId="72B33CE7" w14:textId="77777777" w:rsidR="00661D92" w:rsidRDefault="00661D92">
      <w:pPr>
        <w:tabs>
          <w:tab w:val="left" w:pos="1134"/>
        </w:tabs>
        <w:ind w:right="77"/>
        <w:rPr>
          <w:sz w:val="24"/>
        </w:rPr>
      </w:pPr>
    </w:p>
    <w:p w14:paraId="72B33CE8" w14:textId="77777777" w:rsidR="00661D92" w:rsidRDefault="00085AEB">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b/>
          <w:sz w:val="24"/>
          <w:lang w:val="fr-FR"/>
        </w:rPr>
        <w:t>Vérifiez  bien  que  toutes  les  données  du  récapitulatif qui suit sont correctes et conformes</w:t>
      </w:r>
      <w:r>
        <w:rPr>
          <w:rFonts w:cs="Calibri"/>
          <w:sz w:val="24"/>
          <w:lang w:val="fr-FR"/>
        </w:rPr>
        <w:t xml:space="preserve">. Il spécifie qu’il s’agit d’une demande d’affiliation à PSI pour une entreprise privée. Répondez au test CAPTCHA avant de cliquer sur le bouton « </w:t>
      </w:r>
      <w:r>
        <w:rPr>
          <w:rFonts w:cs="Calibri"/>
          <w:b/>
          <w:sz w:val="24"/>
          <w:lang w:val="fr-FR"/>
        </w:rPr>
        <w:t>Confirmer</w:t>
      </w:r>
      <w:r>
        <w:rPr>
          <w:rFonts w:cs="Calibri"/>
          <w:sz w:val="24"/>
          <w:lang w:val="fr-FR"/>
        </w:rPr>
        <w:t xml:space="preserve"> ». </w:t>
      </w:r>
      <w:r>
        <w:rPr>
          <w:rFonts w:cs="Calibri"/>
          <w:b/>
          <w:sz w:val="24"/>
          <w:lang w:val="fr-FR"/>
        </w:rPr>
        <w:t>Veillez  à  mémoriser  ou  conserver  votre nom d’utilisateur.</w:t>
      </w:r>
    </w:p>
    <w:p w14:paraId="72B33CE9" w14:textId="77777777" w:rsidR="00661D92" w:rsidRDefault="00661D92">
      <w:pPr>
        <w:widowControl w:val="0"/>
        <w:tabs>
          <w:tab w:val="left" w:pos="1134"/>
        </w:tabs>
        <w:autoSpaceDE w:val="0"/>
        <w:autoSpaceDN w:val="0"/>
        <w:spacing w:after="0" w:line="240" w:lineRule="auto"/>
        <w:ind w:right="77"/>
        <w:rPr>
          <w:rFonts w:cs="Calibri"/>
          <w:sz w:val="24"/>
          <w:lang w:val="fr-FR"/>
        </w:rPr>
      </w:pPr>
    </w:p>
    <w:p w14:paraId="72B33CEA" w14:textId="77777777" w:rsidR="00661D92" w:rsidRDefault="00085AEB">
      <w:pPr>
        <w:widowControl w:val="0"/>
        <w:tabs>
          <w:tab w:val="left" w:pos="426"/>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72B33E52" wp14:editId="72B33E53">
            <wp:extent cx="9159240" cy="4318635"/>
            <wp:effectExtent l="0" t="0" r="3810" b="5715"/>
            <wp:docPr id="1158" name="Imag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 name="Capture récapitulatif flouté.JPG"/>
                    <pic:cNvPicPr/>
                  </pic:nvPicPr>
                  <pic:blipFill>
                    <a:blip r:embed="rId39">
                      <a:extLst>
                        <a:ext uri="{28A0092B-C50C-407E-A947-70E740481C1C}">
                          <a14:useLocalDpi xmlns:a14="http://schemas.microsoft.com/office/drawing/2010/main" val="0"/>
                        </a:ext>
                      </a:extLst>
                    </a:blip>
                    <a:stretch>
                      <a:fillRect/>
                    </a:stretch>
                  </pic:blipFill>
                  <pic:spPr>
                    <a:xfrm>
                      <a:off x="0" y="0"/>
                      <a:ext cx="9164609" cy="4321167"/>
                    </a:xfrm>
                    <a:prstGeom prst="rect">
                      <a:avLst/>
                    </a:prstGeom>
                  </pic:spPr>
                </pic:pic>
              </a:graphicData>
            </a:graphic>
          </wp:inline>
        </w:drawing>
      </w:r>
    </w:p>
    <w:p w14:paraId="72B33CEB" w14:textId="77777777" w:rsidR="00661D92" w:rsidRDefault="00661D92">
      <w:pPr>
        <w:widowControl w:val="0"/>
        <w:tabs>
          <w:tab w:val="left" w:pos="1134"/>
        </w:tabs>
        <w:autoSpaceDE w:val="0"/>
        <w:autoSpaceDN w:val="0"/>
        <w:spacing w:after="0" w:line="240" w:lineRule="auto"/>
        <w:ind w:left="1134" w:right="77"/>
        <w:rPr>
          <w:rFonts w:cs="Calibri"/>
          <w:sz w:val="24"/>
          <w:lang w:val="fr-FR"/>
        </w:rPr>
      </w:pPr>
    </w:p>
    <w:p w14:paraId="72B33CEC" w14:textId="77777777" w:rsidR="00661D92" w:rsidRDefault="00661D92">
      <w:pPr>
        <w:widowControl w:val="0"/>
        <w:tabs>
          <w:tab w:val="left" w:pos="1134"/>
        </w:tabs>
        <w:autoSpaceDE w:val="0"/>
        <w:autoSpaceDN w:val="0"/>
        <w:spacing w:after="0" w:line="240" w:lineRule="auto"/>
        <w:ind w:left="1134" w:right="77"/>
        <w:rPr>
          <w:rFonts w:cs="Calibri"/>
          <w:sz w:val="24"/>
          <w:lang w:val="fr-FR"/>
        </w:rPr>
      </w:pPr>
    </w:p>
    <w:p w14:paraId="72B33CED" w14:textId="77777777" w:rsidR="00661D92" w:rsidRDefault="00661D92">
      <w:pPr>
        <w:widowControl w:val="0"/>
        <w:tabs>
          <w:tab w:val="left" w:pos="1134"/>
        </w:tabs>
        <w:autoSpaceDE w:val="0"/>
        <w:autoSpaceDN w:val="0"/>
        <w:spacing w:after="0" w:line="240" w:lineRule="auto"/>
        <w:ind w:left="1134" w:right="77"/>
        <w:rPr>
          <w:rFonts w:cs="Calibri"/>
          <w:sz w:val="24"/>
          <w:lang w:val="fr-FR"/>
        </w:rPr>
      </w:pPr>
    </w:p>
    <w:p w14:paraId="72B33CEE" w14:textId="77777777" w:rsidR="00661D92" w:rsidRDefault="00661D92">
      <w:pPr>
        <w:widowControl w:val="0"/>
        <w:tabs>
          <w:tab w:val="left" w:pos="1134"/>
        </w:tabs>
        <w:autoSpaceDE w:val="0"/>
        <w:autoSpaceDN w:val="0"/>
        <w:spacing w:after="0" w:line="240" w:lineRule="auto"/>
        <w:ind w:left="426" w:right="77"/>
        <w:rPr>
          <w:rFonts w:cs="Calibri"/>
          <w:b/>
          <w:sz w:val="24"/>
          <w:lang w:val="fr-FR"/>
        </w:rPr>
      </w:pPr>
    </w:p>
    <w:p w14:paraId="72B33CEF" w14:textId="77777777" w:rsidR="00661D92" w:rsidRDefault="00085AEB">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sz w:val="24"/>
          <w:lang w:val="fr-FR"/>
        </w:rPr>
        <w:t>Vous êtes averti que votre demande a bien été reçue. Dans les secondes qui suivent, un courriel vous sera automatiquement envoyé afin que vous puissiez confirmer cette demande.</w:t>
      </w:r>
    </w:p>
    <w:p w14:paraId="72B33CF0"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F1" w14:textId="77777777" w:rsidR="00661D92" w:rsidRDefault="00085AEB">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72B33E54" wp14:editId="72B33E55">
            <wp:extent cx="8999220" cy="1146524"/>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apture2.JPG"/>
                    <pic:cNvPicPr/>
                  </pic:nvPicPr>
                  <pic:blipFill>
                    <a:blip r:embed="rId40">
                      <a:extLst>
                        <a:ext uri="{28A0092B-C50C-407E-A947-70E740481C1C}">
                          <a14:useLocalDpi xmlns:a14="http://schemas.microsoft.com/office/drawing/2010/main" val="0"/>
                        </a:ext>
                      </a:extLst>
                    </a:blip>
                    <a:stretch>
                      <a:fillRect/>
                    </a:stretch>
                  </pic:blipFill>
                  <pic:spPr>
                    <a:xfrm>
                      <a:off x="0" y="0"/>
                      <a:ext cx="9053058" cy="1153383"/>
                    </a:xfrm>
                    <a:prstGeom prst="rect">
                      <a:avLst/>
                    </a:prstGeom>
                  </pic:spPr>
                </pic:pic>
              </a:graphicData>
            </a:graphic>
          </wp:inline>
        </w:drawing>
      </w:r>
    </w:p>
    <w:p w14:paraId="72B33CF2"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F3"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CF4" w14:textId="77777777" w:rsidR="00661D92" w:rsidRDefault="00085AEB">
      <w:pPr>
        <w:widowControl w:val="0"/>
        <w:numPr>
          <w:ilvl w:val="0"/>
          <w:numId w:val="43"/>
        </w:numPr>
        <w:tabs>
          <w:tab w:val="left" w:pos="1135"/>
        </w:tabs>
        <w:autoSpaceDE w:val="0"/>
        <w:autoSpaceDN w:val="0"/>
        <w:spacing w:after="0" w:line="240" w:lineRule="auto"/>
        <w:ind w:left="426" w:right="77" w:firstLine="0"/>
        <w:rPr>
          <w:rFonts w:cs="Calibri"/>
          <w:sz w:val="24"/>
          <w:lang w:val="fr-FR"/>
        </w:rPr>
      </w:pPr>
      <w:r>
        <w:rPr>
          <w:rFonts w:cs="Calibri"/>
          <w:b/>
          <w:sz w:val="24"/>
          <w:lang w:val="fr-FR"/>
        </w:rPr>
        <w:t>Votre demande de création de compte CERBERE et demande d’affiliation est à présent terminée.</w:t>
      </w:r>
    </w:p>
    <w:p w14:paraId="72B33CF5" w14:textId="77777777" w:rsidR="00661D92" w:rsidRDefault="00661D92">
      <w:pPr>
        <w:widowControl w:val="0"/>
        <w:tabs>
          <w:tab w:val="left" w:pos="1135"/>
        </w:tabs>
        <w:autoSpaceDE w:val="0"/>
        <w:autoSpaceDN w:val="0"/>
        <w:spacing w:after="0" w:line="240" w:lineRule="auto"/>
        <w:ind w:left="426" w:right="77"/>
        <w:rPr>
          <w:rFonts w:cs="Calibri"/>
          <w:sz w:val="24"/>
          <w:lang w:val="fr-FR"/>
        </w:rPr>
      </w:pPr>
    </w:p>
    <w:p w14:paraId="72B33CF6" w14:textId="77777777" w:rsidR="00661D92" w:rsidRDefault="00661D92">
      <w:pPr>
        <w:widowControl w:val="0"/>
        <w:tabs>
          <w:tab w:val="left" w:pos="1135"/>
        </w:tabs>
        <w:autoSpaceDE w:val="0"/>
        <w:autoSpaceDN w:val="0"/>
        <w:spacing w:after="0" w:line="240" w:lineRule="auto"/>
        <w:ind w:left="426" w:right="77"/>
        <w:rPr>
          <w:rFonts w:cs="Calibri"/>
          <w:sz w:val="24"/>
          <w:lang w:val="fr-FR"/>
        </w:rPr>
      </w:pPr>
    </w:p>
    <w:p w14:paraId="72B33CF7" w14:textId="77777777" w:rsidR="00661D92" w:rsidRDefault="00085AEB">
      <w:pPr>
        <w:widowControl w:val="0"/>
        <w:tabs>
          <w:tab w:val="left" w:pos="1135"/>
        </w:tabs>
        <w:autoSpaceDE w:val="0"/>
        <w:autoSpaceDN w:val="0"/>
        <w:spacing w:after="0" w:line="240" w:lineRule="auto"/>
        <w:ind w:left="426" w:right="77"/>
        <w:rPr>
          <w:rFonts w:cs="Calibri"/>
          <w:b/>
          <w:sz w:val="24"/>
          <w:lang w:val="fr-FR"/>
        </w:rPr>
      </w:pPr>
      <w:r>
        <w:rPr>
          <w:rFonts w:cs="Calibri"/>
          <w:b/>
          <w:sz w:val="24"/>
          <w:lang w:val="fr-FR"/>
        </w:rPr>
        <w:t xml:space="preserve">La demande de création de compte CERBERE / demande d’affiliation est transmise au validateur qui doit approuver ces demandes. Ce sont des opérations manuelles et qui peuvent, donc, prendre un certain temps. </w:t>
      </w:r>
    </w:p>
    <w:p w14:paraId="72B33CF8" w14:textId="77777777" w:rsidR="00661D92" w:rsidRDefault="00661D92">
      <w:pPr>
        <w:widowControl w:val="0"/>
        <w:tabs>
          <w:tab w:val="left" w:pos="1321"/>
        </w:tabs>
        <w:autoSpaceDE w:val="0"/>
        <w:autoSpaceDN w:val="0"/>
        <w:spacing w:after="0" w:line="240" w:lineRule="auto"/>
        <w:ind w:left="426" w:right="77"/>
        <w:rPr>
          <w:rFonts w:cs="Calibri"/>
          <w:noProof/>
          <w:sz w:val="24"/>
          <w:lang w:eastAsia="fr-BE"/>
        </w:rPr>
      </w:pPr>
    </w:p>
    <w:p w14:paraId="72B33CF9" w14:textId="77777777" w:rsidR="00661D92" w:rsidRDefault="00661D92">
      <w:pPr>
        <w:widowControl w:val="0"/>
        <w:tabs>
          <w:tab w:val="left" w:pos="1321"/>
        </w:tabs>
        <w:autoSpaceDE w:val="0"/>
        <w:autoSpaceDN w:val="0"/>
        <w:spacing w:after="0" w:line="240" w:lineRule="auto"/>
        <w:ind w:left="426" w:right="77"/>
        <w:rPr>
          <w:rFonts w:cs="Calibri"/>
          <w:b/>
          <w:noProof/>
          <w:color w:val="FF0000"/>
          <w:sz w:val="40"/>
          <w:szCs w:val="40"/>
          <w:lang w:eastAsia="fr-BE"/>
        </w:rPr>
      </w:pPr>
    </w:p>
    <w:p w14:paraId="72B33CFA" w14:textId="77777777" w:rsidR="00661D92" w:rsidRDefault="00661D92">
      <w:pPr>
        <w:widowControl w:val="0"/>
        <w:tabs>
          <w:tab w:val="left" w:pos="1321"/>
        </w:tabs>
        <w:autoSpaceDE w:val="0"/>
        <w:autoSpaceDN w:val="0"/>
        <w:spacing w:after="0" w:line="240" w:lineRule="auto"/>
        <w:ind w:left="426" w:right="77"/>
        <w:rPr>
          <w:rFonts w:cs="Calibri"/>
          <w:noProof/>
          <w:sz w:val="24"/>
          <w:lang w:eastAsia="fr-BE"/>
        </w:rPr>
      </w:pPr>
    </w:p>
    <w:p w14:paraId="72B33CFB" w14:textId="77777777" w:rsidR="00661D92" w:rsidRDefault="00661D92">
      <w:pPr>
        <w:widowControl w:val="0"/>
        <w:tabs>
          <w:tab w:val="left" w:pos="1321"/>
        </w:tabs>
        <w:autoSpaceDE w:val="0"/>
        <w:autoSpaceDN w:val="0"/>
        <w:spacing w:after="0" w:line="240" w:lineRule="auto"/>
        <w:ind w:left="426" w:right="77"/>
        <w:rPr>
          <w:rFonts w:cs="Calibri"/>
          <w:noProof/>
          <w:sz w:val="24"/>
          <w:lang w:eastAsia="fr-BE"/>
        </w:rPr>
      </w:pPr>
    </w:p>
    <w:p w14:paraId="72B33CFC" w14:textId="77777777" w:rsidR="00661D92" w:rsidRDefault="00661D92">
      <w:pPr>
        <w:widowControl w:val="0"/>
        <w:tabs>
          <w:tab w:val="left" w:pos="1321"/>
        </w:tabs>
        <w:autoSpaceDE w:val="0"/>
        <w:autoSpaceDN w:val="0"/>
        <w:spacing w:after="0" w:line="240" w:lineRule="auto"/>
        <w:ind w:left="426" w:right="77"/>
        <w:rPr>
          <w:rFonts w:cs="Calibri"/>
          <w:noProof/>
          <w:sz w:val="24"/>
          <w:lang w:eastAsia="fr-BE"/>
        </w:rPr>
      </w:pPr>
    </w:p>
    <w:p w14:paraId="72B33CFD" w14:textId="77777777" w:rsidR="00661D92" w:rsidRDefault="00661D92">
      <w:pPr>
        <w:widowControl w:val="0"/>
        <w:tabs>
          <w:tab w:val="left" w:pos="1321"/>
        </w:tabs>
        <w:autoSpaceDE w:val="0"/>
        <w:autoSpaceDN w:val="0"/>
        <w:spacing w:after="0" w:line="240" w:lineRule="auto"/>
        <w:ind w:left="426" w:right="77"/>
        <w:rPr>
          <w:rFonts w:cs="Calibri"/>
          <w:noProof/>
          <w:sz w:val="24"/>
          <w:lang w:eastAsia="fr-BE"/>
        </w:rPr>
      </w:pPr>
    </w:p>
    <w:p w14:paraId="72B33CFE" w14:textId="77777777" w:rsidR="00661D92" w:rsidRDefault="00661D92">
      <w:pPr>
        <w:widowControl w:val="0"/>
        <w:tabs>
          <w:tab w:val="left" w:pos="1321"/>
        </w:tabs>
        <w:autoSpaceDE w:val="0"/>
        <w:autoSpaceDN w:val="0"/>
        <w:spacing w:after="0" w:line="240" w:lineRule="auto"/>
        <w:ind w:left="426" w:right="77"/>
        <w:rPr>
          <w:rFonts w:cs="Calibri"/>
          <w:noProof/>
          <w:sz w:val="24"/>
          <w:lang w:eastAsia="fr-BE"/>
        </w:rPr>
      </w:pPr>
    </w:p>
    <w:p w14:paraId="72B33CFF" w14:textId="77777777" w:rsidR="00661D92" w:rsidRDefault="00661D92">
      <w:pPr>
        <w:widowControl w:val="0"/>
        <w:tabs>
          <w:tab w:val="left" w:pos="1321"/>
        </w:tabs>
        <w:autoSpaceDE w:val="0"/>
        <w:autoSpaceDN w:val="0"/>
        <w:spacing w:after="0" w:line="240" w:lineRule="auto"/>
        <w:ind w:left="426" w:right="77"/>
        <w:rPr>
          <w:rFonts w:cs="Calibri"/>
          <w:noProof/>
          <w:sz w:val="24"/>
          <w:lang w:eastAsia="fr-BE"/>
        </w:rPr>
      </w:pPr>
    </w:p>
    <w:p w14:paraId="72B33D00" w14:textId="77777777" w:rsidR="00661D92" w:rsidRDefault="00661D92">
      <w:pPr>
        <w:widowControl w:val="0"/>
        <w:tabs>
          <w:tab w:val="left" w:pos="1321"/>
        </w:tabs>
        <w:autoSpaceDE w:val="0"/>
        <w:autoSpaceDN w:val="0"/>
        <w:spacing w:after="0" w:line="240" w:lineRule="auto"/>
        <w:ind w:left="426" w:right="77"/>
        <w:rPr>
          <w:rFonts w:cs="Calibri"/>
          <w:noProof/>
          <w:sz w:val="24"/>
          <w:lang w:eastAsia="fr-BE"/>
        </w:rPr>
      </w:pPr>
    </w:p>
    <w:p w14:paraId="72B33D01" w14:textId="77777777" w:rsidR="00661D92" w:rsidRDefault="00661D92">
      <w:pPr>
        <w:widowControl w:val="0"/>
        <w:tabs>
          <w:tab w:val="left" w:pos="1321"/>
        </w:tabs>
        <w:autoSpaceDE w:val="0"/>
        <w:autoSpaceDN w:val="0"/>
        <w:spacing w:after="0" w:line="240" w:lineRule="auto"/>
        <w:ind w:left="426" w:right="77"/>
        <w:rPr>
          <w:rFonts w:cs="Calibri"/>
          <w:noProof/>
          <w:sz w:val="24"/>
          <w:lang w:eastAsia="fr-BE"/>
        </w:rPr>
      </w:pPr>
    </w:p>
    <w:p w14:paraId="72B33D02" w14:textId="77777777" w:rsidR="00661D92" w:rsidRDefault="00661D92">
      <w:pPr>
        <w:widowControl w:val="0"/>
        <w:tabs>
          <w:tab w:val="left" w:pos="1321"/>
        </w:tabs>
        <w:autoSpaceDE w:val="0"/>
        <w:autoSpaceDN w:val="0"/>
        <w:spacing w:after="0" w:line="240" w:lineRule="auto"/>
        <w:ind w:left="426" w:right="77"/>
        <w:rPr>
          <w:rFonts w:cs="Calibri"/>
          <w:noProof/>
          <w:sz w:val="24"/>
          <w:lang w:eastAsia="fr-BE"/>
        </w:rPr>
      </w:pPr>
    </w:p>
    <w:p w14:paraId="72B33D03" w14:textId="77777777" w:rsidR="00661D92" w:rsidRDefault="00661D92">
      <w:pPr>
        <w:widowControl w:val="0"/>
        <w:tabs>
          <w:tab w:val="left" w:pos="1321"/>
        </w:tabs>
        <w:autoSpaceDE w:val="0"/>
        <w:autoSpaceDN w:val="0"/>
        <w:spacing w:after="0" w:line="240" w:lineRule="auto"/>
        <w:ind w:left="426" w:right="77"/>
        <w:rPr>
          <w:rFonts w:cs="Calibri"/>
          <w:sz w:val="24"/>
          <w:lang w:val="fr-FR"/>
        </w:rPr>
      </w:pPr>
    </w:p>
    <w:p w14:paraId="72B33D04" w14:textId="77777777" w:rsidR="00661D92" w:rsidRDefault="00085AEB">
      <w:pPr>
        <w:widowControl w:val="0"/>
        <w:numPr>
          <w:ilvl w:val="0"/>
          <w:numId w:val="43"/>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Consultez votre boîte mail. Dans le courriel « </w:t>
      </w:r>
      <w:r>
        <w:rPr>
          <w:rFonts w:cs="Calibri"/>
          <w:b/>
          <w:sz w:val="24"/>
          <w:lang w:val="fr-FR"/>
        </w:rPr>
        <w:t>Votre demande de création d'un compte d'accès à la Fédération Wallonie-Bruxelles - Veuillez confirmer</w:t>
      </w:r>
      <w:r>
        <w:rPr>
          <w:rFonts w:cs="Calibri"/>
          <w:sz w:val="24"/>
          <w:lang w:val="fr-FR"/>
        </w:rPr>
        <w:t xml:space="preserve"> », cliquez sur le lien « </w:t>
      </w:r>
      <w:r>
        <w:rPr>
          <w:rFonts w:cs="Calibri"/>
          <w:b/>
          <w:sz w:val="24"/>
          <w:lang w:val="fr-FR"/>
        </w:rPr>
        <w:t xml:space="preserve">Je confirme ma demande de création de compte à la Fédération Wallonie-Bruxelles </w:t>
      </w:r>
      <w:r>
        <w:rPr>
          <w:rFonts w:cs="Calibri"/>
          <w:sz w:val="24"/>
          <w:lang w:val="fr-FR"/>
        </w:rPr>
        <w:t xml:space="preserve"> ». Ceci vous renverra vers l’interface Cerbère</w:t>
      </w:r>
    </w:p>
    <w:p w14:paraId="72B33D05" w14:textId="77777777" w:rsidR="00661D92" w:rsidRDefault="00661D92">
      <w:pPr>
        <w:widowControl w:val="0"/>
        <w:autoSpaceDE w:val="0"/>
        <w:autoSpaceDN w:val="0"/>
        <w:spacing w:after="0" w:line="240" w:lineRule="auto"/>
        <w:ind w:left="426" w:right="77"/>
        <w:rPr>
          <w:rFonts w:cs="Calibri"/>
          <w:b/>
          <w:sz w:val="20"/>
          <w:lang w:val="fr-FR"/>
        </w:rPr>
      </w:pPr>
    </w:p>
    <w:p w14:paraId="72B33D06" w14:textId="77777777" w:rsidR="00661D92" w:rsidRDefault="00085AEB">
      <w:pPr>
        <w:widowControl w:val="0"/>
        <w:autoSpaceDE w:val="0"/>
        <w:autoSpaceDN w:val="0"/>
        <w:spacing w:after="0" w:line="240" w:lineRule="auto"/>
        <w:ind w:left="426" w:right="77"/>
        <w:rPr>
          <w:rFonts w:cs="Calibri"/>
          <w:b/>
          <w:sz w:val="20"/>
          <w:lang w:val="fr-FR"/>
        </w:rPr>
      </w:pPr>
      <w:r>
        <w:rPr>
          <w:rFonts w:cs="Calibri"/>
          <w:b/>
          <w:noProof/>
          <w:sz w:val="20"/>
          <w:lang w:eastAsia="fr-BE"/>
        </w:rPr>
        <w:drawing>
          <wp:inline distT="0" distB="0" distL="0" distR="0" wp14:anchorId="72B33E56" wp14:editId="72B33E57">
            <wp:extent cx="6057900" cy="4632180"/>
            <wp:effectExtent l="0" t="0" r="0" b="0"/>
            <wp:docPr id="1160" name="Imag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 name="Capture confirmation CERBERE flouté.JPG"/>
                    <pic:cNvPicPr/>
                  </pic:nvPicPr>
                  <pic:blipFill>
                    <a:blip r:embed="rId41">
                      <a:extLst>
                        <a:ext uri="{28A0092B-C50C-407E-A947-70E740481C1C}">
                          <a14:useLocalDpi xmlns:a14="http://schemas.microsoft.com/office/drawing/2010/main" val="0"/>
                        </a:ext>
                      </a:extLst>
                    </a:blip>
                    <a:stretch>
                      <a:fillRect/>
                    </a:stretch>
                  </pic:blipFill>
                  <pic:spPr>
                    <a:xfrm>
                      <a:off x="0" y="0"/>
                      <a:ext cx="6076165" cy="4646146"/>
                    </a:xfrm>
                    <a:prstGeom prst="rect">
                      <a:avLst/>
                    </a:prstGeom>
                  </pic:spPr>
                </pic:pic>
              </a:graphicData>
            </a:graphic>
          </wp:inline>
        </w:drawing>
      </w:r>
    </w:p>
    <w:p w14:paraId="72B33D07" w14:textId="77777777" w:rsidR="00661D92" w:rsidRDefault="00661D92">
      <w:pPr>
        <w:widowControl w:val="0"/>
        <w:autoSpaceDE w:val="0"/>
        <w:autoSpaceDN w:val="0"/>
        <w:spacing w:after="0" w:line="240" w:lineRule="auto"/>
        <w:ind w:right="77"/>
        <w:rPr>
          <w:rFonts w:cs="Calibri"/>
          <w:b/>
          <w:sz w:val="20"/>
          <w:lang w:val="fr-FR"/>
        </w:rPr>
      </w:pPr>
    </w:p>
    <w:p w14:paraId="72B33D08" w14:textId="77777777" w:rsidR="00661D92" w:rsidRDefault="00661D92">
      <w:pPr>
        <w:widowControl w:val="0"/>
        <w:autoSpaceDE w:val="0"/>
        <w:autoSpaceDN w:val="0"/>
        <w:spacing w:after="0" w:line="240" w:lineRule="auto"/>
        <w:ind w:right="77"/>
        <w:rPr>
          <w:rFonts w:cs="Calibri"/>
          <w:b/>
          <w:sz w:val="20"/>
          <w:lang w:val="fr-FR"/>
        </w:rPr>
      </w:pPr>
    </w:p>
    <w:p w14:paraId="72B33D09" w14:textId="77777777" w:rsidR="00661D92" w:rsidRDefault="00085AEB">
      <w:pPr>
        <w:widowControl w:val="0"/>
        <w:numPr>
          <w:ilvl w:val="0"/>
          <w:numId w:val="43"/>
        </w:numPr>
        <w:tabs>
          <w:tab w:val="left" w:pos="1135"/>
        </w:tabs>
        <w:autoSpaceDE w:val="0"/>
        <w:autoSpaceDN w:val="0"/>
        <w:spacing w:after="0" w:line="240" w:lineRule="auto"/>
        <w:ind w:left="426" w:right="77" w:firstLine="0"/>
        <w:rPr>
          <w:rFonts w:cs="Calibri"/>
          <w:sz w:val="24"/>
          <w:lang w:val="fr-FR"/>
        </w:rPr>
      </w:pPr>
      <w:r>
        <w:rPr>
          <w:rFonts w:cs="Calibri"/>
          <w:sz w:val="24"/>
          <w:lang w:val="fr-FR"/>
        </w:rPr>
        <w:t xml:space="preserve">Cet écran apparaît. Cliquer sur </w:t>
      </w:r>
      <w:r>
        <w:rPr>
          <w:rFonts w:cs="Calibri"/>
          <w:b/>
          <w:sz w:val="24"/>
          <w:lang w:val="fr-FR"/>
        </w:rPr>
        <w:t>confirmer</w:t>
      </w:r>
      <w:r>
        <w:rPr>
          <w:rFonts w:cs="Calibri"/>
          <w:sz w:val="24"/>
          <w:lang w:val="fr-FR"/>
        </w:rPr>
        <w:t xml:space="preserve"> (en bas au centre)</w:t>
      </w:r>
    </w:p>
    <w:p w14:paraId="72B33D0A" w14:textId="77777777" w:rsidR="00661D92" w:rsidRDefault="00661D92">
      <w:pPr>
        <w:widowControl w:val="0"/>
        <w:tabs>
          <w:tab w:val="left" w:pos="1135"/>
        </w:tabs>
        <w:autoSpaceDE w:val="0"/>
        <w:autoSpaceDN w:val="0"/>
        <w:spacing w:after="0" w:line="240" w:lineRule="auto"/>
        <w:ind w:left="426" w:right="77"/>
        <w:rPr>
          <w:rFonts w:cs="Calibri"/>
          <w:sz w:val="24"/>
          <w:lang w:val="fr-FR"/>
        </w:rPr>
      </w:pPr>
    </w:p>
    <w:p w14:paraId="72B33D0B" w14:textId="77777777" w:rsidR="00661D92" w:rsidRDefault="00085AEB">
      <w:pPr>
        <w:widowControl w:val="0"/>
        <w:tabs>
          <w:tab w:val="left" w:pos="1135"/>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72B33E58" wp14:editId="72B33E59">
            <wp:extent cx="5828665" cy="923925"/>
            <wp:effectExtent l="0" t="0" r="635" b="952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28665" cy="923925"/>
                    </a:xfrm>
                    <a:prstGeom prst="rect">
                      <a:avLst/>
                    </a:prstGeom>
                    <a:noFill/>
                  </pic:spPr>
                </pic:pic>
              </a:graphicData>
            </a:graphic>
          </wp:inline>
        </w:drawing>
      </w:r>
    </w:p>
    <w:p w14:paraId="72B33D0C" w14:textId="77777777" w:rsidR="00661D92" w:rsidRDefault="00661D92">
      <w:pPr>
        <w:widowControl w:val="0"/>
        <w:tabs>
          <w:tab w:val="left" w:pos="1135"/>
        </w:tabs>
        <w:autoSpaceDE w:val="0"/>
        <w:autoSpaceDN w:val="0"/>
        <w:spacing w:after="0" w:line="240" w:lineRule="auto"/>
        <w:ind w:left="426" w:right="77"/>
        <w:rPr>
          <w:rFonts w:cs="Calibri"/>
          <w:sz w:val="24"/>
          <w:lang w:val="fr-FR"/>
        </w:rPr>
      </w:pPr>
    </w:p>
    <w:p w14:paraId="72B33D0D" w14:textId="77777777" w:rsidR="00661D92" w:rsidRDefault="00085AEB">
      <w:pPr>
        <w:widowControl w:val="0"/>
        <w:numPr>
          <w:ilvl w:val="0"/>
          <w:numId w:val="43"/>
        </w:numPr>
        <w:tabs>
          <w:tab w:val="left" w:pos="1135"/>
        </w:tabs>
        <w:autoSpaceDE w:val="0"/>
        <w:autoSpaceDN w:val="0"/>
        <w:spacing w:after="0" w:line="240" w:lineRule="auto"/>
        <w:ind w:left="426" w:right="77" w:firstLine="0"/>
        <w:rPr>
          <w:rFonts w:cs="Calibri"/>
          <w:sz w:val="24"/>
          <w:lang w:val="fr-FR"/>
        </w:rPr>
      </w:pPr>
      <w:r>
        <w:rPr>
          <w:rFonts w:cs="Calibri"/>
          <w:sz w:val="24"/>
          <w:lang w:val="fr-FR"/>
        </w:rPr>
        <w:t>Cet écran apparaît vous confirmant votre demande de création de compte</w:t>
      </w:r>
    </w:p>
    <w:p w14:paraId="72B33D0E" w14:textId="77777777" w:rsidR="00661D92" w:rsidRDefault="00661D92">
      <w:pPr>
        <w:widowControl w:val="0"/>
        <w:tabs>
          <w:tab w:val="left" w:pos="1135"/>
        </w:tabs>
        <w:autoSpaceDE w:val="0"/>
        <w:autoSpaceDN w:val="0"/>
        <w:spacing w:after="0" w:line="240" w:lineRule="auto"/>
        <w:ind w:left="426" w:right="77"/>
        <w:rPr>
          <w:rFonts w:cs="Calibri"/>
          <w:sz w:val="24"/>
          <w:lang w:val="fr-FR"/>
        </w:rPr>
      </w:pPr>
    </w:p>
    <w:p w14:paraId="72B33D0F" w14:textId="77777777" w:rsidR="00661D92" w:rsidRDefault="00085AEB">
      <w:pPr>
        <w:widowControl w:val="0"/>
        <w:tabs>
          <w:tab w:val="left" w:pos="1135"/>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72B33E5A" wp14:editId="72B33E5B">
            <wp:extent cx="5695315" cy="552450"/>
            <wp:effectExtent l="0" t="0" r="63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95315" cy="552450"/>
                    </a:xfrm>
                    <a:prstGeom prst="rect">
                      <a:avLst/>
                    </a:prstGeom>
                    <a:noFill/>
                  </pic:spPr>
                </pic:pic>
              </a:graphicData>
            </a:graphic>
          </wp:inline>
        </w:drawing>
      </w:r>
    </w:p>
    <w:p w14:paraId="72B33D10" w14:textId="77777777" w:rsidR="00661D92" w:rsidRDefault="00661D92">
      <w:pPr>
        <w:widowControl w:val="0"/>
        <w:tabs>
          <w:tab w:val="left" w:pos="1135"/>
        </w:tabs>
        <w:autoSpaceDE w:val="0"/>
        <w:autoSpaceDN w:val="0"/>
        <w:spacing w:after="0" w:line="240" w:lineRule="auto"/>
        <w:ind w:left="426" w:right="77"/>
        <w:rPr>
          <w:rFonts w:cs="Calibri"/>
          <w:sz w:val="24"/>
          <w:lang w:val="fr-FR"/>
        </w:rPr>
      </w:pPr>
    </w:p>
    <w:p w14:paraId="72B33D11" w14:textId="77777777" w:rsidR="00661D92" w:rsidRDefault="00661D92">
      <w:pPr>
        <w:widowControl w:val="0"/>
        <w:tabs>
          <w:tab w:val="left" w:pos="1135"/>
        </w:tabs>
        <w:autoSpaceDE w:val="0"/>
        <w:autoSpaceDN w:val="0"/>
        <w:spacing w:after="0" w:line="240" w:lineRule="auto"/>
        <w:ind w:right="77"/>
        <w:rPr>
          <w:rFonts w:cs="Calibri"/>
          <w:sz w:val="24"/>
          <w:lang w:val="fr-FR"/>
        </w:rPr>
      </w:pPr>
    </w:p>
    <w:p w14:paraId="72B33D12" w14:textId="77777777" w:rsidR="00661D92" w:rsidRDefault="00661D92">
      <w:pPr>
        <w:widowControl w:val="0"/>
        <w:tabs>
          <w:tab w:val="left" w:pos="1135"/>
        </w:tabs>
        <w:autoSpaceDE w:val="0"/>
        <w:autoSpaceDN w:val="0"/>
        <w:spacing w:after="0" w:line="240" w:lineRule="auto"/>
        <w:ind w:left="426" w:right="77"/>
        <w:rPr>
          <w:rFonts w:cs="Calibri"/>
          <w:b/>
          <w:sz w:val="24"/>
          <w:lang w:val="fr-FR"/>
        </w:rPr>
      </w:pPr>
    </w:p>
    <w:p w14:paraId="72B33D13" w14:textId="77777777" w:rsidR="00661D92" w:rsidRDefault="00661D92">
      <w:pPr>
        <w:widowControl w:val="0"/>
        <w:tabs>
          <w:tab w:val="left" w:pos="1135"/>
        </w:tabs>
        <w:autoSpaceDE w:val="0"/>
        <w:autoSpaceDN w:val="0"/>
        <w:spacing w:after="0" w:line="240" w:lineRule="auto"/>
        <w:ind w:left="426" w:right="77"/>
        <w:rPr>
          <w:rFonts w:cs="Calibri"/>
          <w:b/>
          <w:sz w:val="24"/>
          <w:lang w:val="fr-FR"/>
        </w:rPr>
      </w:pPr>
    </w:p>
    <w:p w14:paraId="72B33D14" w14:textId="77777777" w:rsidR="00661D92" w:rsidRDefault="00661D92">
      <w:pPr>
        <w:widowControl w:val="0"/>
        <w:tabs>
          <w:tab w:val="left" w:pos="1135"/>
        </w:tabs>
        <w:autoSpaceDE w:val="0"/>
        <w:autoSpaceDN w:val="0"/>
        <w:spacing w:after="0" w:line="240" w:lineRule="auto"/>
        <w:ind w:left="426" w:right="77"/>
        <w:rPr>
          <w:rFonts w:cs="Calibri"/>
          <w:b/>
          <w:sz w:val="24"/>
          <w:lang w:val="fr-FR"/>
        </w:rPr>
      </w:pPr>
    </w:p>
    <w:p w14:paraId="72B33D15" w14:textId="77777777" w:rsidR="00661D92" w:rsidRDefault="00661D92">
      <w:pPr>
        <w:widowControl w:val="0"/>
        <w:tabs>
          <w:tab w:val="left" w:pos="1135"/>
        </w:tabs>
        <w:autoSpaceDE w:val="0"/>
        <w:autoSpaceDN w:val="0"/>
        <w:spacing w:after="0" w:line="240" w:lineRule="auto"/>
        <w:ind w:left="426" w:right="77"/>
        <w:rPr>
          <w:rFonts w:cs="Calibri"/>
          <w:b/>
          <w:sz w:val="24"/>
          <w:lang w:val="fr-FR"/>
        </w:rPr>
      </w:pPr>
    </w:p>
    <w:p w14:paraId="72B33D16" w14:textId="77777777" w:rsidR="00661D92" w:rsidRDefault="00661D92">
      <w:pPr>
        <w:widowControl w:val="0"/>
        <w:tabs>
          <w:tab w:val="left" w:pos="1135"/>
        </w:tabs>
        <w:autoSpaceDE w:val="0"/>
        <w:autoSpaceDN w:val="0"/>
        <w:spacing w:after="0" w:line="240" w:lineRule="auto"/>
        <w:ind w:left="426" w:right="77"/>
        <w:rPr>
          <w:rFonts w:cs="Calibri"/>
          <w:b/>
          <w:sz w:val="24"/>
          <w:lang w:val="fr-FR"/>
        </w:rPr>
      </w:pPr>
    </w:p>
    <w:p w14:paraId="72B33D17" w14:textId="77777777" w:rsidR="00661D92" w:rsidRDefault="00661D92">
      <w:pPr>
        <w:widowControl w:val="0"/>
        <w:tabs>
          <w:tab w:val="left" w:pos="1135"/>
        </w:tabs>
        <w:autoSpaceDE w:val="0"/>
        <w:autoSpaceDN w:val="0"/>
        <w:spacing w:after="0" w:line="240" w:lineRule="auto"/>
        <w:ind w:left="426" w:right="77"/>
        <w:rPr>
          <w:rFonts w:cs="Calibri"/>
          <w:b/>
          <w:sz w:val="24"/>
          <w:lang w:val="fr-FR"/>
        </w:rPr>
      </w:pPr>
    </w:p>
    <w:p w14:paraId="72B33D18" w14:textId="77777777" w:rsidR="00661D92" w:rsidRDefault="00661D92">
      <w:pPr>
        <w:widowControl w:val="0"/>
        <w:tabs>
          <w:tab w:val="left" w:pos="1135"/>
        </w:tabs>
        <w:autoSpaceDE w:val="0"/>
        <w:autoSpaceDN w:val="0"/>
        <w:spacing w:after="0" w:line="240" w:lineRule="auto"/>
        <w:ind w:left="426" w:right="77"/>
        <w:rPr>
          <w:rFonts w:cs="Calibri"/>
          <w:b/>
          <w:sz w:val="24"/>
          <w:lang w:val="fr-FR"/>
        </w:rPr>
      </w:pPr>
    </w:p>
    <w:p w14:paraId="72B33D19" w14:textId="77777777" w:rsidR="00661D92" w:rsidRDefault="00661D92">
      <w:pPr>
        <w:widowControl w:val="0"/>
        <w:tabs>
          <w:tab w:val="left" w:pos="1135"/>
        </w:tabs>
        <w:autoSpaceDE w:val="0"/>
        <w:autoSpaceDN w:val="0"/>
        <w:spacing w:after="0" w:line="240" w:lineRule="auto"/>
        <w:ind w:left="426" w:right="77"/>
        <w:rPr>
          <w:rFonts w:cs="Calibri"/>
          <w:b/>
          <w:sz w:val="24"/>
          <w:lang w:val="fr-FR"/>
        </w:rPr>
      </w:pPr>
    </w:p>
    <w:p w14:paraId="72B33D1A" w14:textId="77777777" w:rsidR="00661D92" w:rsidRDefault="00661D92">
      <w:pPr>
        <w:widowControl w:val="0"/>
        <w:tabs>
          <w:tab w:val="left" w:pos="1135"/>
        </w:tabs>
        <w:autoSpaceDE w:val="0"/>
        <w:autoSpaceDN w:val="0"/>
        <w:spacing w:after="0" w:line="240" w:lineRule="auto"/>
        <w:ind w:left="426" w:right="77"/>
        <w:rPr>
          <w:rFonts w:cs="Calibri"/>
          <w:b/>
          <w:sz w:val="24"/>
          <w:lang w:val="fr-FR"/>
        </w:rPr>
      </w:pPr>
    </w:p>
    <w:p w14:paraId="72B33D1B" w14:textId="77777777" w:rsidR="00661D92" w:rsidRDefault="00661D92">
      <w:pPr>
        <w:widowControl w:val="0"/>
        <w:tabs>
          <w:tab w:val="left" w:pos="1135"/>
        </w:tabs>
        <w:autoSpaceDE w:val="0"/>
        <w:autoSpaceDN w:val="0"/>
        <w:spacing w:after="0" w:line="240" w:lineRule="auto"/>
        <w:ind w:left="426" w:right="77"/>
        <w:rPr>
          <w:rFonts w:cs="Calibri"/>
          <w:b/>
          <w:sz w:val="24"/>
          <w:lang w:val="fr-FR"/>
        </w:rPr>
      </w:pPr>
    </w:p>
    <w:p w14:paraId="72B33D1C" w14:textId="77777777" w:rsidR="00661D92" w:rsidRDefault="00661D92">
      <w:pPr>
        <w:widowControl w:val="0"/>
        <w:tabs>
          <w:tab w:val="left" w:pos="1135"/>
        </w:tabs>
        <w:autoSpaceDE w:val="0"/>
        <w:autoSpaceDN w:val="0"/>
        <w:spacing w:after="0" w:line="240" w:lineRule="auto"/>
        <w:ind w:left="426" w:right="77"/>
        <w:rPr>
          <w:rFonts w:cs="Calibri"/>
          <w:b/>
          <w:sz w:val="24"/>
          <w:lang w:val="fr-FR"/>
        </w:rPr>
      </w:pPr>
    </w:p>
    <w:p w14:paraId="72B33D1D" w14:textId="77777777" w:rsidR="00661D92" w:rsidRDefault="00661D92">
      <w:pPr>
        <w:widowControl w:val="0"/>
        <w:tabs>
          <w:tab w:val="left" w:pos="1135"/>
        </w:tabs>
        <w:autoSpaceDE w:val="0"/>
        <w:autoSpaceDN w:val="0"/>
        <w:spacing w:after="0" w:line="240" w:lineRule="auto"/>
        <w:ind w:left="426" w:right="77"/>
        <w:rPr>
          <w:rFonts w:cs="Calibri"/>
          <w:b/>
          <w:sz w:val="24"/>
          <w:lang w:val="fr-FR"/>
        </w:rPr>
      </w:pPr>
    </w:p>
    <w:p w14:paraId="72B33D1E" w14:textId="77777777" w:rsidR="00661D92" w:rsidRDefault="00661D92">
      <w:pPr>
        <w:widowControl w:val="0"/>
        <w:tabs>
          <w:tab w:val="left" w:pos="1135"/>
        </w:tabs>
        <w:autoSpaceDE w:val="0"/>
        <w:autoSpaceDN w:val="0"/>
        <w:spacing w:after="0" w:line="240" w:lineRule="auto"/>
        <w:ind w:left="426" w:right="77"/>
        <w:rPr>
          <w:rFonts w:cs="Calibri"/>
          <w:b/>
          <w:sz w:val="24"/>
          <w:lang w:val="fr-FR"/>
        </w:rPr>
      </w:pPr>
    </w:p>
    <w:p w14:paraId="72B33D1F" w14:textId="77777777" w:rsidR="00661D92" w:rsidRDefault="00661D92">
      <w:pPr>
        <w:widowControl w:val="0"/>
        <w:tabs>
          <w:tab w:val="left" w:pos="1134"/>
        </w:tabs>
        <w:autoSpaceDE w:val="0"/>
        <w:autoSpaceDN w:val="0"/>
        <w:spacing w:after="0" w:line="240" w:lineRule="auto"/>
        <w:ind w:right="77"/>
        <w:rPr>
          <w:rFonts w:cs="Calibri"/>
          <w:sz w:val="24"/>
          <w:lang w:val="fr-FR"/>
        </w:rPr>
      </w:pPr>
    </w:p>
    <w:p w14:paraId="72B33D20" w14:textId="77777777" w:rsidR="00661D92" w:rsidRDefault="00085AEB">
      <w:pPr>
        <w:widowControl w:val="0"/>
        <w:tabs>
          <w:tab w:val="left" w:pos="1135"/>
        </w:tabs>
        <w:autoSpaceDE w:val="0"/>
        <w:autoSpaceDN w:val="0"/>
        <w:spacing w:after="0" w:line="240" w:lineRule="auto"/>
        <w:ind w:left="426" w:right="77"/>
        <w:rPr>
          <w:rFonts w:cs="Calibri"/>
          <w:sz w:val="24"/>
          <w:lang w:val="fr-FR"/>
        </w:rPr>
      </w:pPr>
      <w:r>
        <w:rPr>
          <w:rFonts w:cs="Calibri"/>
          <w:sz w:val="24"/>
          <w:lang w:val="fr-FR"/>
        </w:rPr>
        <w:t>Le cas échéant vous pourriez recevoir un courriel « </w:t>
      </w:r>
      <w:r>
        <w:rPr>
          <w:rFonts w:cs="Calibri"/>
          <w:b/>
          <w:sz w:val="24"/>
          <w:lang w:val="fr-FR"/>
        </w:rPr>
        <w:t>Votre compte d'accès- Notification de refus</w:t>
      </w:r>
      <w:r>
        <w:rPr>
          <w:rFonts w:cs="Calibri"/>
          <w:sz w:val="24"/>
          <w:lang w:val="fr-FR"/>
        </w:rPr>
        <w:t xml:space="preserve"> » vous faisant part du refus de votre demande de création de compte d’accès. Le courriel vous détaille la motivation du refus. </w:t>
      </w:r>
      <w:r>
        <w:rPr>
          <w:rFonts w:cs="Calibri"/>
          <w:b/>
          <w:sz w:val="24"/>
          <w:lang w:val="fr-FR"/>
        </w:rPr>
        <w:t>Recommencez le processus à partir du point 1.</w:t>
      </w:r>
    </w:p>
    <w:p w14:paraId="72B33D21" w14:textId="77777777" w:rsidR="00661D92" w:rsidRDefault="00661D92">
      <w:pPr>
        <w:widowControl w:val="0"/>
        <w:tabs>
          <w:tab w:val="left" w:pos="1135"/>
        </w:tabs>
        <w:autoSpaceDE w:val="0"/>
        <w:autoSpaceDN w:val="0"/>
        <w:spacing w:after="0" w:line="240" w:lineRule="auto"/>
        <w:ind w:left="426" w:right="77"/>
        <w:rPr>
          <w:rFonts w:cs="Calibri"/>
          <w:sz w:val="24"/>
          <w:lang w:val="fr-FR"/>
        </w:rPr>
      </w:pPr>
    </w:p>
    <w:p w14:paraId="72B33D22" w14:textId="77777777" w:rsidR="00661D92" w:rsidRDefault="00085AEB">
      <w:pPr>
        <w:widowControl w:val="0"/>
        <w:tabs>
          <w:tab w:val="left" w:pos="1135"/>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72B33E5C" wp14:editId="72B33E5D">
            <wp:extent cx="5654040" cy="4320589"/>
            <wp:effectExtent l="0" t="0" r="3810" b="3810"/>
            <wp:docPr id="1161" name="Imag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 name="Refus compte flouté.JPG"/>
                    <pic:cNvPicPr/>
                  </pic:nvPicPr>
                  <pic:blipFill>
                    <a:blip r:embed="rId44">
                      <a:extLst>
                        <a:ext uri="{28A0092B-C50C-407E-A947-70E740481C1C}">
                          <a14:useLocalDpi xmlns:a14="http://schemas.microsoft.com/office/drawing/2010/main" val="0"/>
                        </a:ext>
                      </a:extLst>
                    </a:blip>
                    <a:stretch>
                      <a:fillRect/>
                    </a:stretch>
                  </pic:blipFill>
                  <pic:spPr>
                    <a:xfrm>
                      <a:off x="0" y="0"/>
                      <a:ext cx="5686951" cy="4345738"/>
                    </a:xfrm>
                    <a:prstGeom prst="rect">
                      <a:avLst/>
                    </a:prstGeom>
                  </pic:spPr>
                </pic:pic>
              </a:graphicData>
            </a:graphic>
          </wp:inline>
        </w:drawing>
      </w:r>
    </w:p>
    <w:p w14:paraId="72B33D23" w14:textId="77777777" w:rsidR="00661D92" w:rsidRDefault="00661D92">
      <w:pPr>
        <w:widowControl w:val="0"/>
        <w:tabs>
          <w:tab w:val="left" w:pos="1134"/>
        </w:tabs>
        <w:autoSpaceDE w:val="0"/>
        <w:autoSpaceDN w:val="0"/>
        <w:spacing w:after="0" w:line="240" w:lineRule="auto"/>
        <w:ind w:right="77"/>
        <w:rPr>
          <w:rFonts w:cs="Calibri"/>
          <w:sz w:val="24"/>
          <w:lang w:val="fr-FR"/>
        </w:rPr>
      </w:pPr>
    </w:p>
    <w:p w14:paraId="72B33D24" w14:textId="77777777" w:rsidR="00661D92" w:rsidRDefault="00661D92">
      <w:pPr>
        <w:widowControl w:val="0"/>
        <w:tabs>
          <w:tab w:val="left" w:pos="1135"/>
        </w:tabs>
        <w:autoSpaceDE w:val="0"/>
        <w:autoSpaceDN w:val="0"/>
        <w:spacing w:after="0" w:line="240" w:lineRule="auto"/>
        <w:ind w:left="426" w:right="77"/>
        <w:rPr>
          <w:rFonts w:cs="Calibri"/>
          <w:sz w:val="24"/>
          <w:lang w:val="fr-FR"/>
        </w:rPr>
      </w:pPr>
    </w:p>
    <w:p w14:paraId="72B33D25" w14:textId="77777777" w:rsidR="00661D92" w:rsidRDefault="00085AEB">
      <w:pPr>
        <w:widowControl w:val="0"/>
        <w:numPr>
          <w:ilvl w:val="0"/>
          <w:numId w:val="43"/>
        </w:numPr>
        <w:tabs>
          <w:tab w:val="left" w:pos="1135"/>
        </w:tabs>
        <w:autoSpaceDE w:val="0"/>
        <w:autoSpaceDN w:val="0"/>
        <w:spacing w:after="0" w:line="240" w:lineRule="auto"/>
        <w:ind w:left="426" w:right="77" w:firstLine="0"/>
        <w:rPr>
          <w:rFonts w:cs="Calibri"/>
          <w:sz w:val="24"/>
          <w:lang w:val="fr-FR"/>
        </w:rPr>
      </w:pPr>
      <w:r>
        <w:rPr>
          <w:rFonts w:cs="Calibri"/>
          <w:sz w:val="24"/>
          <w:lang w:val="fr-FR"/>
        </w:rPr>
        <w:t xml:space="preserve">Dans le cas ou votre demande est approuvée par le validateur </w:t>
      </w:r>
      <w:r>
        <w:rPr>
          <w:rFonts w:cs="Calibri"/>
          <w:b/>
          <w:sz w:val="24"/>
          <w:lang w:val="fr-FR"/>
        </w:rPr>
        <w:t>un premier courriel</w:t>
      </w:r>
      <w:r>
        <w:rPr>
          <w:rFonts w:cs="Calibri"/>
          <w:sz w:val="24"/>
          <w:lang w:val="fr-FR"/>
        </w:rPr>
        <w:t xml:space="preserve"> « </w:t>
      </w:r>
      <w:r>
        <w:rPr>
          <w:rFonts w:cs="Calibri"/>
          <w:b/>
          <w:sz w:val="24"/>
          <w:lang w:val="fr-FR"/>
        </w:rPr>
        <w:t>Votre compte d'accès - Notification de création</w:t>
      </w:r>
      <w:r>
        <w:rPr>
          <w:rFonts w:cs="Calibri"/>
          <w:sz w:val="24"/>
          <w:lang w:val="fr-FR"/>
        </w:rPr>
        <w:t> » vous parviendra :</w:t>
      </w:r>
    </w:p>
    <w:p w14:paraId="72B33D26" w14:textId="77777777" w:rsidR="00661D92" w:rsidRDefault="00661D92">
      <w:pPr>
        <w:widowControl w:val="0"/>
        <w:tabs>
          <w:tab w:val="left" w:pos="1134"/>
        </w:tabs>
        <w:autoSpaceDE w:val="0"/>
        <w:autoSpaceDN w:val="0"/>
        <w:spacing w:after="0" w:line="240" w:lineRule="auto"/>
        <w:ind w:right="77"/>
        <w:rPr>
          <w:rFonts w:cs="Calibri"/>
          <w:sz w:val="24"/>
          <w:lang w:val="fr-FR"/>
        </w:rPr>
      </w:pPr>
    </w:p>
    <w:p w14:paraId="72B33D27" w14:textId="77777777" w:rsidR="00661D92" w:rsidRDefault="00085AEB">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72B33E5E" wp14:editId="72B33E5F">
            <wp:extent cx="6016412" cy="4594860"/>
            <wp:effectExtent l="0" t="0" r="3810" b="0"/>
            <wp:docPr id="1163" name="Imag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 name="Acceptation compte flouté.JPG"/>
                    <pic:cNvPicPr/>
                  </pic:nvPicPr>
                  <pic:blipFill>
                    <a:blip r:embed="rId45">
                      <a:extLst>
                        <a:ext uri="{28A0092B-C50C-407E-A947-70E740481C1C}">
                          <a14:useLocalDpi xmlns:a14="http://schemas.microsoft.com/office/drawing/2010/main" val="0"/>
                        </a:ext>
                      </a:extLst>
                    </a:blip>
                    <a:stretch>
                      <a:fillRect/>
                    </a:stretch>
                  </pic:blipFill>
                  <pic:spPr>
                    <a:xfrm>
                      <a:off x="0" y="0"/>
                      <a:ext cx="6031988" cy="4606756"/>
                    </a:xfrm>
                    <a:prstGeom prst="rect">
                      <a:avLst/>
                    </a:prstGeom>
                  </pic:spPr>
                </pic:pic>
              </a:graphicData>
            </a:graphic>
          </wp:inline>
        </w:drawing>
      </w:r>
    </w:p>
    <w:p w14:paraId="72B33D28" w14:textId="77777777" w:rsidR="00661D92" w:rsidRDefault="00661D92">
      <w:pPr>
        <w:widowControl w:val="0"/>
        <w:tabs>
          <w:tab w:val="left" w:pos="1135"/>
        </w:tabs>
        <w:autoSpaceDE w:val="0"/>
        <w:autoSpaceDN w:val="0"/>
        <w:spacing w:after="0" w:line="240" w:lineRule="auto"/>
        <w:ind w:right="77"/>
        <w:rPr>
          <w:rFonts w:cs="Calibri"/>
          <w:b/>
          <w:color w:val="FF0000"/>
          <w:sz w:val="36"/>
          <w:szCs w:val="36"/>
          <w:lang w:val="fr-FR"/>
        </w:rPr>
      </w:pPr>
    </w:p>
    <w:p w14:paraId="72B33D29" w14:textId="77777777" w:rsidR="00661D92" w:rsidRDefault="00661D92">
      <w:pPr>
        <w:widowControl w:val="0"/>
        <w:tabs>
          <w:tab w:val="left" w:pos="1135"/>
        </w:tabs>
        <w:autoSpaceDE w:val="0"/>
        <w:autoSpaceDN w:val="0"/>
        <w:spacing w:after="0" w:line="240" w:lineRule="auto"/>
        <w:ind w:right="77"/>
        <w:rPr>
          <w:rFonts w:cs="Calibri"/>
          <w:b/>
          <w:sz w:val="24"/>
          <w:lang w:val="fr-FR"/>
        </w:rPr>
      </w:pPr>
    </w:p>
    <w:p w14:paraId="72B33D2A" w14:textId="77777777" w:rsidR="00661D92" w:rsidRDefault="00085AEB">
      <w:pPr>
        <w:widowControl w:val="0"/>
        <w:tabs>
          <w:tab w:val="left" w:pos="1135"/>
        </w:tabs>
        <w:autoSpaceDE w:val="0"/>
        <w:autoSpaceDN w:val="0"/>
        <w:spacing w:after="0" w:line="240" w:lineRule="auto"/>
        <w:ind w:left="426" w:right="77"/>
        <w:rPr>
          <w:rFonts w:cs="Calibri"/>
          <w:b/>
          <w:sz w:val="24"/>
          <w:lang w:val="fr-FR"/>
        </w:rPr>
      </w:pPr>
      <w:r>
        <w:rPr>
          <w:rFonts w:cs="Calibri"/>
          <w:b/>
          <w:sz w:val="24"/>
          <w:lang w:val="fr-FR"/>
        </w:rPr>
        <w:t xml:space="preserve">Vous pouvez à présent déjà gérer les données de votre compte (mots de passe, données personnelles, etc.) via le lien du courriel ou le lien ci-dessous </w:t>
      </w:r>
    </w:p>
    <w:p w14:paraId="72B33D2B" w14:textId="77777777" w:rsidR="00661D92" w:rsidRDefault="00661D92">
      <w:pPr>
        <w:widowControl w:val="0"/>
        <w:tabs>
          <w:tab w:val="left" w:pos="1135"/>
        </w:tabs>
        <w:autoSpaceDE w:val="0"/>
        <w:autoSpaceDN w:val="0"/>
        <w:spacing w:after="0" w:line="240" w:lineRule="auto"/>
        <w:ind w:left="426" w:right="77"/>
        <w:rPr>
          <w:rFonts w:cs="Calibri"/>
          <w:b/>
          <w:sz w:val="24"/>
          <w:lang w:val="fr-FR"/>
        </w:rPr>
      </w:pPr>
    </w:p>
    <w:p w14:paraId="72B33D2C" w14:textId="77777777" w:rsidR="00661D92" w:rsidRDefault="00085AEB">
      <w:pPr>
        <w:widowControl w:val="0"/>
        <w:tabs>
          <w:tab w:val="left" w:pos="1135"/>
        </w:tabs>
        <w:autoSpaceDE w:val="0"/>
        <w:autoSpaceDN w:val="0"/>
        <w:spacing w:after="0" w:line="240" w:lineRule="auto"/>
        <w:ind w:left="426" w:right="77"/>
        <w:rPr>
          <w:rStyle w:val="Lienhypertexte"/>
          <w:sz w:val="24"/>
          <w:szCs w:val="24"/>
        </w:rPr>
      </w:pPr>
      <w:r>
        <w:rPr>
          <w:rStyle w:val="Lienhypertexte"/>
          <w:sz w:val="24"/>
          <w:szCs w:val="24"/>
        </w:rPr>
        <w:t>https://www.users.cfwb.be/IDMProv/portal/cn/DefaultContainerPage/MyOrgChart?context=B2A</w:t>
      </w:r>
    </w:p>
    <w:p w14:paraId="72B33D2D" w14:textId="77777777" w:rsidR="00661D92" w:rsidRDefault="00661D92">
      <w:pPr>
        <w:widowControl w:val="0"/>
        <w:tabs>
          <w:tab w:val="left" w:pos="1135"/>
        </w:tabs>
        <w:autoSpaceDE w:val="0"/>
        <w:autoSpaceDN w:val="0"/>
        <w:spacing w:after="0" w:line="240" w:lineRule="auto"/>
        <w:ind w:left="426" w:right="77"/>
        <w:rPr>
          <w:rStyle w:val="Lienhypertexte"/>
          <w:sz w:val="24"/>
          <w:szCs w:val="24"/>
        </w:rPr>
      </w:pPr>
    </w:p>
    <w:p w14:paraId="72B33D2E" w14:textId="77777777" w:rsidR="00661D92" w:rsidRDefault="00085AEB">
      <w:pPr>
        <w:widowControl w:val="0"/>
        <w:tabs>
          <w:tab w:val="left" w:pos="1135"/>
        </w:tabs>
        <w:autoSpaceDE w:val="0"/>
        <w:autoSpaceDN w:val="0"/>
        <w:spacing w:after="0" w:line="240" w:lineRule="auto"/>
        <w:ind w:left="426" w:right="77"/>
        <w:rPr>
          <w:rFonts w:cs="Calibri"/>
          <w:sz w:val="24"/>
          <w:lang w:val="fr-FR"/>
        </w:rPr>
      </w:pPr>
      <w:r>
        <w:rPr>
          <w:rFonts w:cs="Calibri"/>
          <w:sz w:val="24"/>
          <w:lang w:val="fr-FR"/>
        </w:rPr>
        <w:t xml:space="preserve">L’écran suivant s’affiche. Introduisez le Nom d’utilisateur </w:t>
      </w:r>
      <w:r>
        <w:rPr>
          <w:rFonts w:cs="Calibri"/>
          <w:b/>
          <w:sz w:val="24"/>
          <w:lang w:val="fr-FR"/>
        </w:rPr>
        <w:t>(1)</w:t>
      </w:r>
      <w:r>
        <w:rPr>
          <w:rFonts w:cs="Calibri"/>
          <w:sz w:val="24"/>
          <w:lang w:val="fr-FR"/>
        </w:rPr>
        <w:t xml:space="preserve"> et mot de passe </w:t>
      </w:r>
      <w:r>
        <w:rPr>
          <w:rFonts w:cs="Calibri"/>
          <w:b/>
          <w:sz w:val="24"/>
          <w:lang w:val="fr-FR"/>
        </w:rPr>
        <w:t>(2)</w:t>
      </w:r>
      <w:r>
        <w:rPr>
          <w:rFonts w:cs="Calibri"/>
          <w:sz w:val="24"/>
          <w:lang w:val="fr-FR"/>
        </w:rPr>
        <w:t xml:space="preserve"> que vous avez défini. Le contexte </w:t>
      </w:r>
      <w:r>
        <w:rPr>
          <w:rFonts w:cs="Calibri"/>
          <w:b/>
          <w:sz w:val="24"/>
          <w:lang w:val="fr-FR"/>
        </w:rPr>
        <w:t>(3)</w:t>
      </w:r>
      <w:r>
        <w:rPr>
          <w:rFonts w:cs="Calibri"/>
          <w:sz w:val="24"/>
          <w:lang w:val="fr-FR"/>
        </w:rPr>
        <w:t xml:space="preserve"> « Entreprise Privée en lien avec l’administration » est pré-complété.</w:t>
      </w:r>
    </w:p>
    <w:p w14:paraId="72B33D2F" w14:textId="77777777" w:rsidR="00661D92" w:rsidRDefault="00661D92">
      <w:pPr>
        <w:widowControl w:val="0"/>
        <w:tabs>
          <w:tab w:val="left" w:pos="1135"/>
        </w:tabs>
        <w:autoSpaceDE w:val="0"/>
        <w:autoSpaceDN w:val="0"/>
        <w:spacing w:after="0" w:line="240" w:lineRule="auto"/>
        <w:ind w:left="426" w:right="77"/>
        <w:rPr>
          <w:rFonts w:cs="Calibri"/>
          <w:b/>
          <w:sz w:val="24"/>
        </w:rPr>
      </w:pPr>
    </w:p>
    <w:p w14:paraId="72B33D30" w14:textId="77777777" w:rsidR="00661D92" w:rsidRDefault="00085AEB">
      <w:pPr>
        <w:widowControl w:val="0"/>
        <w:tabs>
          <w:tab w:val="left" w:pos="1135"/>
        </w:tabs>
        <w:autoSpaceDE w:val="0"/>
        <w:autoSpaceDN w:val="0"/>
        <w:spacing w:after="0" w:line="240" w:lineRule="auto"/>
        <w:ind w:left="426" w:right="77"/>
        <w:rPr>
          <w:rFonts w:cs="Calibri"/>
          <w:b/>
          <w:sz w:val="24"/>
        </w:rPr>
      </w:pPr>
      <w:r>
        <w:rPr>
          <w:rFonts w:cs="Calibri"/>
          <w:b/>
          <w:noProof/>
          <w:sz w:val="24"/>
          <w:lang w:eastAsia="fr-BE"/>
        </w:rPr>
        <w:drawing>
          <wp:inline distT="0" distB="0" distL="0" distR="0" wp14:anchorId="72B33E60" wp14:editId="72B33E61">
            <wp:extent cx="2493645" cy="3572510"/>
            <wp:effectExtent l="0" t="0" r="1905" b="889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93645" cy="3572510"/>
                    </a:xfrm>
                    <a:prstGeom prst="rect">
                      <a:avLst/>
                    </a:prstGeom>
                    <a:noFill/>
                  </pic:spPr>
                </pic:pic>
              </a:graphicData>
            </a:graphic>
          </wp:inline>
        </w:drawing>
      </w:r>
    </w:p>
    <w:p w14:paraId="72B33D31" w14:textId="77777777" w:rsidR="00661D92" w:rsidRDefault="00661D92">
      <w:pPr>
        <w:widowControl w:val="0"/>
        <w:tabs>
          <w:tab w:val="left" w:pos="1135"/>
        </w:tabs>
        <w:autoSpaceDE w:val="0"/>
        <w:autoSpaceDN w:val="0"/>
        <w:spacing w:after="0" w:line="240" w:lineRule="auto"/>
        <w:ind w:left="426" w:right="77"/>
        <w:rPr>
          <w:rFonts w:cs="Calibri"/>
          <w:b/>
          <w:sz w:val="24"/>
        </w:rPr>
      </w:pPr>
    </w:p>
    <w:p w14:paraId="72B33D32"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33"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34" w14:textId="77777777" w:rsidR="00661D92" w:rsidRDefault="00085AEB">
      <w:pPr>
        <w:widowControl w:val="0"/>
        <w:tabs>
          <w:tab w:val="left" w:pos="1134"/>
        </w:tabs>
        <w:autoSpaceDE w:val="0"/>
        <w:autoSpaceDN w:val="0"/>
        <w:spacing w:after="0" w:line="240" w:lineRule="auto"/>
        <w:ind w:left="426" w:right="77"/>
        <w:rPr>
          <w:rFonts w:cs="Calibri"/>
          <w:sz w:val="24"/>
          <w:lang w:val="fr-FR"/>
        </w:rPr>
      </w:pPr>
      <w:r>
        <w:rPr>
          <w:rFonts w:cs="Calibri"/>
          <w:sz w:val="24"/>
          <w:lang w:val="fr-FR"/>
        </w:rPr>
        <w:t>Vous  êtes  dirigé vers une page d’organigramme.</w:t>
      </w:r>
      <w:r>
        <w:t xml:space="preserve"> </w:t>
      </w:r>
      <w:r>
        <w:rPr>
          <w:rFonts w:cs="Calibri"/>
          <w:sz w:val="24"/>
          <w:lang w:val="fr-FR"/>
        </w:rPr>
        <w:t xml:space="preserve">Vous pouvez redéfinir votre mot de passe personnel en cliquant sur « Modifier le mot de passe ». </w:t>
      </w:r>
    </w:p>
    <w:p w14:paraId="72B33D35" w14:textId="77777777" w:rsidR="00661D92" w:rsidRDefault="00661D92">
      <w:pPr>
        <w:widowControl w:val="0"/>
        <w:tabs>
          <w:tab w:val="left" w:pos="1134"/>
        </w:tabs>
        <w:autoSpaceDE w:val="0"/>
        <w:autoSpaceDN w:val="0"/>
        <w:spacing w:after="0" w:line="240" w:lineRule="auto"/>
        <w:ind w:right="77"/>
        <w:rPr>
          <w:rFonts w:cs="Calibri"/>
          <w:sz w:val="24"/>
          <w:lang w:val="fr-FR"/>
        </w:rPr>
      </w:pPr>
    </w:p>
    <w:p w14:paraId="72B33D36" w14:textId="77777777" w:rsidR="00661D92" w:rsidRDefault="00085AEB">
      <w:pPr>
        <w:widowControl w:val="0"/>
        <w:tabs>
          <w:tab w:val="left" w:pos="1134"/>
        </w:tabs>
        <w:autoSpaceDE w:val="0"/>
        <w:autoSpaceDN w:val="0"/>
        <w:spacing w:after="0" w:line="240" w:lineRule="auto"/>
        <w:ind w:left="426" w:right="77"/>
        <w:rPr>
          <w:rFonts w:cs="Calibri"/>
          <w:b/>
          <w:color w:val="FF0000"/>
          <w:sz w:val="36"/>
          <w:szCs w:val="36"/>
          <w:lang w:val="fr-FR"/>
        </w:rPr>
      </w:pPr>
      <w:r>
        <w:rPr>
          <w:rFonts w:cs="Calibri"/>
          <w:b/>
          <w:noProof/>
          <w:color w:val="FF0000"/>
          <w:sz w:val="36"/>
          <w:szCs w:val="36"/>
          <w:lang w:eastAsia="fr-BE"/>
        </w:rPr>
        <w:drawing>
          <wp:inline distT="0" distB="0" distL="0" distR="0" wp14:anchorId="72B33E62" wp14:editId="72B33E63">
            <wp:extent cx="5897880" cy="2953919"/>
            <wp:effectExtent l="0" t="0" r="7620" b="0"/>
            <wp:docPr id="1166" name="Imag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 name="Organigramme.jpg"/>
                    <pic:cNvPicPr/>
                  </pic:nvPicPr>
                  <pic:blipFill>
                    <a:blip r:embed="rId47">
                      <a:extLst>
                        <a:ext uri="{28A0092B-C50C-407E-A947-70E740481C1C}">
                          <a14:useLocalDpi xmlns:a14="http://schemas.microsoft.com/office/drawing/2010/main" val="0"/>
                        </a:ext>
                      </a:extLst>
                    </a:blip>
                    <a:stretch>
                      <a:fillRect/>
                    </a:stretch>
                  </pic:blipFill>
                  <pic:spPr>
                    <a:xfrm>
                      <a:off x="0" y="0"/>
                      <a:ext cx="5927022" cy="2968515"/>
                    </a:xfrm>
                    <a:prstGeom prst="rect">
                      <a:avLst/>
                    </a:prstGeom>
                  </pic:spPr>
                </pic:pic>
              </a:graphicData>
            </a:graphic>
          </wp:inline>
        </w:drawing>
      </w:r>
    </w:p>
    <w:p w14:paraId="72B33D37" w14:textId="77777777" w:rsidR="00661D92" w:rsidRDefault="00661D92">
      <w:pPr>
        <w:widowControl w:val="0"/>
        <w:tabs>
          <w:tab w:val="left" w:pos="1134"/>
        </w:tabs>
        <w:autoSpaceDE w:val="0"/>
        <w:autoSpaceDN w:val="0"/>
        <w:spacing w:after="0" w:line="240" w:lineRule="auto"/>
        <w:ind w:right="77"/>
        <w:rPr>
          <w:rFonts w:cs="Calibri"/>
          <w:b/>
          <w:color w:val="FF0000"/>
          <w:sz w:val="36"/>
          <w:szCs w:val="36"/>
          <w:lang w:val="fr-FR"/>
        </w:rPr>
      </w:pPr>
    </w:p>
    <w:p w14:paraId="72B33D38" w14:textId="77777777" w:rsidR="00661D92" w:rsidRDefault="00661D92">
      <w:pPr>
        <w:widowControl w:val="0"/>
        <w:tabs>
          <w:tab w:val="left" w:pos="1134"/>
        </w:tabs>
        <w:autoSpaceDE w:val="0"/>
        <w:autoSpaceDN w:val="0"/>
        <w:spacing w:after="0" w:line="240" w:lineRule="auto"/>
        <w:ind w:right="77"/>
        <w:rPr>
          <w:rFonts w:cs="Calibri"/>
          <w:b/>
          <w:color w:val="FF0000"/>
          <w:sz w:val="36"/>
          <w:szCs w:val="36"/>
          <w:lang w:val="fr-FR"/>
        </w:rPr>
      </w:pPr>
    </w:p>
    <w:p w14:paraId="72B33D39" w14:textId="77777777" w:rsidR="00661D92" w:rsidRDefault="00661D92">
      <w:pPr>
        <w:widowControl w:val="0"/>
        <w:tabs>
          <w:tab w:val="left" w:pos="1134"/>
        </w:tabs>
        <w:autoSpaceDE w:val="0"/>
        <w:autoSpaceDN w:val="0"/>
        <w:spacing w:after="0" w:line="240" w:lineRule="auto"/>
        <w:ind w:right="77"/>
        <w:rPr>
          <w:rFonts w:cs="Calibri"/>
          <w:b/>
          <w:color w:val="FF0000"/>
          <w:sz w:val="36"/>
          <w:szCs w:val="36"/>
          <w:lang w:val="fr-FR"/>
        </w:rPr>
      </w:pPr>
    </w:p>
    <w:p w14:paraId="72B33D3A" w14:textId="77777777" w:rsidR="00661D92" w:rsidRDefault="00661D92">
      <w:pPr>
        <w:widowControl w:val="0"/>
        <w:tabs>
          <w:tab w:val="left" w:pos="1134"/>
        </w:tabs>
        <w:autoSpaceDE w:val="0"/>
        <w:autoSpaceDN w:val="0"/>
        <w:spacing w:after="0" w:line="240" w:lineRule="auto"/>
        <w:ind w:right="77"/>
        <w:rPr>
          <w:rFonts w:cs="Calibri"/>
          <w:b/>
          <w:color w:val="FF0000"/>
          <w:sz w:val="36"/>
          <w:szCs w:val="36"/>
          <w:lang w:val="fr-FR"/>
        </w:rPr>
      </w:pPr>
    </w:p>
    <w:p w14:paraId="72B33D3B" w14:textId="77777777" w:rsidR="00661D92" w:rsidRDefault="00661D92">
      <w:pPr>
        <w:widowControl w:val="0"/>
        <w:tabs>
          <w:tab w:val="left" w:pos="1134"/>
        </w:tabs>
        <w:autoSpaceDE w:val="0"/>
        <w:autoSpaceDN w:val="0"/>
        <w:spacing w:after="0" w:line="240" w:lineRule="auto"/>
        <w:ind w:right="77"/>
        <w:rPr>
          <w:rFonts w:cs="Calibri"/>
          <w:b/>
          <w:color w:val="FF0000"/>
          <w:sz w:val="36"/>
          <w:szCs w:val="36"/>
          <w:lang w:val="fr-FR"/>
        </w:rPr>
      </w:pPr>
    </w:p>
    <w:p w14:paraId="72B33D3C" w14:textId="77777777" w:rsidR="00661D92" w:rsidRDefault="00661D92">
      <w:pPr>
        <w:widowControl w:val="0"/>
        <w:tabs>
          <w:tab w:val="left" w:pos="1134"/>
        </w:tabs>
        <w:autoSpaceDE w:val="0"/>
        <w:autoSpaceDN w:val="0"/>
        <w:spacing w:after="0" w:line="240" w:lineRule="auto"/>
        <w:ind w:right="77"/>
        <w:rPr>
          <w:rFonts w:cs="Calibri"/>
          <w:b/>
          <w:color w:val="FF0000"/>
          <w:sz w:val="36"/>
          <w:szCs w:val="36"/>
          <w:lang w:val="fr-FR"/>
        </w:rPr>
      </w:pPr>
    </w:p>
    <w:p w14:paraId="72B33D3D" w14:textId="77777777" w:rsidR="00661D92" w:rsidRDefault="00661D92">
      <w:pPr>
        <w:widowControl w:val="0"/>
        <w:tabs>
          <w:tab w:val="left" w:pos="1134"/>
        </w:tabs>
        <w:autoSpaceDE w:val="0"/>
        <w:autoSpaceDN w:val="0"/>
        <w:spacing w:after="0" w:line="240" w:lineRule="auto"/>
        <w:ind w:right="77"/>
        <w:rPr>
          <w:rFonts w:cs="Calibri"/>
          <w:b/>
          <w:color w:val="FF0000"/>
          <w:sz w:val="36"/>
          <w:szCs w:val="36"/>
          <w:lang w:val="fr-FR"/>
        </w:rPr>
      </w:pPr>
    </w:p>
    <w:p w14:paraId="72B33D3E" w14:textId="77777777" w:rsidR="00661D92" w:rsidRDefault="00085AEB">
      <w:pPr>
        <w:widowControl w:val="0"/>
        <w:tabs>
          <w:tab w:val="left" w:pos="1134"/>
        </w:tabs>
        <w:autoSpaceDE w:val="0"/>
        <w:autoSpaceDN w:val="0"/>
        <w:spacing w:after="0" w:line="240" w:lineRule="auto"/>
        <w:ind w:left="426" w:right="77"/>
        <w:rPr>
          <w:rFonts w:cs="Calibri"/>
          <w:sz w:val="24"/>
          <w:lang w:val="fr-FR"/>
        </w:rPr>
      </w:pPr>
      <w:r>
        <w:rPr>
          <w:rFonts w:cs="Calibri"/>
          <w:sz w:val="24"/>
          <w:lang w:val="fr-FR"/>
        </w:rPr>
        <w:t xml:space="preserve">Introduisez le mot de passe de la création compte et introduisez votre nouveau mot de passe. Cliquez sur « </w:t>
      </w:r>
      <w:r>
        <w:rPr>
          <w:rFonts w:cs="Calibri"/>
          <w:b/>
          <w:sz w:val="24"/>
          <w:lang w:val="fr-FR"/>
        </w:rPr>
        <w:t xml:space="preserve">Soumettre </w:t>
      </w:r>
      <w:r>
        <w:rPr>
          <w:rFonts w:cs="Calibri"/>
          <w:sz w:val="24"/>
          <w:lang w:val="fr-FR"/>
        </w:rPr>
        <w:t>» quand vous avez terminé.</w:t>
      </w:r>
    </w:p>
    <w:p w14:paraId="72B33D3F" w14:textId="77777777" w:rsidR="00661D92" w:rsidRDefault="00661D92">
      <w:pPr>
        <w:widowControl w:val="0"/>
        <w:tabs>
          <w:tab w:val="left" w:pos="1134"/>
        </w:tabs>
        <w:autoSpaceDE w:val="0"/>
        <w:autoSpaceDN w:val="0"/>
        <w:spacing w:after="0" w:line="240" w:lineRule="auto"/>
        <w:ind w:left="426" w:right="77"/>
        <w:rPr>
          <w:rFonts w:cs="Calibri"/>
          <w:b/>
          <w:color w:val="FF0000"/>
          <w:sz w:val="36"/>
          <w:szCs w:val="36"/>
          <w:lang w:val="fr-FR"/>
        </w:rPr>
      </w:pPr>
    </w:p>
    <w:p w14:paraId="72B33D40" w14:textId="77777777" w:rsidR="00661D92" w:rsidRDefault="00085AEB">
      <w:pPr>
        <w:widowControl w:val="0"/>
        <w:tabs>
          <w:tab w:val="left" w:pos="1134"/>
        </w:tabs>
        <w:autoSpaceDE w:val="0"/>
        <w:autoSpaceDN w:val="0"/>
        <w:spacing w:after="0" w:line="240" w:lineRule="auto"/>
        <w:ind w:left="426" w:right="77"/>
        <w:rPr>
          <w:rFonts w:cs="Calibri"/>
          <w:b/>
          <w:color w:val="FF0000"/>
          <w:sz w:val="36"/>
          <w:szCs w:val="36"/>
          <w:lang w:val="fr-FR"/>
        </w:rPr>
      </w:pPr>
      <w:r>
        <w:rPr>
          <w:rFonts w:cs="Calibri"/>
          <w:b/>
          <w:noProof/>
          <w:color w:val="FF0000"/>
          <w:sz w:val="36"/>
          <w:szCs w:val="36"/>
          <w:lang w:eastAsia="fr-BE"/>
        </w:rPr>
        <w:drawing>
          <wp:inline distT="0" distB="0" distL="0" distR="0" wp14:anchorId="72B33E64" wp14:editId="72B33E65">
            <wp:extent cx="4194175" cy="4407535"/>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194175" cy="4407535"/>
                    </a:xfrm>
                    <a:prstGeom prst="rect">
                      <a:avLst/>
                    </a:prstGeom>
                    <a:noFill/>
                  </pic:spPr>
                </pic:pic>
              </a:graphicData>
            </a:graphic>
          </wp:inline>
        </w:drawing>
      </w:r>
    </w:p>
    <w:p w14:paraId="72B33D41" w14:textId="77777777" w:rsidR="00661D92" w:rsidRDefault="00661D92">
      <w:pPr>
        <w:spacing w:after="0" w:line="240" w:lineRule="auto"/>
        <w:ind w:left="426" w:right="77"/>
        <w:textAlignment w:val="baseline"/>
        <w:rPr>
          <w:sz w:val="24"/>
        </w:rPr>
      </w:pPr>
    </w:p>
    <w:p w14:paraId="72B33D42" w14:textId="77777777" w:rsidR="00661D92" w:rsidRDefault="00085AEB">
      <w:pPr>
        <w:spacing w:after="0" w:line="240" w:lineRule="auto"/>
        <w:ind w:left="426" w:right="77"/>
        <w:textAlignment w:val="baseline"/>
        <w:rPr>
          <w:rFonts w:eastAsia="Times New Roman" w:cs="Calibri"/>
          <w:color w:val="002060"/>
          <w:sz w:val="28"/>
          <w:szCs w:val="28"/>
          <w:lang w:val="fr-FR" w:eastAsia="fr-BE"/>
        </w:rPr>
      </w:pPr>
      <w:r>
        <w:rPr>
          <w:sz w:val="24"/>
        </w:rPr>
        <w:t xml:space="preserve">Pour plus de détail gestion de mot de passe, informations personnelles … Référez-vous aux pages 14 à 20 de la Circulaire 7241 disponible sous le lien suivant : </w:t>
      </w:r>
      <w:hyperlink r:id="rId49" w:history="1">
        <w:r>
          <w:rPr>
            <w:rStyle w:val="Lienhypertexte"/>
            <w:sz w:val="24"/>
          </w:rPr>
          <w:t>https://gallilex.cfwb.be/document/pdf/46491_000.pdf</w:t>
        </w:r>
      </w:hyperlink>
      <w:r>
        <w:rPr>
          <w:rFonts w:eastAsia="Times New Roman" w:cs="Calibri"/>
          <w:color w:val="002060"/>
          <w:sz w:val="28"/>
          <w:szCs w:val="28"/>
          <w:lang w:val="fr-FR" w:eastAsia="fr-BE"/>
        </w:rPr>
        <w:t xml:space="preserve"> </w:t>
      </w:r>
      <w:r>
        <w:rPr>
          <w:sz w:val="24"/>
        </w:rPr>
        <w:t>en sélectionnant le Contexte « Entreprise Privée en lien avec l’administration »</w:t>
      </w:r>
    </w:p>
    <w:p w14:paraId="72B33D43" w14:textId="77777777" w:rsidR="00661D92" w:rsidRDefault="00661D92">
      <w:pPr>
        <w:widowControl w:val="0"/>
        <w:tabs>
          <w:tab w:val="left" w:pos="1134"/>
        </w:tabs>
        <w:autoSpaceDE w:val="0"/>
        <w:autoSpaceDN w:val="0"/>
        <w:spacing w:after="0" w:line="240" w:lineRule="auto"/>
        <w:ind w:right="77"/>
        <w:rPr>
          <w:rFonts w:cs="Calibri"/>
          <w:sz w:val="24"/>
          <w:lang w:val="fr-FR"/>
        </w:rPr>
      </w:pPr>
    </w:p>
    <w:p w14:paraId="72B33D44" w14:textId="77777777" w:rsidR="00661D92" w:rsidRDefault="00085AEB">
      <w:pPr>
        <w:widowControl w:val="0"/>
        <w:numPr>
          <w:ilvl w:val="0"/>
          <w:numId w:val="43"/>
        </w:numPr>
        <w:tabs>
          <w:tab w:val="left" w:pos="1135"/>
        </w:tabs>
        <w:autoSpaceDE w:val="0"/>
        <w:autoSpaceDN w:val="0"/>
        <w:spacing w:after="0" w:line="240" w:lineRule="auto"/>
        <w:ind w:left="426" w:right="77" w:firstLine="0"/>
        <w:rPr>
          <w:rFonts w:cs="Calibri"/>
          <w:sz w:val="24"/>
          <w:lang w:val="fr-FR"/>
        </w:rPr>
      </w:pPr>
      <w:r>
        <w:rPr>
          <w:rFonts w:cs="Calibri"/>
          <w:sz w:val="24"/>
          <w:lang w:val="fr-FR"/>
        </w:rPr>
        <w:t xml:space="preserve">Vous recevrez </w:t>
      </w:r>
      <w:r>
        <w:rPr>
          <w:rFonts w:cs="Calibri"/>
          <w:b/>
          <w:sz w:val="24"/>
          <w:lang w:val="fr-FR"/>
        </w:rPr>
        <w:t>un second courriel</w:t>
      </w:r>
      <w:r>
        <w:rPr>
          <w:rFonts w:cs="Calibri"/>
          <w:sz w:val="24"/>
          <w:lang w:val="fr-FR"/>
        </w:rPr>
        <w:t xml:space="preserve"> « </w:t>
      </w:r>
      <w:r>
        <w:rPr>
          <w:rFonts w:cs="Calibri"/>
          <w:b/>
          <w:sz w:val="24"/>
          <w:lang w:val="fr-FR"/>
        </w:rPr>
        <w:t>Accès à l'application PSI accepté</w:t>
      </w:r>
      <w:r>
        <w:rPr>
          <w:rFonts w:cs="Calibri"/>
          <w:sz w:val="24"/>
          <w:lang w:val="fr-FR"/>
        </w:rPr>
        <w:t xml:space="preserve"> » vous parviendra :</w:t>
      </w:r>
    </w:p>
    <w:p w14:paraId="72B33D45" w14:textId="77777777" w:rsidR="00661D92" w:rsidRDefault="00661D92">
      <w:pPr>
        <w:widowControl w:val="0"/>
        <w:tabs>
          <w:tab w:val="left" w:pos="1135"/>
        </w:tabs>
        <w:autoSpaceDE w:val="0"/>
        <w:autoSpaceDN w:val="0"/>
        <w:spacing w:after="0" w:line="240" w:lineRule="auto"/>
        <w:ind w:left="426" w:right="77"/>
        <w:rPr>
          <w:rFonts w:cs="Calibri"/>
          <w:sz w:val="24"/>
          <w:lang w:val="fr-FR"/>
        </w:rPr>
      </w:pPr>
    </w:p>
    <w:p w14:paraId="72B33D46" w14:textId="77777777" w:rsidR="00661D92" w:rsidRDefault="00085AEB">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72B33E66" wp14:editId="72B33E67">
            <wp:extent cx="5699760" cy="4340912"/>
            <wp:effectExtent l="0" t="0" r="0" b="2540"/>
            <wp:docPr id="1164" name="Imag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 name="Accès PSI flouté.JPG"/>
                    <pic:cNvPicPr/>
                  </pic:nvPicPr>
                  <pic:blipFill>
                    <a:blip r:embed="rId50">
                      <a:extLst>
                        <a:ext uri="{28A0092B-C50C-407E-A947-70E740481C1C}">
                          <a14:useLocalDpi xmlns:a14="http://schemas.microsoft.com/office/drawing/2010/main" val="0"/>
                        </a:ext>
                      </a:extLst>
                    </a:blip>
                    <a:stretch>
                      <a:fillRect/>
                    </a:stretch>
                  </pic:blipFill>
                  <pic:spPr>
                    <a:xfrm>
                      <a:off x="0" y="0"/>
                      <a:ext cx="5714400" cy="4352062"/>
                    </a:xfrm>
                    <a:prstGeom prst="rect">
                      <a:avLst/>
                    </a:prstGeom>
                  </pic:spPr>
                </pic:pic>
              </a:graphicData>
            </a:graphic>
          </wp:inline>
        </w:drawing>
      </w:r>
    </w:p>
    <w:p w14:paraId="72B33D47"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48" w14:textId="77777777" w:rsidR="00661D92" w:rsidRDefault="00661D92">
      <w:pPr>
        <w:widowControl w:val="0"/>
        <w:tabs>
          <w:tab w:val="left" w:pos="1135"/>
        </w:tabs>
        <w:autoSpaceDE w:val="0"/>
        <w:autoSpaceDN w:val="0"/>
        <w:spacing w:after="0" w:line="240" w:lineRule="auto"/>
        <w:ind w:left="426" w:right="77"/>
        <w:rPr>
          <w:rFonts w:cs="Calibri"/>
          <w:b/>
          <w:sz w:val="24"/>
          <w:lang w:val="fr-FR"/>
        </w:rPr>
      </w:pPr>
    </w:p>
    <w:p w14:paraId="72B33D49" w14:textId="77777777" w:rsidR="00661D92" w:rsidRDefault="00661D92">
      <w:pPr>
        <w:widowControl w:val="0"/>
        <w:tabs>
          <w:tab w:val="left" w:pos="1135"/>
        </w:tabs>
        <w:autoSpaceDE w:val="0"/>
        <w:autoSpaceDN w:val="0"/>
        <w:spacing w:after="0" w:line="240" w:lineRule="auto"/>
        <w:ind w:left="426" w:right="77"/>
        <w:rPr>
          <w:rFonts w:cs="Calibri"/>
          <w:b/>
          <w:sz w:val="24"/>
          <w:lang w:val="fr-FR"/>
        </w:rPr>
      </w:pPr>
    </w:p>
    <w:p w14:paraId="72B33D4A" w14:textId="77777777" w:rsidR="00661D92" w:rsidRDefault="00661D92">
      <w:pPr>
        <w:widowControl w:val="0"/>
        <w:tabs>
          <w:tab w:val="left" w:pos="1135"/>
        </w:tabs>
        <w:autoSpaceDE w:val="0"/>
        <w:autoSpaceDN w:val="0"/>
        <w:spacing w:after="0" w:line="240" w:lineRule="auto"/>
        <w:ind w:left="426" w:right="77"/>
        <w:rPr>
          <w:rFonts w:cs="Calibri"/>
          <w:b/>
          <w:sz w:val="24"/>
          <w:lang w:val="fr-FR"/>
        </w:rPr>
      </w:pPr>
    </w:p>
    <w:p w14:paraId="72B33D4B" w14:textId="77777777" w:rsidR="00661D92" w:rsidRDefault="00085AEB">
      <w:pPr>
        <w:widowControl w:val="0"/>
        <w:tabs>
          <w:tab w:val="left" w:pos="1135"/>
        </w:tabs>
        <w:autoSpaceDE w:val="0"/>
        <w:autoSpaceDN w:val="0"/>
        <w:spacing w:after="0" w:line="240" w:lineRule="auto"/>
        <w:ind w:left="426" w:right="77"/>
        <w:rPr>
          <w:rFonts w:cs="Calibri"/>
          <w:b/>
          <w:sz w:val="24"/>
          <w:lang w:val="fr-FR"/>
        </w:rPr>
      </w:pPr>
      <w:r>
        <w:rPr>
          <w:rFonts w:cs="Calibri"/>
          <w:b/>
          <w:sz w:val="24"/>
          <w:lang w:val="fr-FR"/>
        </w:rPr>
        <w:t>Ce courriel vous permet déjà d’accéder à la plateforme PSI. Une action du Pouvoir Organisateur est cependant nécessaire au niveau de la plateforme afin que vous accédiez aux données</w:t>
      </w:r>
    </w:p>
    <w:p w14:paraId="72B33D4C" w14:textId="77777777" w:rsidR="00661D92" w:rsidRDefault="00085AEB">
      <w:pPr>
        <w:widowControl w:val="0"/>
        <w:tabs>
          <w:tab w:val="left" w:pos="1135"/>
        </w:tabs>
        <w:autoSpaceDE w:val="0"/>
        <w:autoSpaceDN w:val="0"/>
        <w:spacing w:after="0" w:line="240" w:lineRule="auto"/>
        <w:ind w:left="426" w:right="77"/>
        <w:rPr>
          <w:rFonts w:cs="Calibri"/>
          <w:b/>
          <w:sz w:val="24"/>
          <w:lang w:val="fr-FR"/>
        </w:rPr>
      </w:pPr>
      <w:r>
        <w:rPr>
          <w:rFonts w:cs="Calibri"/>
          <w:b/>
          <w:sz w:val="24"/>
          <w:lang w:val="fr-FR"/>
        </w:rPr>
        <w:t xml:space="preserve"> </w:t>
      </w:r>
    </w:p>
    <w:p w14:paraId="72B33D4D" w14:textId="77777777" w:rsidR="00661D92" w:rsidRDefault="00085AEB">
      <w:pPr>
        <w:widowControl w:val="0"/>
        <w:tabs>
          <w:tab w:val="left" w:pos="1135"/>
        </w:tabs>
        <w:autoSpaceDE w:val="0"/>
        <w:autoSpaceDN w:val="0"/>
        <w:spacing w:after="0" w:line="240" w:lineRule="auto"/>
        <w:ind w:left="426" w:right="77"/>
        <w:rPr>
          <w:rFonts w:cs="Calibri"/>
          <w:b/>
          <w:sz w:val="24"/>
          <w:lang w:val="fr-FR"/>
        </w:rPr>
      </w:pPr>
      <w:r>
        <w:rPr>
          <w:rFonts w:asciiTheme="minorHAnsi" w:hAnsiTheme="minorHAnsi" w:cstheme="minorHAnsi"/>
          <w:color w:val="002060"/>
          <w:sz w:val="28"/>
          <w:szCs w:val="28"/>
          <w:lang w:val="fr-FR"/>
        </w:rPr>
        <w:t xml:space="preserve">Rendez-vous à </w:t>
      </w:r>
      <w:hyperlink w:anchor="_Etape_3._L’accès" w:history="1">
        <w:r>
          <w:rPr>
            <w:rStyle w:val="Lienhypertexte"/>
            <w:rFonts w:asciiTheme="minorHAnsi" w:hAnsiTheme="minorHAnsi" w:cstheme="minorHAnsi"/>
            <w:sz w:val="28"/>
            <w:szCs w:val="28"/>
            <w:lang w:val="fr-FR"/>
          </w:rPr>
          <w:t xml:space="preserve">l’Etape 3. L’accès à PSI </w:t>
        </w:r>
      </w:hyperlink>
    </w:p>
    <w:p w14:paraId="72B33D4E"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4F"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50"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51"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52"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53"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54"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55"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56"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57"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58"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59"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5A"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5B"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5C"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5D"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5E"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5F"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60"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61"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62"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63"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64"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65"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66" w14:textId="77777777" w:rsidR="00661D92" w:rsidRDefault="00661D92">
      <w:pPr>
        <w:widowControl w:val="0"/>
        <w:tabs>
          <w:tab w:val="left" w:pos="1134"/>
        </w:tabs>
        <w:autoSpaceDE w:val="0"/>
        <w:autoSpaceDN w:val="0"/>
        <w:spacing w:after="0" w:line="240" w:lineRule="auto"/>
        <w:ind w:right="77"/>
        <w:rPr>
          <w:rFonts w:cs="Calibri"/>
          <w:sz w:val="24"/>
          <w:lang w:val="fr-FR"/>
        </w:rPr>
      </w:pPr>
    </w:p>
    <w:p w14:paraId="72B33D67" w14:textId="77777777" w:rsidR="00661D92" w:rsidRDefault="00085AEB">
      <w:pPr>
        <w:pStyle w:val="Titre2"/>
        <w:spacing w:before="29"/>
        <w:ind w:left="426" w:right="77"/>
        <w:rPr>
          <w:color w:val="001B50"/>
          <w:u w:color="001B50"/>
        </w:rPr>
      </w:pPr>
      <w:bookmarkStart w:id="5" w:name="_Processus_2._Demande"/>
      <w:bookmarkStart w:id="6" w:name="_Etape_2._Demande"/>
      <w:bookmarkStart w:id="7" w:name="_Toc161145414"/>
      <w:bookmarkEnd w:id="5"/>
      <w:bookmarkEnd w:id="6"/>
      <w:r>
        <w:rPr>
          <w:b/>
          <w:color w:val="001B50"/>
          <w:u w:color="001B50"/>
        </w:rPr>
        <w:t>Etape 2.</w:t>
      </w:r>
      <w:r>
        <w:rPr>
          <w:color w:val="001B50"/>
          <w:u w:color="001B50"/>
        </w:rPr>
        <w:t xml:space="preserve"> Demande d’affiliation à un Pouvoir Organisateur avec un compte CERBERE existant</w:t>
      </w:r>
      <w:bookmarkEnd w:id="7"/>
    </w:p>
    <w:p w14:paraId="72B33D68" w14:textId="77777777" w:rsidR="00661D92" w:rsidRDefault="00661D92">
      <w:pPr>
        <w:pStyle w:val="Titre2"/>
        <w:spacing w:before="29"/>
        <w:ind w:left="0" w:right="77"/>
        <w:rPr>
          <w:color w:val="001B50"/>
          <w:u w:val="none"/>
        </w:rPr>
      </w:pPr>
    </w:p>
    <w:p w14:paraId="72B33D69" w14:textId="77777777" w:rsidR="00661D92" w:rsidRDefault="00085AEB">
      <w:pPr>
        <w:pStyle w:val="paragraph"/>
        <w:spacing w:before="0" w:beforeAutospacing="0" w:after="0" w:afterAutospacing="0"/>
        <w:ind w:left="426" w:right="77"/>
        <w:textAlignment w:val="baseline"/>
        <w:rPr>
          <w:rStyle w:val="normaltextrun"/>
          <w:rFonts w:asciiTheme="minorHAnsi" w:hAnsiTheme="minorHAnsi" w:cstheme="minorHAnsi"/>
          <w:color w:val="002060"/>
          <w:sz w:val="28"/>
          <w:szCs w:val="28"/>
          <w:lang w:val="fr-FR"/>
        </w:rPr>
      </w:pPr>
      <w:r>
        <w:rPr>
          <w:rStyle w:val="normaltextrun"/>
          <w:rFonts w:asciiTheme="minorHAnsi" w:hAnsiTheme="minorHAnsi" w:cstheme="minorHAnsi"/>
          <w:color w:val="002060"/>
          <w:sz w:val="28"/>
          <w:szCs w:val="28"/>
          <w:lang w:val="fr-FR"/>
        </w:rPr>
        <w:t xml:space="preserve">Pour mémoire cette étape est à réaliser uniquement dans la mesure où vous avez été désigné par au moins un Pouvoir Organisateur. Vous devez dès lors, dans ce cas, vous affilier à chacun des Pouvoirs Organisateurs qui vous ont désigné. Répétez l’étape autant de fois que nécessaire. </w:t>
      </w:r>
    </w:p>
    <w:p w14:paraId="72B33D6A" w14:textId="77777777" w:rsidR="00661D92" w:rsidRDefault="00661D92">
      <w:pPr>
        <w:pStyle w:val="Titre2"/>
        <w:spacing w:before="29"/>
        <w:ind w:left="0" w:right="77"/>
        <w:rPr>
          <w:color w:val="001B50"/>
          <w:u w:val="none"/>
        </w:rPr>
      </w:pPr>
    </w:p>
    <w:p w14:paraId="72B33D6B" w14:textId="0D15CBFA" w:rsidR="00661D92" w:rsidRDefault="00085AEB">
      <w:pPr>
        <w:widowControl w:val="0"/>
        <w:numPr>
          <w:ilvl w:val="0"/>
          <w:numId w:val="38"/>
        </w:numPr>
        <w:tabs>
          <w:tab w:val="left" w:pos="1134"/>
        </w:tabs>
        <w:autoSpaceDE w:val="0"/>
        <w:autoSpaceDN w:val="0"/>
        <w:spacing w:before="51" w:after="0" w:line="240" w:lineRule="auto"/>
        <w:ind w:left="426" w:right="77" w:firstLine="0"/>
        <w:rPr>
          <w:rFonts w:cs="Calibri"/>
          <w:sz w:val="24"/>
          <w:lang w:val="fr-FR"/>
        </w:rPr>
      </w:pPr>
      <w:r>
        <w:rPr>
          <w:rFonts w:cs="Calibri"/>
          <w:sz w:val="24"/>
          <w:lang w:val="fr-FR"/>
        </w:rPr>
        <w:t xml:space="preserve">Cliquez sur le </w:t>
      </w:r>
      <w:hyperlink r:id="rId51" w:history="1">
        <w:r w:rsidRPr="0041228C">
          <w:rPr>
            <w:rStyle w:val="Lienhypertexte"/>
            <w:rFonts w:cs="Calibri"/>
            <w:sz w:val="24"/>
            <w:lang w:val="fr-FR"/>
          </w:rPr>
          <w:t>lien</w:t>
        </w:r>
      </w:hyperlink>
      <w:r>
        <w:rPr>
          <w:rFonts w:cs="Calibri"/>
          <w:sz w:val="24"/>
          <w:lang w:val="fr-FR"/>
        </w:rPr>
        <w:t xml:space="preserve"> suivant : </w:t>
      </w:r>
    </w:p>
    <w:p w14:paraId="72B33D6C" w14:textId="77777777" w:rsidR="00661D92" w:rsidRDefault="0041228C">
      <w:pPr>
        <w:widowControl w:val="0"/>
        <w:tabs>
          <w:tab w:val="left" w:pos="1134"/>
        </w:tabs>
        <w:autoSpaceDE w:val="0"/>
        <w:autoSpaceDN w:val="0"/>
        <w:spacing w:before="51" w:after="0" w:line="240" w:lineRule="auto"/>
        <w:ind w:left="426" w:right="77"/>
        <w:rPr>
          <w:rFonts w:cs="Calibri"/>
          <w:sz w:val="24"/>
        </w:rPr>
      </w:pPr>
      <w:hyperlink r:id="rId52" w:history="1">
        <w:r w:rsidR="00085AEB">
          <w:rPr>
            <w:rStyle w:val="Lienhypertexte"/>
            <w:rFonts w:cs="Calibri"/>
            <w:sz w:val="24"/>
          </w:rPr>
          <w:t>http://www.users.cfwb.be/IDMProv/portal/cn/DefaultContainerPage/SelfAffiliationRequest?aff=ZW1mVFNLNW00U0tYVWxLMDhFZGxDb3VWZzJwUktBSDINCg</w:t>
        </w:r>
      </w:hyperlink>
    </w:p>
    <w:p w14:paraId="72B33D6D"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6E"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6F"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70"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71"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72"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73"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74"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75"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76"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77"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78"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79"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7A"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7B"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7C"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7D" w14:textId="77777777" w:rsidR="00661D92" w:rsidRDefault="00085AEB">
      <w:pPr>
        <w:widowControl w:val="0"/>
        <w:tabs>
          <w:tab w:val="left" w:pos="1134"/>
        </w:tabs>
        <w:autoSpaceDE w:val="0"/>
        <w:autoSpaceDN w:val="0"/>
        <w:spacing w:before="51" w:after="0" w:line="240" w:lineRule="auto"/>
        <w:ind w:left="426" w:right="77"/>
        <w:rPr>
          <w:rFonts w:cs="Calibri"/>
          <w:sz w:val="24"/>
          <w:lang w:val="fr-FR"/>
        </w:rPr>
      </w:pPr>
      <w:r>
        <w:rPr>
          <w:rFonts w:cs="Calibri"/>
          <w:sz w:val="24"/>
          <w:lang w:val="fr-FR"/>
        </w:rPr>
        <w:t xml:space="preserve">Celui-ci vous renvoie vers le portail CERBERE du portail CERBERE. L’écran ci-dessous apparaît. Utilisez le </w:t>
      </w:r>
      <w:r>
        <w:rPr>
          <w:rFonts w:cs="Calibri"/>
          <w:b/>
          <w:sz w:val="24"/>
          <w:lang w:val="fr-FR"/>
        </w:rPr>
        <w:t>Nom d’utilisateur et le mot de passe</w:t>
      </w:r>
      <w:r>
        <w:rPr>
          <w:rFonts w:cs="Calibri"/>
          <w:sz w:val="24"/>
          <w:lang w:val="fr-FR"/>
        </w:rPr>
        <w:t xml:space="preserve"> qui vous ont été communiqué à la création de votre compte. </w:t>
      </w:r>
      <w:r>
        <w:rPr>
          <w:rFonts w:cs="Calibri"/>
          <w:b/>
          <w:sz w:val="24"/>
          <w:lang w:val="fr-FR"/>
        </w:rPr>
        <w:t xml:space="preserve">Sélectionnez le contexte </w:t>
      </w:r>
      <w:r>
        <w:rPr>
          <w:rFonts w:cs="Calibri"/>
          <w:b/>
          <w:sz w:val="24"/>
        </w:rPr>
        <w:t>Entreprise Privée en lien avec l’administration</w:t>
      </w:r>
      <w:r>
        <w:rPr>
          <w:rFonts w:cs="Calibri"/>
          <w:sz w:val="24"/>
          <w:lang w:val="fr-FR"/>
        </w:rPr>
        <w:t xml:space="preserve"> relatif à votre </w:t>
      </w:r>
      <w:r>
        <w:rPr>
          <w:rFonts w:cs="Calibri"/>
          <w:b/>
          <w:sz w:val="24"/>
          <w:lang w:val="fr-FR"/>
        </w:rPr>
        <w:t>compte CERBERE</w:t>
      </w:r>
    </w:p>
    <w:p w14:paraId="72B33D7E"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7F" w14:textId="77777777" w:rsidR="00661D92" w:rsidRDefault="00085AEB">
      <w:pPr>
        <w:widowControl w:val="0"/>
        <w:tabs>
          <w:tab w:val="left" w:pos="1134"/>
        </w:tabs>
        <w:autoSpaceDE w:val="0"/>
        <w:autoSpaceDN w:val="0"/>
        <w:spacing w:before="51" w:after="0" w:line="240" w:lineRule="auto"/>
        <w:ind w:left="426" w:right="77"/>
        <w:rPr>
          <w:rFonts w:cs="Calibri"/>
          <w:sz w:val="24"/>
          <w:lang w:val="fr-FR"/>
        </w:rPr>
      </w:pPr>
      <w:r>
        <w:rPr>
          <w:rFonts w:cs="Calibri"/>
          <w:noProof/>
          <w:sz w:val="24"/>
          <w:lang w:eastAsia="fr-BE"/>
        </w:rPr>
        <w:drawing>
          <wp:inline distT="0" distB="0" distL="0" distR="0" wp14:anchorId="72B33E68" wp14:editId="72B33E69">
            <wp:extent cx="2823242" cy="3032760"/>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Capture Login.JPG"/>
                    <pic:cNvPicPr/>
                  </pic:nvPicPr>
                  <pic:blipFill>
                    <a:blip r:embed="rId53">
                      <a:extLst>
                        <a:ext uri="{28A0092B-C50C-407E-A947-70E740481C1C}">
                          <a14:useLocalDpi xmlns:a14="http://schemas.microsoft.com/office/drawing/2010/main" val="0"/>
                        </a:ext>
                      </a:extLst>
                    </a:blip>
                    <a:stretch>
                      <a:fillRect/>
                    </a:stretch>
                  </pic:blipFill>
                  <pic:spPr>
                    <a:xfrm>
                      <a:off x="0" y="0"/>
                      <a:ext cx="2832331" cy="3042524"/>
                    </a:xfrm>
                    <a:prstGeom prst="rect">
                      <a:avLst/>
                    </a:prstGeom>
                  </pic:spPr>
                </pic:pic>
              </a:graphicData>
            </a:graphic>
          </wp:inline>
        </w:drawing>
      </w:r>
    </w:p>
    <w:p w14:paraId="72B33D80"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D81" w14:textId="77777777" w:rsidR="00661D92" w:rsidRDefault="00085AEB">
      <w:pPr>
        <w:tabs>
          <w:tab w:val="left" w:pos="1134"/>
        </w:tabs>
        <w:spacing w:before="51"/>
        <w:ind w:left="426" w:right="77"/>
        <w:rPr>
          <w:sz w:val="24"/>
        </w:rPr>
      </w:pPr>
      <w:r>
        <w:rPr>
          <w:b/>
          <w:sz w:val="24"/>
        </w:rPr>
        <w:t>Vous n’arrivez pas à vous connecter</w:t>
      </w:r>
      <w:r>
        <w:rPr>
          <w:sz w:val="24"/>
        </w:rPr>
        <w:t xml:space="preserve"> au portail des applications métier ? Soit vous avez oublié votre mot de passe, soit le Nom d’utilisateur ou le mot de passe est incorrect soit le mot de passe a dépassé la période de validité =&gt; Référez-vous aux pages 14 à 20 de la Circulaire 7241 disponible sous le lien suivant : </w:t>
      </w:r>
      <w:r>
        <w:rPr>
          <w:rStyle w:val="Lienhypertexte"/>
          <w:sz w:val="24"/>
        </w:rPr>
        <w:t>https://gallilex.cfwb.be/document/pdf/46491_000.pdf</w:t>
      </w:r>
    </w:p>
    <w:p w14:paraId="72B33D82" w14:textId="77777777" w:rsidR="00661D92" w:rsidRDefault="00661D92">
      <w:pPr>
        <w:tabs>
          <w:tab w:val="left" w:pos="1134"/>
        </w:tabs>
        <w:spacing w:before="51"/>
        <w:ind w:left="426" w:right="77"/>
        <w:rPr>
          <w:rFonts w:cs="Calibri"/>
          <w:sz w:val="24"/>
          <w:lang w:val="fr-FR"/>
        </w:rPr>
      </w:pPr>
    </w:p>
    <w:p w14:paraId="72B33D83" w14:textId="77777777" w:rsidR="00661D92" w:rsidRDefault="00661D92">
      <w:pPr>
        <w:tabs>
          <w:tab w:val="left" w:pos="1134"/>
        </w:tabs>
        <w:spacing w:before="51"/>
        <w:ind w:left="426" w:right="77"/>
        <w:rPr>
          <w:rFonts w:cs="Calibri"/>
          <w:sz w:val="24"/>
          <w:lang w:val="fr-FR"/>
        </w:rPr>
      </w:pPr>
    </w:p>
    <w:p w14:paraId="72B33D84" w14:textId="77777777" w:rsidR="00661D92" w:rsidRDefault="00661D92">
      <w:pPr>
        <w:tabs>
          <w:tab w:val="left" w:pos="1134"/>
        </w:tabs>
        <w:spacing w:before="51"/>
        <w:ind w:left="426" w:right="77"/>
        <w:rPr>
          <w:rFonts w:cs="Calibri"/>
          <w:sz w:val="24"/>
          <w:lang w:val="fr-FR"/>
        </w:rPr>
      </w:pPr>
    </w:p>
    <w:p w14:paraId="72B33D85" w14:textId="77777777" w:rsidR="00661D92" w:rsidRDefault="00085AEB">
      <w:pPr>
        <w:widowControl w:val="0"/>
        <w:numPr>
          <w:ilvl w:val="0"/>
          <w:numId w:val="38"/>
        </w:numPr>
        <w:tabs>
          <w:tab w:val="left" w:pos="1134"/>
        </w:tabs>
        <w:autoSpaceDE w:val="0"/>
        <w:autoSpaceDN w:val="0"/>
        <w:spacing w:before="51" w:after="0" w:line="240" w:lineRule="auto"/>
        <w:ind w:left="426" w:right="77" w:firstLine="0"/>
        <w:rPr>
          <w:rFonts w:cs="Calibri"/>
          <w:sz w:val="24"/>
          <w:lang w:val="fr-FR"/>
        </w:rPr>
      </w:pPr>
      <w:r>
        <w:rPr>
          <w:rFonts w:cs="Calibri"/>
          <w:sz w:val="24"/>
          <w:lang w:val="fr-FR"/>
        </w:rPr>
        <w:t xml:space="preserve">Si vous n’avez jamais utilisé votre compte ou défini votre mot de passe personnel vous serez éventuellement invité  à répondre  à  des  « </w:t>
      </w:r>
      <w:r>
        <w:rPr>
          <w:rFonts w:cs="Calibri"/>
          <w:b/>
          <w:sz w:val="24"/>
          <w:lang w:val="fr-FR"/>
        </w:rPr>
        <w:t>questions  de  vérification  d’identité</w:t>
      </w:r>
      <w:r>
        <w:rPr>
          <w:rFonts w:cs="Calibri"/>
          <w:sz w:val="24"/>
          <w:lang w:val="fr-FR"/>
        </w:rPr>
        <w:t xml:space="preserve"> ».  Il  est impératif d’y répondre, afin de pouvoir retrouver aisément votre mot de passe en cas d’oubli. En plus de répondre aux questions prédéfinies, vous devez créer vos propres questions et réponses. Cliquez sur « </w:t>
      </w:r>
      <w:r>
        <w:rPr>
          <w:rFonts w:cs="Calibri"/>
          <w:b/>
          <w:sz w:val="24"/>
          <w:lang w:val="fr-FR"/>
        </w:rPr>
        <w:t>Soumettre</w:t>
      </w:r>
      <w:r>
        <w:rPr>
          <w:rFonts w:cs="Calibri"/>
          <w:sz w:val="24"/>
          <w:lang w:val="fr-FR"/>
        </w:rPr>
        <w:t xml:space="preserve"> » quand vous avez terminé</w:t>
      </w:r>
    </w:p>
    <w:p w14:paraId="72B33D86"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87" w14:textId="77777777" w:rsidR="00661D92" w:rsidRDefault="00085AEB">
      <w:pPr>
        <w:widowControl w:val="0"/>
        <w:tabs>
          <w:tab w:val="left" w:pos="1134"/>
        </w:tabs>
        <w:autoSpaceDE w:val="0"/>
        <w:autoSpaceDN w:val="0"/>
        <w:spacing w:before="51" w:after="0" w:line="240" w:lineRule="auto"/>
        <w:ind w:left="426" w:right="77"/>
        <w:rPr>
          <w:rFonts w:cs="Calibri"/>
          <w:sz w:val="24"/>
          <w:lang w:val="fr-FR"/>
        </w:rPr>
      </w:pPr>
      <w:r>
        <w:rPr>
          <w:rFonts w:cs="Calibri"/>
          <w:noProof/>
          <w:sz w:val="24"/>
          <w:lang w:eastAsia="fr-BE"/>
        </w:rPr>
        <w:drawing>
          <wp:inline distT="0" distB="0" distL="0" distR="0" wp14:anchorId="72B33E6A" wp14:editId="72B33E6B">
            <wp:extent cx="8961120" cy="1404285"/>
            <wp:effectExtent l="0" t="0" r="0" b="5715"/>
            <wp:docPr id="1162" name="Imag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 name="Capture d’écran questions mot de passe.JPG"/>
                    <pic:cNvPicPr/>
                  </pic:nvPicPr>
                  <pic:blipFill>
                    <a:blip r:embed="rId54">
                      <a:extLst>
                        <a:ext uri="{28A0092B-C50C-407E-A947-70E740481C1C}">
                          <a14:useLocalDpi xmlns:a14="http://schemas.microsoft.com/office/drawing/2010/main" val="0"/>
                        </a:ext>
                      </a:extLst>
                    </a:blip>
                    <a:stretch>
                      <a:fillRect/>
                    </a:stretch>
                  </pic:blipFill>
                  <pic:spPr>
                    <a:xfrm>
                      <a:off x="0" y="0"/>
                      <a:ext cx="9017128" cy="1413062"/>
                    </a:xfrm>
                    <a:prstGeom prst="rect">
                      <a:avLst/>
                    </a:prstGeom>
                  </pic:spPr>
                </pic:pic>
              </a:graphicData>
            </a:graphic>
          </wp:inline>
        </w:drawing>
      </w:r>
    </w:p>
    <w:p w14:paraId="72B33D88"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89"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8A"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8B"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D8C"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D8D"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D8E"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D8F"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D90"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D91"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D92"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D93"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D94"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D95"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D96"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D97"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D98" w14:textId="77777777" w:rsidR="00661D92" w:rsidRDefault="00085AEB">
      <w:pPr>
        <w:widowControl w:val="0"/>
        <w:numPr>
          <w:ilvl w:val="0"/>
          <w:numId w:val="38"/>
        </w:numPr>
        <w:tabs>
          <w:tab w:val="left" w:pos="1134"/>
        </w:tabs>
        <w:autoSpaceDE w:val="0"/>
        <w:autoSpaceDN w:val="0"/>
        <w:spacing w:before="51" w:after="0" w:line="240" w:lineRule="auto"/>
        <w:ind w:left="426" w:right="77" w:firstLine="0"/>
        <w:rPr>
          <w:rFonts w:cs="Calibri"/>
          <w:sz w:val="24"/>
          <w:lang w:val="fr-FR"/>
        </w:rPr>
      </w:pPr>
      <w:r>
        <w:rPr>
          <w:rFonts w:cs="Calibri"/>
          <w:sz w:val="24"/>
          <w:lang w:val="fr-FR"/>
        </w:rPr>
        <w:t xml:space="preserve">Vous êtes invité à créer votre mot de passe personnel. Introduisez le mot de passe de la création compte et introduisez votre </w:t>
      </w:r>
      <w:r>
        <w:rPr>
          <w:rFonts w:cs="Calibri"/>
          <w:b/>
          <w:sz w:val="24"/>
          <w:lang w:val="fr-FR"/>
        </w:rPr>
        <w:t>nouveau mot de passe</w:t>
      </w:r>
      <w:r>
        <w:rPr>
          <w:rFonts w:cs="Calibri"/>
          <w:sz w:val="24"/>
          <w:lang w:val="fr-FR"/>
        </w:rPr>
        <w:t xml:space="preserve">. Cliquez sur « </w:t>
      </w:r>
      <w:r>
        <w:rPr>
          <w:rFonts w:cs="Calibri"/>
          <w:b/>
          <w:sz w:val="24"/>
          <w:lang w:val="fr-FR"/>
        </w:rPr>
        <w:t>Soumettre</w:t>
      </w:r>
      <w:r>
        <w:rPr>
          <w:rFonts w:cs="Calibri"/>
          <w:sz w:val="24"/>
          <w:lang w:val="fr-FR"/>
        </w:rPr>
        <w:t xml:space="preserve"> » quand vous avez terminé</w:t>
      </w:r>
    </w:p>
    <w:p w14:paraId="72B33D99"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9A" w14:textId="77777777" w:rsidR="00661D92" w:rsidRDefault="00085AEB">
      <w:pPr>
        <w:widowControl w:val="0"/>
        <w:tabs>
          <w:tab w:val="left" w:pos="1134"/>
        </w:tabs>
        <w:autoSpaceDE w:val="0"/>
        <w:autoSpaceDN w:val="0"/>
        <w:spacing w:before="51" w:after="0" w:line="240" w:lineRule="auto"/>
        <w:ind w:left="426" w:right="77"/>
        <w:rPr>
          <w:rFonts w:cs="Calibri"/>
          <w:sz w:val="24"/>
          <w:lang w:val="fr-FR"/>
        </w:rPr>
      </w:pPr>
      <w:r>
        <w:rPr>
          <w:rFonts w:cs="Calibri"/>
          <w:noProof/>
          <w:sz w:val="24"/>
          <w:lang w:eastAsia="fr-BE"/>
        </w:rPr>
        <w:drawing>
          <wp:inline distT="0" distB="0" distL="0" distR="0" wp14:anchorId="72B33E6C" wp14:editId="72B33E6D">
            <wp:extent cx="3640432" cy="3505200"/>
            <wp:effectExtent l="0" t="0" r="0" b="0"/>
            <wp:docPr id="1165" name="Imag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 name="Capture d’écran modif mot de passe.JPG"/>
                    <pic:cNvPicPr/>
                  </pic:nvPicPr>
                  <pic:blipFill>
                    <a:blip r:embed="rId55">
                      <a:extLst>
                        <a:ext uri="{28A0092B-C50C-407E-A947-70E740481C1C}">
                          <a14:useLocalDpi xmlns:a14="http://schemas.microsoft.com/office/drawing/2010/main" val="0"/>
                        </a:ext>
                      </a:extLst>
                    </a:blip>
                    <a:stretch>
                      <a:fillRect/>
                    </a:stretch>
                  </pic:blipFill>
                  <pic:spPr>
                    <a:xfrm>
                      <a:off x="0" y="0"/>
                      <a:ext cx="3648469" cy="3512939"/>
                    </a:xfrm>
                    <a:prstGeom prst="rect">
                      <a:avLst/>
                    </a:prstGeom>
                  </pic:spPr>
                </pic:pic>
              </a:graphicData>
            </a:graphic>
          </wp:inline>
        </w:drawing>
      </w:r>
    </w:p>
    <w:p w14:paraId="72B33D9B"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9C"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D9D"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D9E"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D9F"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DA0" w14:textId="77777777" w:rsidR="00661D92" w:rsidRDefault="00661D92">
      <w:pPr>
        <w:pStyle w:val="Titre2"/>
        <w:spacing w:before="29"/>
        <w:ind w:left="0" w:right="77"/>
        <w:rPr>
          <w:sz w:val="24"/>
          <w:u w:val="none"/>
        </w:rPr>
      </w:pPr>
    </w:p>
    <w:p w14:paraId="72B33DA1" w14:textId="77777777" w:rsidR="00661D92" w:rsidRDefault="00085AEB">
      <w:pPr>
        <w:widowControl w:val="0"/>
        <w:numPr>
          <w:ilvl w:val="0"/>
          <w:numId w:val="38"/>
        </w:numPr>
        <w:tabs>
          <w:tab w:val="left" w:pos="1134"/>
        </w:tabs>
        <w:autoSpaceDE w:val="0"/>
        <w:autoSpaceDN w:val="0"/>
        <w:spacing w:before="51" w:after="0" w:line="240" w:lineRule="auto"/>
        <w:ind w:left="426" w:right="77" w:firstLine="0"/>
        <w:rPr>
          <w:rFonts w:cs="Calibri"/>
          <w:sz w:val="24"/>
          <w:lang w:val="fr-FR"/>
        </w:rPr>
      </w:pPr>
      <w:r>
        <w:rPr>
          <w:rFonts w:cs="Calibri"/>
          <w:sz w:val="24"/>
          <w:lang w:val="fr-FR"/>
        </w:rPr>
        <w:t>Vous êtes dirigé vers une demande de souscription à la plateforme PSI comprenant l’écran ci-dessous. Cliquez sur « </w:t>
      </w:r>
      <w:r>
        <w:rPr>
          <w:rFonts w:cs="Calibri"/>
          <w:b/>
          <w:sz w:val="24"/>
          <w:lang w:val="fr-FR"/>
        </w:rPr>
        <w:t>Suivant</w:t>
      </w:r>
      <w:r>
        <w:rPr>
          <w:rFonts w:cs="Calibri"/>
          <w:sz w:val="24"/>
          <w:lang w:val="fr-FR"/>
        </w:rPr>
        <w:t> »</w:t>
      </w:r>
    </w:p>
    <w:p w14:paraId="72B33DA2"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A3" w14:textId="77777777" w:rsidR="00661D92" w:rsidRDefault="00085AEB">
      <w:pPr>
        <w:widowControl w:val="0"/>
        <w:tabs>
          <w:tab w:val="left" w:pos="1134"/>
        </w:tabs>
        <w:autoSpaceDE w:val="0"/>
        <w:autoSpaceDN w:val="0"/>
        <w:spacing w:before="51" w:after="0" w:line="240" w:lineRule="auto"/>
        <w:ind w:left="1134" w:right="77"/>
        <w:rPr>
          <w:rFonts w:cs="Calibri"/>
          <w:sz w:val="24"/>
          <w:lang w:val="fr-FR"/>
        </w:rPr>
      </w:pPr>
      <w:r>
        <w:rPr>
          <w:rFonts w:cs="Calibri"/>
          <w:noProof/>
          <w:sz w:val="24"/>
          <w:lang w:eastAsia="fr-BE"/>
        </w:rPr>
        <w:drawing>
          <wp:inline distT="0" distB="0" distL="0" distR="0" wp14:anchorId="72B33E6E" wp14:editId="72B33E6F">
            <wp:extent cx="8382000" cy="1172936"/>
            <wp:effectExtent l="0" t="0" r="0" b="8255"/>
            <wp:docPr id="1237" name="Imag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 name="Capture.JPG"/>
                    <pic:cNvPicPr/>
                  </pic:nvPicPr>
                  <pic:blipFill>
                    <a:blip r:embed="rId56">
                      <a:extLst>
                        <a:ext uri="{28A0092B-C50C-407E-A947-70E740481C1C}">
                          <a14:useLocalDpi xmlns:a14="http://schemas.microsoft.com/office/drawing/2010/main" val="0"/>
                        </a:ext>
                      </a:extLst>
                    </a:blip>
                    <a:stretch>
                      <a:fillRect/>
                    </a:stretch>
                  </pic:blipFill>
                  <pic:spPr>
                    <a:xfrm>
                      <a:off x="0" y="0"/>
                      <a:ext cx="8404412" cy="1176072"/>
                    </a:xfrm>
                    <a:prstGeom prst="rect">
                      <a:avLst/>
                    </a:prstGeom>
                  </pic:spPr>
                </pic:pic>
              </a:graphicData>
            </a:graphic>
          </wp:inline>
        </w:drawing>
      </w:r>
    </w:p>
    <w:p w14:paraId="72B33DA4"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A5"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A6"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A7"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A8"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A9"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AA"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AB"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AC"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AD"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AE"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AF"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B0"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B1" w14:textId="77777777" w:rsidR="00661D92" w:rsidRDefault="00661D92">
      <w:pPr>
        <w:widowControl w:val="0"/>
        <w:tabs>
          <w:tab w:val="left" w:pos="1134"/>
        </w:tabs>
        <w:autoSpaceDE w:val="0"/>
        <w:autoSpaceDN w:val="0"/>
        <w:spacing w:before="51" w:after="0" w:line="240" w:lineRule="auto"/>
        <w:ind w:left="426" w:right="77"/>
        <w:rPr>
          <w:rFonts w:cs="Calibri"/>
          <w:sz w:val="24"/>
          <w:lang w:val="fr-FR"/>
        </w:rPr>
      </w:pPr>
    </w:p>
    <w:p w14:paraId="72B33DB2"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DB3" w14:textId="77777777" w:rsidR="00661D92" w:rsidRDefault="00661D92">
      <w:pPr>
        <w:widowControl w:val="0"/>
        <w:tabs>
          <w:tab w:val="left" w:pos="1134"/>
        </w:tabs>
        <w:autoSpaceDE w:val="0"/>
        <w:autoSpaceDN w:val="0"/>
        <w:spacing w:before="51" w:after="0" w:line="240" w:lineRule="auto"/>
        <w:ind w:right="77"/>
        <w:rPr>
          <w:rFonts w:cs="Calibri"/>
          <w:sz w:val="24"/>
          <w:lang w:val="fr-FR"/>
        </w:rPr>
      </w:pPr>
    </w:p>
    <w:p w14:paraId="72B33DB4" w14:textId="77777777" w:rsidR="00661D92" w:rsidRDefault="00661D92">
      <w:pPr>
        <w:widowControl w:val="0"/>
        <w:tabs>
          <w:tab w:val="left" w:pos="1134"/>
        </w:tabs>
        <w:autoSpaceDE w:val="0"/>
        <w:autoSpaceDN w:val="0"/>
        <w:spacing w:after="0" w:line="240" w:lineRule="auto"/>
        <w:ind w:right="77"/>
        <w:rPr>
          <w:rFonts w:cs="Calibri"/>
          <w:b/>
          <w:sz w:val="24"/>
          <w:lang w:val="fr-FR"/>
        </w:rPr>
      </w:pPr>
    </w:p>
    <w:p w14:paraId="72B33DB5" w14:textId="77777777" w:rsidR="00661D92" w:rsidRDefault="00661D92">
      <w:pPr>
        <w:widowControl w:val="0"/>
        <w:tabs>
          <w:tab w:val="left" w:pos="1134"/>
        </w:tabs>
        <w:autoSpaceDE w:val="0"/>
        <w:autoSpaceDN w:val="0"/>
        <w:spacing w:after="0" w:line="240" w:lineRule="auto"/>
        <w:ind w:right="77"/>
        <w:rPr>
          <w:rFonts w:cs="Calibri"/>
          <w:b/>
          <w:sz w:val="24"/>
          <w:lang w:val="fr-FR"/>
        </w:rPr>
      </w:pPr>
    </w:p>
    <w:p w14:paraId="72B33DB6" w14:textId="77777777" w:rsidR="00661D92" w:rsidRDefault="00661D92">
      <w:pPr>
        <w:widowControl w:val="0"/>
        <w:tabs>
          <w:tab w:val="left" w:pos="1134"/>
        </w:tabs>
        <w:autoSpaceDE w:val="0"/>
        <w:autoSpaceDN w:val="0"/>
        <w:spacing w:after="0" w:line="240" w:lineRule="auto"/>
        <w:ind w:right="77"/>
        <w:rPr>
          <w:rFonts w:cs="Calibri"/>
          <w:b/>
          <w:sz w:val="24"/>
          <w:lang w:val="fr-FR"/>
        </w:rPr>
      </w:pPr>
    </w:p>
    <w:p w14:paraId="72B33DB7" w14:textId="77777777" w:rsidR="00661D92" w:rsidRDefault="00085AEB">
      <w:pPr>
        <w:widowControl w:val="0"/>
        <w:numPr>
          <w:ilvl w:val="0"/>
          <w:numId w:val="38"/>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L’écran qui suit vous permet de </w:t>
      </w:r>
      <w:r>
        <w:rPr>
          <w:rFonts w:cs="Calibri"/>
          <w:b/>
          <w:sz w:val="24"/>
          <w:lang w:val="fr-FR"/>
        </w:rPr>
        <w:t>spécifier votre Pouvoir Organisateur</w:t>
      </w:r>
      <w:r>
        <w:rPr>
          <w:rFonts w:cs="Calibri"/>
          <w:sz w:val="24"/>
          <w:lang w:val="fr-FR"/>
        </w:rPr>
        <w:t> :</w:t>
      </w:r>
    </w:p>
    <w:p w14:paraId="72B33DB8" w14:textId="77777777" w:rsidR="00661D92" w:rsidRDefault="00661D92">
      <w:pPr>
        <w:tabs>
          <w:tab w:val="left" w:pos="1134"/>
        </w:tabs>
        <w:ind w:right="77"/>
        <w:rPr>
          <w:sz w:val="24"/>
        </w:rPr>
      </w:pPr>
    </w:p>
    <w:p w14:paraId="72B33DB9" w14:textId="77777777" w:rsidR="00661D92" w:rsidRDefault="00085AEB">
      <w:pPr>
        <w:tabs>
          <w:tab w:val="left" w:pos="1134"/>
        </w:tabs>
        <w:ind w:left="1134" w:right="77"/>
        <w:rPr>
          <w:sz w:val="24"/>
        </w:rPr>
      </w:pPr>
      <w:r>
        <w:rPr>
          <w:noProof/>
          <w:sz w:val="24"/>
          <w:lang w:eastAsia="fr-BE"/>
        </w:rPr>
        <w:drawing>
          <wp:inline distT="0" distB="0" distL="0" distR="0" wp14:anchorId="72B33E70" wp14:editId="72B33E71">
            <wp:extent cx="8493369" cy="2185396"/>
            <wp:effectExtent l="0" t="0" r="3175" b="571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Capture sélection PO.jpg"/>
                    <pic:cNvPicPr/>
                  </pic:nvPicPr>
                  <pic:blipFill>
                    <a:blip r:embed="rId33">
                      <a:extLst>
                        <a:ext uri="{28A0092B-C50C-407E-A947-70E740481C1C}">
                          <a14:useLocalDpi xmlns:a14="http://schemas.microsoft.com/office/drawing/2010/main" val="0"/>
                        </a:ext>
                      </a:extLst>
                    </a:blip>
                    <a:stretch>
                      <a:fillRect/>
                    </a:stretch>
                  </pic:blipFill>
                  <pic:spPr>
                    <a:xfrm>
                      <a:off x="0" y="0"/>
                      <a:ext cx="8507965" cy="2189152"/>
                    </a:xfrm>
                    <a:prstGeom prst="rect">
                      <a:avLst/>
                    </a:prstGeom>
                  </pic:spPr>
                </pic:pic>
              </a:graphicData>
            </a:graphic>
          </wp:inline>
        </w:drawing>
      </w:r>
    </w:p>
    <w:p w14:paraId="72B33DBA" w14:textId="77777777" w:rsidR="00661D92" w:rsidRDefault="00085AEB">
      <w:pPr>
        <w:tabs>
          <w:tab w:val="left" w:pos="1134"/>
        </w:tabs>
        <w:ind w:left="1134" w:right="77"/>
        <w:rPr>
          <w:b/>
          <w:sz w:val="24"/>
          <w:lang w:val="fr-FR"/>
        </w:rPr>
      </w:pPr>
      <w:r>
        <w:rPr>
          <w:b/>
          <w:sz w:val="24"/>
          <w:lang w:val="fr-FR"/>
        </w:rPr>
        <w:t>Cliquez sur la loupe à droite de Pouvoir Organisateur.</w:t>
      </w:r>
    </w:p>
    <w:p w14:paraId="72B33DBB" w14:textId="77777777" w:rsidR="00661D92" w:rsidRDefault="00661D92">
      <w:pPr>
        <w:tabs>
          <w:tab w:val="left" w:pos="1134"/>
        </w:tabs>
        <w:ind w:left="1134" w:right="77"/>
        <w:rPr>
          <w:b/>
          <w:sz w:val="24"/>
          <w:lang w:val="fr-FR"/>
        </w:rPr>
      </w:pPr>
    </w:p>
    <w:p w14:paraId="72B33DBC" w14:textId="77777777" w:rsidR="00661D92" w:rsidRDefault="00661D92">
      <w:pPr>
        <w:tabs>
          <w:tab w:val="left" w:pos="1134"/>
        </w:tabs>
        <w:ind w:left="1134" w:right="77"/>
        <w:rPr>
          <w:sz w:val="24"/>
          <w:lang w:val="fr-FR"/>
        </w:rPr>
      </w:pPr>
    </w:p>
    <w:p w14:paraId="72B33DBD" w14:textId="77777777" w:rsidR="00661D92" w:rsidRDefault="00661D92">
      <w:pPr>
        <w:tabs>
          <w:tab w:val="left" w:pos="1134"/>
        </w:tabs>
        <w:ind w:left="1134" w:right="77"/>
        <w:rPr>
          <w:sz w:val="24"/>
          <w:lang w:val="fr-FR"/>
        </w:rPr>
      </w:pPr>
    </w:p>
    <w:p w14:paraId="72B33DBE" w14:textId="77777777" w:rsidR="00661D92" w:rsidRDefault="00661D92">
      <w:pPr>
        <w:tabs>
          <w:tab w:val="left" w:pos="1134"/>
        </w:tabs>
        <w:ind w:left="1134" w:right="77"/>
        <w:rPr>
          <w:sz w:val="24"/>
          <w:lang w:val="fr-FR"/>
        </w:rPr>
      </w:pPr>
    </w:p>
    <w:p w14:paraId="72B33DBF" w14:textId="77777777" w:rsidR="00661D92" w:rsidRDefault="00661D92">
      <w:pPr>
        <w:tabs>
          <w:tab w:val="left" w:pos="1134"/>
        </w:tabs>
        <w:ind w:left="1134" w:right="77"/>
        <w:rPr>
          <w:sz w:val="24"/>
          <w:lang w:val="fr-FR"/>
        </w:rPr>
      </w:pPr>
    </w:p>
    <w:p w14:paraId="72B33DC0" w14:textId="77777777" w:rsidR="00661D92" w:rsidRDefault="00661D92">
      <w:pPr>
        <w:tabs>
          <w:tab w:val="left" w:pos="1134"/>
        </w:tabs>
        <w:ind w:left="1134" w:right="77"/>
        <w:rPr>
          <w:sz w:val="24"/>
          <w:lang w:val="fr-FR"/>
        </w:rPr>
      </w:pPr>
    </w:p>
    <w:p w14:paraId="72B33DC1" w14:textId="77777777" w:rsidR="00661D92" w:rsidRDefault="00661D92">
      <w:pPr>
        <w:tabs>
          <w:tab w:val="left" w:pos="1134"/>
        </w:tabs>
        <w:ind w:left="1134" w:right="77"/>
        <w:rPr>
          <w:sz w:val="24"/>
          <w:lang w:val="fr-FR"/>
        </w:rPr>
      </w:pPr>
    </w:p>
    <w:p w14:paraId="72B33DC2" w14:textId="77777777" w:rsidR="00661D92" w:rsidRDefault="00661D92">
      <w:pPr>
        <w:tabs>
          <w:tab w:val="left" w:pos="1134"/>
        </w:tabs>
        <w:ind w:left="1134" w:right="77"/>
        <w:rPr>
          <w:sz w:val="24"/>
          <w:lang w:val="fr-FR"/>
        </w:rPr>
      </w:pPr>
    </w:p>
    <w:p w14:paraId="72B33DC3" w14:textId="77777777" w:rsidR="00661D92" w:rsidRDefault="00085AEB">
      <w:pPr>
        <w:tabs>
          <w:tab w:val="left" w:pos="1134"/>
        </w:tabs>
        <w:ind w:left="1134" w:right="77"/>
        <w:rPr>
          <w:sz w:val="24"/>
          <w:lang w:val="fr-FR"/>
        </w:rPr>
      </w:pPr>
      <w:r>
        <w:rPr>
          <w:sz w:val="24"/>
          <w:lang w:val="fr-FR"/>
        </w:rPr>
        <w:t>L’écran qui suit apparaît :</w:t>
      </w:r>
    </w:p>
    <w:p w14:paraId="72B33DC4" w14:textId="77777777" w:rsidR="00661D92" w:rsidRDefault="00085AEB">
      <w:pPr>
        <w:tabs>
          <w:tab w:val="left" w:pos="1134"/>
        </w:tabs>
        <w:ind w:left="1134" w:right="77"/>
        <w:rPr>
          <w:sz w:val="24"/>
          <w:lang w:val="fr-FR"/>
        </w:rPr>
      </w:pPr>
      <w:r>
        <w:rPr>
          <w:noProof/>
          <w:sz w:val="24"/>
          <w:lang w:eastAsia="fr-BE"/>
        </w:rPr>
        <w:drawing>
          <wp:inline distT="0" distB="0" distL="0" distR="0" wp14:anchorId="72B33E72" wp14:editId="72B33E73">
            <wp:extent cx="4427220" cy="137922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apture choix PO nom.JPG"/>
                    <pic:cNvPicPr/>
                  </pic:nvPicPr>
                  <pic:blipFill>
                    <a:blip r:embed="rId34">
                      <a:extLst>
                        <a:ext uri="{28A0092B-C50C-407E-A947-70E740481C1C}">
                          <a14:useLocalDpi xmlns:a14="http://schemas.microsoft.com/office/drawing/2010/main" val="0"/>
                        </a:ext>
                      </a:extLst>
                    </a:blip>
                    <a:stretch>
                      <a:fillRect/>
                    </a:stretch>
                  </pic:blipFill>
                  <pic:spPr>
                    <a:xfrm>
                      <a:off x="0" y="0"/>
                      <a:ext cx="4427220" cy="1379220"/>
                    </a:xfrm>
                    <a:prstGeom prst="rect">
                      <a:avLst/>
                    </a:prstGeom>
                  </pic:spPr>
                </pic:pic>
              </a:graphicData>
            </a:graphic>
          </wp:inline>
        </w:drawing>
      </w:r>
    </w:p>
    <w:p w14:paraId="72B33DC5" w14:textId="77777777" w:rsidR="00661D92" w:rsidRDefault="00085AEB">
      <w:pPr>
        <w:tabs>
          <w:tab w:val="left" w:pos="1134"/>
        </w:tabs>
        <w:ind w:left="1134" w:right="77"/>
        <w:rPr>
          <w:sz w:val="24"/>
          <w:lang w:val="fr-FR"/>
        </w:rPr>
      </w:pPr>
      <w:r>
        <w:rPr>
          <w:sz w:val="24"/>
          <w:lang w:val="fr-FR"/>
        </w:rPr>
        <w:t xml:space="preserve">Dans le menu déroulant vous pouvez effectuer une recherche du Pouvoir Organisateur qui vous a désigné soit par Nom soit par Code FASE </w:t>
      </w:r>
    </w:p>
    <w:p w14:paraId="72B33DC6" w14:textId="77777777" w:rsidR="00661D92" w:rsidRDefault="00085AEB">
      <w:pPr>
        <w:tabs>
          <w:tab w:val="left" w:pos="1134"/>
        </w:tabs>
        <w:ind w:left="1134" w:right="77"/>
        <w:rPr>
          <w:sz w:val="24"/>
          <w:lang w:val="fr-FR"/>
        </w:rPr>
      </w:pPr>
      <w:r>
        <w:rPr>
          <w:noProof/>
          <w:sz w:val="24"/>
          <w:lang w:eastAsia="fr-BE"/>
        </w:rPr>
        <w:drawing>
          <wp:inline distT="0" distB="0" distL="0" distR="0" wp14:anchorId="72B33E74" wp14:editId="72B33E75">
            <wp:extent cx="4434840" cy="1310640"/>
            <wp:effectExtent l="0" t="0" r="3810" b="381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apture choix PO fase.JPG"/>
                    <pic:cNvPicPr/>
                  </pic:nvPicPr>
                  <pic:blipFill>
                    <a:blip r:embed="rId35">
                      <a:extLst>
                        <a:ext uri="{28A0092B-C50C-407E-A947-70E740481C1C}">
                          <a14:useLocalDpi xmlns:a14="http://schemas.microsoft.com/office/drawing/2010/main" val="0"/>
                        </a:ext>
                      </a:extLst>
                    </a:blip>
                    <a:stretch>
                      <a:fillRect/>
                    </a:stretch>
                  </pic:blipFill>
                  <pic:spPr>
                    <a:xfrm>
                      <a:off x="0" y="0"/>
                      <a:ext cx="4434840" cy="1310640"/>
                    </a:xfrm>
                    <a:prstGeom prst="rect">
                      <a:avLst/>
                    </a:prstGeom>
                  </pic:spPr>
                </pic:pic>
              </a:graphicData>
            </a:graphic>
          </wp:inline>
        </w:drawing>
      </w:r>
    </w:p>
    <w:p w14:paraId="72B33DC7" w14:textId="77777777" w:rsidR="00661D92" w:rsidRDefault="00661D92">
      <w:pPr>
        <w:tabs>
          <w:tab w:val="left" w:pos="1134"/>
        </w:tabs>
        <w:ind w:left="1134" w:right="77"/>
        <w:rPr>
          <w:sz w:val="24"/>
          <w:lang w:val="fr-FR"/>
        </w:rPr>
      </w:pPr>
    </w:p>
    <w:p w14:paraId="72B33DC8" w14:textId="77777777" w:rsidR="00661D92" w:rsidRDefault="00661D92">
      <w:pPr>
        <w:tabs>
          <w:tab w:val="left" w:pos="1134"/>
        </w:tabs>
        <w:ind w:left="1134" w:right="77"/>
        <w:rPr>
          <w:sz w:val="24"/>
          <w:lang w:val="fr-FR"/>
        </w:rPr>
      </w:pPr>
    </w:p>
    <w:p w14:paraId="72B33DC9" w14:textId="77777777" w:rsidR="00661D92" w:rsidRDefault="00661D92">
      <w:pPr>
        <w:tabs>
          <w:tab w:val="left" w:pos="1134"/>
        </w:tabs>
        <w:ind w:left="1134" w:right="77"/>
        <w:rPr>
          <w:sz w:val="24"/>
          <w:lang w:val="fr-FR"/>
        </w:rPr>
      </w:pPr>
    </w:p>
    <w:p w14:paraId="72B33DCA" w14:textId="77777777" w:rsidR="00661D92" w:rsidRDefault="00661D92">
      <w:pPr>
        <w:tabs>
          <w:tab w:val="left" w:pos="1134"/>
        </w:tabs>
        <w:ind w:left="1134" w:right="77"/>
        <w:rPr>
          <w:sz w:val="24"/>
          <w:lang w:val="fr-FR"/>
        </w:rPr>
      </w:pPr>
    </w:p>
    <w:p w14:paraId="72B33DCB" w14:textId="77777777" w:rsidR="00661D92" w:rsidRDefault="00661D92">
      <w:pPr>
        <w:tabs>
          <w:tab w:val="left" w:pos="1134"/>
        </w:tabs>
        <w:ind w:left="1134" w:right="77"/>
        <w:rPr>
          <w:sz w:val="24"/>
          <w:lang w:val="fr-FR"/>
        </w:rPr>
      </w:pPr>
    </w:p>
    <w:p w14:paraId="72B33DCC" w14:textId="77777777" w:rsidR="00661D92" w:rsidRDefault="00661D92">
      <w:pPr>
        <w:tabs>
          <w:tab w:val="left" w:pos="1134"/>
        </w:tabs>
        <w:ind w:right="77"/>
        <w:rPr>
          <w:sz w:val="24"/>
          <w:lang w:val="fr-FR"/>
        </w:rPr>
      </w:pPr>
    </w:p>
    <w:p w14:paraId="72B33DCD" w14:textId="77777777" w:rsidR="00661D92" w:rsidRDefault="00085AEB">
      <w:pPr>
        <w:tabs>
          <w:tab w:val="left" w:pos="1134"/>
        </w:tabs>
        <w:ind w:left="1134" w:right="77"/>
        <w:rPr>
          <w:sz w:val="24"/>
          <w:lang w:val="fr-FR"/>
        </w:rPr>
      </w:pPr>
      <w:r>
        <w:rPr>
          <w:sz w:val="24"/>
          <w:lang w:val="fr-FR"/>
        </w:rPr>
        <w:t xml:space="preserve">Si vous effectuez une </w:t>
      </w:r>
      <w:r>
        <w:rPr>
          <w:b/>
          <w:sz w:val="24"/>
          <w:lang w:val="fr-FR"/>
        </w:rPr>
        <w:t>recherche par Nom</w:t>
      </w:r>
      <w:r>
        <w:rPr>
          <w:sz w:val="24"/>
          <w:lang w:val="fr-FR"/>
        </w:rPr>
        <w:t> :</w:t>
      </w:r>
    </w:p>
    <w:p w14:paraId="72B33DCE" w14:textId="77777777" w:rsidR="00661D92" w:rsidRDefault="00085AEB">
      <w:pPr>
        <w:tabs>
          <w:tab w:val="left" w:pos="1134"/>
        </w:tabs>
        <w:ind w:left="1134" w:right="77"/>
        <w:rPr>
          <w:sz w:val="24"/>
          <w:lang w:val="fr-FR"/>
        </w:rPr>
      </w:pPr>
      <w:r>
        <w:rPr>
          <w:b/>
          <w:sz w:val="24"/>
          <w:lang w:val="fr-FR"/>
        </w:rPr>
        <w:t>Tapez dans le champ libre les premières lettres</w:t>
      </w:r>
      <w:r>
        <w:rPr>
          <w:sz w:val="24"/>
          <w:lang w:val="fr-FR"/>
        </w:rPr>
        <w:t xml:space="preserve"> du Pouvoir Organisateur (1). </w:t>
      </w:r>
      <w:r>
        <w:rPr>
          <w:b/>
          <w:sz w:val="24"/>
          <w:lang w:val="fr-FR"/>
        </w:rPr>
        <w:t xml:space="preserve">Cliquez sur la loupe </w:t>
      </w:r>
      <w:r>
        <w:rPr>
          <w:sz w:val="24"/>
          <w:lang w:val="fr-FR"/>
        </w:rPr>
        <w:t>(2). Un menu déroulant s’affiche</w:t>
      </w:r>
      <w:r>
        <w:rPr>
          <w:b/>
          <w:sz w:val="24"/>
          <w:lang w:val="fr-FR"/>
        </w:rPr>
        <w:t>. Cliquez dans la liste</w:t>
      </w:r>
      <w:r>
        <w:rPr>
          <w:sz w:val="24"/>
          <w:lang w:val="fr-FR"/>
        </w:rPr>
        <w:t xml:space="preserve"> sur le Pouvoir Organisateur qui vous a désigné (3). </w:t>
      </w:r>
    </w:p>
    <w:p w14:paraId="72B33DCF" w14:textId="77777777" w:rsidR="00661D92" w:rsidRDefault="00661D92">
      <w:pPr>
        <w:tabs>
          <w:tab w:val="left" w:pos="1134"/>
        </w:tabs>
        <w:ind w:left="1134" w:right="77"/>
        <w:rPr>
          <w:sz w:val="24"/>
          <w:lang w:val="fr-FR"/>
        </w:rPr>
      </w:pPr>
    </w:p>
    <w:p w14:paraId="72B33DD0" w14:textId="77777777" w:rsidR="00661D92" w:rsidRDefault="00085AEB">
      <w:pPr>
        <w:tabs>
          <w:tab w:val="left" w:pos="1134"/>
        </w:tabs>
        <w:ind w:left="1134" w:right="77"/>
        <w:rPr>
          <w:sz w:val="24"/>
          <w:highlight w:val="yellow"/>
          <w:lang w:val="fr-FR"/>
        </w:rPr>
      </w:pPr>
      <w:r>
        <w:rPr>
          <w:noProof/>
          <w:sz w:val="24"/>
          <w:lang w:eastAsia="fr-BE"/>
        </w:rPr>
        <w:drawing>
          <wp:inline distT="0" distB="0" distL="0" distR="0" wp14:anchorId="72B33E76" wp14:editId="72B33E77">
            <wp:extent cx="4739640" cy="4053840"/>
            <wp:effectExtent l="0" t="0" r="3810" b="3810"/>
            <wp:docPr id="1152" name="Imag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apture liste PO.JPG"/>
                    <pic:cNvPicPr/>
                  </pic:nvPicPr>
                  <pic:blipFill>
                    <a:blip r:embed="rId36">
                      <a:extLst>
                        <a:ext uri="{28A0092B-C50C-407E-A947-70E740481C1C}">
                          <a14:useLocalDpi xmlns:a14="http://schemas.microsoft.com/office/drawing/2010/main" val="0"/>
                        </a:ext>
                      </a:extLst>
                    </a:blip>
                    <a:stretch>
                      <a:fillRect/>
                    </a:stretch>
                  </pic:blipFill>
                  <pic:spPr>
                    <a:xfrm>
                      <a:off x="0" y="0"/>
                      <a:ext cx="4739640" cy="4053840"/>
                    </a:xfrm>
                    <a:prstGeom prst="rect">
                      <a:avLst/>
                    </a:prstGeom>
                  </pic:spPr>
                </pic:pic>
              </a:graphicData>
            </a:graphic>
          </wp:inline>
        </w:drawing>
      </w:r>
    </w:p>
    <w:p w14:paraId="72B33DD1" w14:textId="77777777" w:rsidR="00661D92" w:rsidRDefault="00661D92">
      <w:pPr>
        <w:tabs>
          <w:tab w:val="left" w:pos="1134"/>
        </w:tabs>
        <w:ind w:left="1134" w:right="77"/>
        <w:rPr>
          <w:sz w:val="24"/>
          <w:lang w:val="fr-FR"/>
        </w:rPr>
      </w:pPr>
    </w:p>
    <w:p w14:paraId="72B33DD2" w14:textId="77777777" w:rsidR="00661D92" w:rsidRDefault="00085AEB">
      <w:pPr>
        <w:tabs>
          <w:tab w:val="left" w:pos="1134"/>
        </w:tabs>
        <w:ind w:left="1134" w:right="77"/>
        <w:rPr>
          <w:sz w:val="24"/>
          <w:lang w:val="fr-FR"/>
        </w:rPr>
      </w:pPr>
      <w:r>
        <w:rPr>
          <w:sz w:val="24"/>
          <w:lang w:val="fr-FR"/>
        </w:rPr>
        <w:t xml:space="preserve">Si vous effectuez une </w:t>
      </w:r>
      <w:r>
        <w:rPr>
          <w:b/>
          <w:sz w:val="24"/>
          <w:lang w:val="fr-FR"/>
        </w:rPr>
        <w:t>recherche par Code FASE</w:t>
      </w:r>
      <w:r>
        <w:rPr>
          <w:sz w:val="24"/>
          <w:lang w:val="fr-FR"/>
        </w:rPr>
        <w:t xml:space="preserve"> :</w:t>
      </w:r>
    </w:p>
    <w:p w14:paraId="72B33DD3" w14:textId="77777777" w:rsidR="00661D92" w:rsidRDefault="00085AEB">
      <w:pPr>
        <w:tabs>
          <w:tab w:val="left" w:pos="1134"/>
        </w:tabs>
        <w:ind w:left="1134" w:right="77"/>
        <w:rPr>
          <w:sz w:val="24"/>
          <w:lang w:val="fr-FR"/>
        </w:rPr>
      </w:pPr>
      <w:r>
        <w:rPr>
          <w:sz w:val="24"/>
          <w:lang w:val="fr-FR"/>
        </w:rPr>
        <w:t xml:space="preserve">Tapez dans le champ libre le </w:t>
      </w:r>
      <w:r>
        <w:rPr>
          <w:b/>
          <w:sz w:val="24"/>
          <w:lang w:val="fr-FR"/>
        </w:rPr>
        <w:t>N°FASE du Pouvoir Organisateur</w:t>
      </w:r>
      <w:r>
        <w:rPr>
          <w:sz w:val="24"/>
          <w:lang w:val="fr-FR"/>
        </w:rPr>
        <w:t xml:space="preserve"> (1). </w:t>
      </w:r>
      <w:r>
        <w:rPr>
          <w:b/>
          <w:sz w:val="24"/>
          <w:lang w:val="fr-FR"/>
        </w:rPr>
        <w:t>Cliquez sur la loupe</w:t>
      </w:r>
      <w:r>
        <w:rPr>
          <w:sz w:val="24"/>
          <w:lang w:val="fr-FR"/>
        </w:rPr>
        <w:t xml:space="preserve"> (2). Un menu déroulant s’affiche et qui comporte automatiquement le Pouvoir Organisateur correspondant. </w:t>
      </w:r>
      <w:r>
        <w:rPr>
          <w:b/>
          <w:sz w:val="24"/>
          <w:lang w:val="fr-FR"/>
        </w:rPr>
        <w:t>Cliquez dans la liste</w:t>
      </w:r>
      <w:r>
        <w:rPr>
          <w:sz w:val="24"/>
          <w:lang w:val="fr-FR"/>
        </w:rPr>
        <w:t xml:space="preserve"> sur le Pouvoir Organisateur qui vous a désigné (3).</w:t>
      </w:r>
    </w:p>
    <w:p w14:paraId="72B33DD4" w14:textId="77777777" w:rsidR="00661D92" w:rsidRDefault="00085AEB">
      <w:pPr>
        <w:tabs>
          <w:tab w:val="left" w:pos="1134"/>
        </w:tabs>
        <w:ind w:left="1134" w:right="77"/>
        <w:rPr>
          <w:sz w:val="24"/>
          <w:lang w:val="fr-FR"/>
        </w:rPr>
      </w:pPr>
      <w:r>
        <w:rPr>
          <w:noProof/>
          <w:sz w:val="24"/>
          <w:lang w:eastAsia="fr-BE"/>
        </w:rPr>
        <w:drawing>
          <wp:inline distT="0" distB="0" distL="0" distR="0" wp14:anchorId="72B33E78" wp14:editId="72B33E79">
            <wp:extent cx="4739640" cy="4084320"/>
            <wp:effectExtent l="0" t="0" r="3810" b="0"/>
            <wp:docPr id="1153" name="Imag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apture liste PO fase.JPG"/>
                    <pic:cNvPicPr/>
                  </pic:nvPicPr>
                  <pic:blipFill>
                    <a:blip r:embed="rId37">
                      <a:extLst>
                        <a:ext uri="{28A0092B-C50C-407E-A947-70E740481C1C}">
                          <a14:useLocalDpi xmlns:a14="http://schemas.microsoft.com/office/drawing/2010/main" val="0"/>
                        </a:ext>
                      </a:extLst>
                    </a:blip>
                    <a:stretch>
                      <a:fillRect/>
                    </a:stretch>
                  </pic:blipFill>
                  <pic:spPr>
                    <a:xfrm>
                      <a:off x="0" y="0"/>
                      <a:ext cx="4739640" cy="4084320"/>
                    </a:xfrm>
                    <a:prstGeom prst="rect">
                      <a:avLst/>
                    </a:prstGeom>
                  </pic:spPr>
                </pic:pic>
              </a:graphicData>
            </a:graphic>
          </wp:inline>
        </w:drawing>
      </w:r>
    </w:p>
    <w:p w14:paraId="72B33DD5" w14:textId="77777777" w:rsidR="00661D92" w:rsidRDefault="00661D92">
      <w:pPr>
        <w:tabs>
          <w:tab w:val="left" w:pos="1134"/>
        </w:tabs>
        <w:ind w:left="1134" w:right="77"/>
        <w:rPr>
          <w:sz w:val="24"/>
          <w:lang w:val="fr-FR"/>
        </w:rPr>
      </w:pPr>
    </w:p>
    <w:p w14:paraId="72B33DD6" w14:textId="77777777" w:rsidR="00661D92" w:rsidRDefault="00661D92">
      <w:pPr>
        <w:tabs>
          <w:tab w:val="left" w:pos="1134"/>
        </w:tabs>
        <w:ind w:left="1134" w:right="77"/>
        <w:rPr>
          <w:sz w:val="24"/>
          <w:lang w:val="fr-FR"/>
        </w:rPr>
      </w:pPr>
    </w:p>
    <w:p w14:paraId="72B33DD7" w14:textId="77777777" w:rsidR="00661D92" w:rsidRDefault="00085AEB">
      <w:pPr>
        <w:tabs>
          <w:tab w:val="left" w:pos="1134"/>
        </w:tabs>
        <w:ind w:left="1134" w:right="77"/>
        <w:rPr>
          <w:sz w:val="24"/>
          <w:lang w:val="fr-FR"/>
        </w:rPr>
      </w:pPr>
      <w:r>
        <w:rPr>
          <w:sz w:val="24"/>
          <w:lang w:val="fr-FR"/>
        </w:rPr>
        <w:t>Une fois le Pouvoir Organisateur sélectionné</w:t>
      </w:r>
      <w:r>
        <w:t xml:space="preserve"> </w:t>
      </w:r>
      <w:r>
        <w:rPr>
          <w:sz w:val="24"/>
          <w:szCs w:val="24"/>
        </w:rPr>
        <w:t>cliquez</w:t>
      </w:r>
      <w:r>
        <w:rPr>
          <w:sz w:val="24"/>
          <w:lang w:val="fr-FR"/>
        </w:rPr>
        <w:t xml:space="preserve"> sur le bouton </w:t>
      </w:r>
      <w:r>
        <w:rPr>
          <w:b/>
          <w:sz w:val="24"/>
          <w:lang w:val="fr-FR"/>
        </w:rPr>
        <w:t>« Suivant »</w:t>
      </w:r>
      <w:r>
        <w:rPr>
          <w:sz w:val="24"/>
          <w:lang w:val="fr-FR"/>
        </w:rPr>
        <w:t xml:space="preserve">. </w:t>
      </w:r>
    </w:p>
    <w:p w14:paraId="72B33DD8" w14:textId="77777777" w:rsidR="00661D92" w:rsidRDefault="00661D92">
      <w:pPr>
        <w:tabs>
          <w:tab w:val="left" w:pos="1134"/>
        </w:tabs>
        <w:ind w:left="1134" w:right="77"/>
        <w:rPr>
          <w:b/>
          <w:sz w:val="24"/>
          <w:lang w:val="fr-FR"/>
        </w:rPr>
      </w:pPr>
    </w:p>
    <w:p w14:paraId="72B33DD9" w14:textId="77777777" w:rsidR="00661D92" w:rsidRDefault="00085AEB">
      <w:pPr>
        <w:tabs>
          <w:tab w:val="left" w:pos="426"/>
        </w:tabs>
        <w:ind w:left="426" w:right="77"/>
        <w:rPr>
          <w:sz w:val="24"/>
          <w:highlight w:val="yellow"/>
          <w:lang w:val="fr-FR"/>
        </w:rPr>
      </w:pPr>
      <w:r>
        <w:rPr>
          <w:noProof/>
          <w:sz w:val="24"/>
          <w:lang w:eastAsia="fr-BE"/>
        </w:rPr>
        <w:drawing>
          <wp:inline distT="0" distB="0" distL="0" distR="0" wp14:anchorId="72B33E7A" wp14:editId="72B33E7B">
            <wp:extent cx="8968153" cy="2308143"/>
            <wp:effectExtent l="0" t="0" r="4445"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apture choix PO.JPG"/>
                    <pic:cNvPicPr/>
                  </pic:nvPicPr>
                  <pic:blipFill>
                    <a:blip r:embed="rId38">
                      <a:extLst>
                        <a:ext uri="{28A0092B-C50C-407E-A947-70E740481C1C}">
                          <a14:useLocalDpi xmlns:a14="http://schemas.microsoft.com/office/drawing/2010/main" val="0"/>
                        </a:ext>
                      </a:extLst>
                    </a:blip>
                    <a:stretch>
                      <a:fillRect/>
                    </a:stretch>
                  </pic:blipFill>
                  <pic:spPr>
                    <a:xfrm>
                      <a:off x="0" y="0"/>
                      <a:ext cx="8992015" cy="2314284"/>
                    </a:xfrm>
                    <a:prstGeom prst="rect">
                      <a:avLst/>
                    </a:prstGeom>
                  </pic:spPr>
                </pic:pic>
              </a:graphicData>
            </a:graphic>
          </wp:inline>
        </w:drawing>
      </w:r>
    </w:p>
    <w:p w14:paraId="72B33DDA" w14:textId="77777777" w:rsidR="00661D92" w:rsidRDefault="00661D92">
      <w:pPr>
        <w:tabs>
          <w:tab w:val="left" w:pos="1134"/>
        </w:tabs>
        <w:ind w:left="1134" w:right="77"/>
        <w:rPr>
          <w:b/>
          <w:sz w:val="24"/>
          <w:lang w:val="fr-FR"/>
        </w:rPr>
      </w:pPr>
    </w:p>
    <w:p w14:paraId="72B33DDB" w14:textId="77777777" w:rsidR="00661D92" w:rsidRDefault="00661D92">
      <w:pPr>
        <w:tabs>
          <w:tab w:val="left" w:pos="1134"/>
        </w:tabs>
        <w:ind w:left="1134" w:right="77"/>
        <w:rPr>
          <w:sz w:val="24"/>
        </w:rPr>
      </w:pPr>
    </w:p>
    <w:p w14:paraId="72B33DDC" w14:textId="77777777" w:rsidR="00661D92" w:rsidRDefault="00661D92">
      <w:pPr>
        <w:tabs>
          <w:tab w:val="left" w:pos="1134"/>
        </w:tabs>
        <w:ind w:left="1134" w:right="77"/>
        <w:rPr>
          <w:sz w:val="24"/>
        </w:rPr>
      </w:pPr>
    </w:p>
    <w:p w14:paraId="72B33DDD" w14:textId="77777777" w:rsidR="00661D92" w:rsidRDefault="00661D92">
      <w:pPr>
        <w:widowControl w:val="0"/>
        <w:tabs>
          <w:tab w:val="left" w:pos="1134"/>
        </w:tabs>
        <w:autoSpaceDE w:val="0"/>
        <w:autoSpaceDN w:val="0"/>
        <w:spacing w:after="0" w:line="240" w:lineRule="auto"/>
        <w:ind w:right="77"/>
        <w:rPr>
          <w:rFonts w:cs="Calibri"/>
          <w:sz w:val="24"/>
          <w:lang w:val="fr-FR"/>
        </w:rPr>
      </w:pPr>
    </w:p>
    <w:p w14:paraId="72B33DDE" w14:textId="77777777" w:rsidR="00661D92" w:rsidRDefault="00661D92">
      <w:pPr>
        <w:widowControl w:val="0"/>
        <w:tabs>
          <w:tab w:val="left" w:pos="1134"/>
        </w:tabs>
        <w:autoSpaceDE w:val="0"/>
        <w:autoSpaceDN w:val="0"/>
        <w:spacing w:after="0" w:line="240" w:lineRule="auto"/>
        <w:ind w:right="77"/>
        <w:rPr>
          <w:rFonts w:cs="Calibri"/>
          <w:sz w:val="24"/>
          <w:lang w:val="fr-FR"/>
        </w:rPr>
      </w:pPr>
    </w:p>
    <w:p w14:paraId="72B33DDF" w14:textId="77777777" w:rsidR="00661D92" w:rsidRDefault="00661D92">
      <w:pPr>
        <w:widowControl w:val="0"/>
        <w:tabs>
          <w:tab w:val="left" w:pos="1134"/>
        </w:tabs>
        <w:autoSpaceDE w:val="0"/>
        <w:autoSpaceDN w:val="0"/>
        <w:spacing w:after="0" w:line="240" w:lineRule="auto"/>
        <w:ind w:right="77"/>
        <w:rPr>
          <w:rFonts w:cs="Calibri"/>
          <w:sz w:val="24"/>
          <w:lang w:val="fr-FR"/>
        </w:rPr>
      </w:pPr>
    </w:p>
    <w:p w14:paraId="72B33DE0" w14:textId="77777777" w:rsidR="00661D92" w:rsidRDefault="00661D92">
      <w:pPr>
        <w:widowControl w:val="0"/>
        <w:tabs>
          <w:tab w:val="left" w:pos="1134"/>
        </w:tabs>
        <w:autoSpaceDE w:val="0"/>
        <w:autoSpaceDN w:val="0"/>
        <w:spacing w:after="0" w:line="240" w:lineRule="auto"/>
        <w:ind w:right="77"/>
        <w:rPr>
          <w:rFonts w:cs="Calibri"/>
          <w:sz w:val="24"/>
          <w:lang w:val="fr-FR"/>
        </w:rPr>
      </w:pPr>
    </w:p>
    <w:p w14:paraId="72B33DE1" w14:textId="77777777" w:rsidR="00661D92" w:rsidRDefault="00661D92">
      <w:pPr>
        <w:widowControl w:val="0"/>
        <w:tabs>
          <w:tab w:val="left" w:pos="1134"/>
        </w:tabs>
        <w:autoSpaceDE w:val="0"/>
        <w:autoSpaceDN w:val="0"/>
        <w:spacing w:after="0" w:line="240" w:lineRule="auto"/>
        <w:ind w:right="77"/>
        <w:rPr>
          <w:rFonts w:cs="Calibri"/>
          <w:sz w:val="24"/>
          <w:lang w:val="fr-FR"/>
        </w:rPr>
      </w:pPr>
    </w:p>
    <w:p w14:paraId="72B33DE2" w14:textId="77777777" w:rsidR="00661D92" w:rsidRDefault="00661D92">
      <w:pPr>
        <w:widowControl w:val="0"/>
        <w:tabs>
          <w:tab w:val="left" w:pos="1134"/>
        </w:tabs>
        <w:autoSpaceDE w:val="0"/>
        <w:autoSpaceDN w:val="0"/>
        <w:spacing w:after="0" w:line="240" w:lineRule="auto"/>
        <w:ind w:right="77"/>
        <w:rPr>
          <w:rFonts w:cs="Calibri"/>
          <w:sz w:val="24"/>
          <w:lang w:val="fr-FR"/>
        </w:rPr>
      </w:pPr>
    </w:p>
    <w:p w14:paraId="72B33DE3" w14:textId="77777777" w:rsidR="00661D92" w:rsidRDefault="00661D92">
      <w:pPr>
        <w:widowControl w:val="0"/>
        <w:tabs>
          <w:tab w:val="left" w:pos="1134"/>
        </w:tabs>
        <w:autoSpaceDE w:val="0"/>
        <w:autoSpaceDN w:val="0"/>
        <w:spacing w:after="0" w:line="240" w:lineRule="auto"/>
        <w:ind w:right="77"/>
        <w:rPr>
          <w:rFonts w:cs="Calibri"/>
          <w:sz w:val="24"/>
          <w:lang w:val="fr-FR"/>
        </w:rPr>
      </w:pPr>
    </w:p>
    <w:p w14:paraId="72B33DE4" w14:textId="77777777" w:rsidR="00661D92" w:rsidRDefault="00661D92">
      <w:pPr>
        <w:widowControl w:val="0"/>
        <w:tabs>
          <w:tab w:val="left" w:pos="1134"/>
        </w:tabs>
        <w:autoSpaceDE w:val="0"/>
        <w:autoSpaceDN w:val="0"/>
        <w:spacing w:after="0" w:line="240" w:lineRule="auto"/>
        <w:ind w:right="77"/>
        <w:rPr>
          <w:rFonts w:cs="Calibri"/>
          <w:sz w:val="24"/>
          <w:lang w:val="fr-FR"/>
        </w:rPr>
      </w:pPr>
    </w:p>
    <w:p w14:paraId="72B33DE5"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E6" w14:textId="77777777" w:rsidR="00661D92" w:rsidRDefault="00085AEB">
      <w:pPr>
        <w:widowControl w:val="0"/>
        <w:numPr>
          <w:ilvl w:val="0"/>
          <w:numId w:val="38"/>
        </w:numPr>
        <w:tabs>
          <w:tab w:val="left" w:pos="1134"/>
        </w:tabs>
        <w:autoSpaceDE w:val="0"/>
        <w:autoSpaceDN w:val="0"/>
        <w:spacing w:after="0" w:line="240" w:lineRule="auto"/>
        <w:ind w:left="426" w:right="77" w:firstLine="0"/>
        <w:rPr>
          <w:rFonts w:cs="Calibri"/>
          <w:sz w:val="24"/>
          <w:lang w:val="fr-FR"/>
        </w:rPr>
      </w:pPr>
      <w:r>
        <w:rPr>
          <w:rFonts w:cs="Calibri"/>
          <w:sz w:val="24"/>
          <w:lang w:val="fr-FR"/>
        </w:rPr>
        <w:t xml:space="preserve">L’écran qui suit vous permet de confirmer votre demande de souscription à une nouvelle affiliation. Il spécifie l’appartenance à un Pouvoir Organisateur. </w:t>
      </w:r>
      <w:r>
        <w:rPr>
          <w:rFonts w:cs="Calibri"/>
          <w:b/>
          <w:sz w:val="24"/>
          <w:lang w:val="fr-FR"/>
        </w:rPr>
        <w:t>Vérifiez que les données</w:t>
      </w:r>
      <w:r>
        <w:rPr>
          <w:rFonts w:cs="Calibri"/>
          <w:sz w:val="24"/>
          <w:lang w:val="fr-FR"/>
        </w:rPr>
        <w:t xml:space="preserve"> sont correctes et Cliquez sur « </w:t>
      </w:r>
      <w:r>
        <w:rPr>
          <w:rFonts w:cs="Calibri"/>
          <w:b/>
          <w:sz w:val="24"/>
          <w:lang w:val="fr-FR"/>
        </w:rPr>
        <w:t>Confirmer</w:t>
      </w:r>
      <w:r>
        <w:rPr>
          <w:rFonts w:cs="Calibri"/>
          <w:sz w:val="24"/>
          <w:lang w:val="fr-FR"/>
        </w:rPr>
        <w:t xml:space="preserve"> » </w:t>
      </w:r>
    </w:p>
    <w:p w14:paraId="72B33DE7" w14:textId="77777777" w:rsidR="00661D92" w:rsidRDefault="00661D92">
      <w:pPr>
        <w:widowControl w:val="0"/>
        <w:tabs>
          <w:tab w:val="left" w:pos="1134"/>
        </w:tabs>
        <w:autoSpaceDE w:val="0"/>
        <w:autoSpaceDN w:val="0"/>
        <w:spacing w:after="0" w:line="240" w:lineRule="auto"/>
        <w:ind w:right="77"/>
        <w:rPr>
          <w:rFonts w:cs="Calibri"/>
          <w:sz w:val="24"/>
          <w:lang w:val="fr-FR"/>
        </w:rPr>
      </w:pPr>
    </w:p>
    <w:p w14:paraId="72B33DE8" w14:textId="77777777" w:rsidR="00661D92" w:rsidRDefault="00085AEB">
      <w:pPr>
        <w:widowControl w:val="0"/>
        <w:tabs>
          <w:tab w:val="left" w:pos="1134"/>
        </w:tabs>
        <w:autoSpaceDE w:val="0"/>
        <w:autoSpaceDN w:val="0"/>
        <w:spacing w:after="0" w:line="240" w:lineRule="auto"/>
        <w:ind w:left="1134" w:right="77"/>
        <w:rPr>
          <w:rFonts w:cs="Calibri"/>
          <w:sz w:val="24"/>
          <w:lang w:val="fr-FR"/>
        </w:rPr>
      </w:pPr>
      <w:r>
        <w:rPr>
          <w:rFonts w:cs="Calibri"/>
          <w:noProof/>
          <w:sz w:val="24"/>
          <w:lang w:eastAsia="fr-BE"/>
        </w:rPr>
        <w:drawing>
          <wp:inline distT="0" distB="0" distL="0" distR="0" wp14:anchorId="72B33E7C" wp14:editId="72B33E7D">
            <wp:extent cx="8547100" cy="3078480"/>
            <wp:effectExtent l="0" t="0" r="6350" b="762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547100" cy="3078480"/>
                    </a:xfrm>
                    <a:prstGeom prst="rect">
                      <a:avLst/>
                    </a:prstGeom>
                    <a:noFill/>
                  </pic:spPr>
                </pic:pic>
              </a:graphicData>
            </a:graphic>
          </wp:inline>
        </w:drawing>
      </w:r>
    </w:p>
    <w:p w14:paraId="72B33DE9" w14:textId="77777777" w:rsidR="00661D92" w:rsidRDefault="00661D92">
      <w:pPr>
        <w:widowControl w:val="0"/>
        <w:tabs>
          <w:tab w:val="left" w:pos="1134"/>
        </w:tabs>
        <w:autoSpaceDE w:val="0"/>
        <w:autoSpaceDN w:val="0"/>
        <w:spacing w:after="0" w:line="240" w:lineRule="auto"/>
        <w:ind w:left="426" w:right="77"/>
        <w:rPr>
          <w:rFonts w:cs="Calibri"/>
          <w:color w:val="FF0000"/>
          <w:sz w:val="36"/>
          <w:szCs w:val="36"/>
          <w:lang w:val="fr-FR"/>
        </w:rPr>
      </w:pPr>
    </w:p>
    <w:p w14:paraId="72B33DEA" w14:textId="77777777" w:rsidR="00661D92" w:rsidRDefault="00661D92">
      <w:pPr>
        <w:widowControl w:val="0"/>
        <w:tabs>
          <w:tab w:val="left" w:pos="1134"/>
        </w:tabs>
        <w:autoSpaceDE w:val="0"/>
        <w:autoSpaceDN w:val="0"/>
        <w:spacing w:after="0" w:line="240" w:lineRule="auto"/>
        <w:ind w:left="426" w:right="77"/>
        <w:rPr>
          <w:rFonts w:cs="Calibri"/>
          <w:color w:val="FF0000"/>
          <w:sz w:val="36"/>
          <w:szCs w:val="36"/>
          <w:lang w:val="fr-FR"/>
        </w:rPr>
      </w:pPr>
    </w:p>
    <w:p w14:paraId="72B33DEB" w14:textId="77777777" w:rsidR="00661D92" w:rsidRDefault="00661D92">
      <w:pPr>
        <w:widowControl w:val="0"/>
        <w:tabs>
          <w:tab w:val="left" w:pos="1134"/>
        </w:tabs>
        <w:autoSpaceDE w:val="0"/>
        <w:autoSpaceDN w:val="0"/>
        <w:spacing w:after="0" w:line="240" w:lineRule="auto"/>
        <w:ind w:left="426" w:right="77"/>
        <w:rPr>
          <w:rFonts w:cs="Calibri"/>
          <w:color w:val="FF0000"/>
          <w:sz w:val="36"/>
          <w:szCs w:val="36"/>
          <w:lang w:val="fr-FR"/>
        </w:rPr>
      </w:pPr>
    </w:p>
    <w:p w14:paraId="72B33DEC" w14:textId="77777777" w:rsidR="00661D92" w:rsidRDefault="00661D92">
      <w:pPr>
        <w:widowControl w:val="0"/>
        <w:tabs>
          <w:tab w:val="left" w:pos="1134"/>
        </w:tabs>
        <w:autoSpaceDE w:val="0"/>
        <w:autoSpaceDN w:val="0"/>
        <w:spacing w:after="0" w:line="240" w:lineRule="auto"/>
        <w:ind w:left="426" w:right="77"/>
        <w:rPr>
          <w:rFonts w:cs="Calibri"/>
          <w:color w:val="FF0000"/>
          <w:sz w:val="36"/>
          <w:szCs w:val="36"/>
          <w:lang w:val="fr-FR"/>
        </w:rPr>
      </w:pPr>
    </w:p>
    <w:p w14:paraId="72B33DED" w14:textId="77777777" w:rsidR="00661D92" w:rsidRDefault="00661D92">
      <w:pPr>
        <w:widowControl w:val="0"/>
        <w:tabs>
          <w:tab w:val="left" w:pos="1134"/>
        </w:tabs>
        <w:autoSpaceDE w:val="0"/>
        <w:autoSpaceDN w:val="0"/>
        <w:spacing w:after="0" w:line="240" w:lineRule="auto"/>
        <w:ind w:left="426" w:right="77"/>
        <w:rPr>
          <w:rFonts w:cs="Calibri"/>
          <w:color w:val="FF0000"/>
          <w:sz w:val="36"/>
          <w:szCs w:val="36"/>
          <w:lang w:val="fr-FR"/>
        </w:rPr>
      </w:pPr>
    </w:p>
    <w:p w14:paraId="72B33DEE" w14:textId="77777777" w:rsidR="00661D92" w:rsidRDefault="00661D92">
      <w:pPr>
        <w:widowControl w:val="0"/>
        <w:tabs>
          <w:tab w:val="left" w:pos="1134"/>
        </w:tabs>
        <w:autoSpaceDE w:val="0"/>
        <w:autoSpaceDN w:val="0"/>
        <w:spacing w:after="0" w:line="240" w:lineRule="auto"/>
        <w:ind w:left="426" w:right="77"/>
        <w:rPr>
          <w:rFonts w:cs="Calibri"/>
          <w:color w:val="FF0000"/>
          <w:sz w:val="36"/>
          <w:szCs w:val="36"/>
          <w:lang w:val="fr-FR"/>
        </w:rPr>
      </w:pPr>
    </w:p>
    <w:p w14:paraId="72B33DEF" w14:textId="77777777" w:rsidR="00661D92" w:rsidRDefault="00085AEB">
      <w:pPr>
        <w:widowControl w:val="0"/>
        <w:numPr>
          <w:ilvl w:val="0"/>
          <w:numId w:val="38"/>
        </w:numPr>
        <w:tabs>
          <w:tab w:val="left" w:pos="1134"/>
        </w:tabs>
        <w:autoSpaceDE w:val="0"/>
        <w:autoSpaceDN w:val="0"/>
        <w:spacing w:after="0" w:line="240" w:lineRule="auto"/>
        <w:ind w:left="426" w:right="77" w:firstLine="0"/>
        <w:rPr>
          <w:rFonts w:cs="Calibri"/>
          <w:sz w:val="24"/>
          <w:lang w:val="fr-FR"/>
        </w:rPr>
      </w:pPr>
      <w:r>
        <w:rPr>
          <w:rFonts w:cs="Calibri"/>
          <w:sz w:val="24"/>
          <w:lang w:val="fr-FR"/>
        </w:rPr>
        <w:t>L’écran qui suit vous confirme que la souscription à l'e-service a été soumise pour exécution avec succès et qu’un courriel de confirmation</w:t>
      </w:r>
    </w:p>
    <w:p w14:paraId="72B33DF0" w14:textId="77777777" w:rsidR="00661D92" w:rsidRDefault="00085AEB">
      <w:pPr>
        <w:widowControl w:val="0"/>
        <w:tabs>
          <w:tab w:val="left" w:pos="1134"/>
        </w:tabs>
        <w:autoSpaceDE w:val="0"/>
        <w:autoSpaceDN w:val="0"/>
        <w:spacing w:after="0" w:line="240" w:lineRule="auto"/>
        <w:ind w:left="426" w:right="77"/>
        <w:rPr>
          <w:rFonts w:cs="Calibri"/>
          <w:sz w:val="24"/>
          <w:lang w:val="fr-FR"/>
        </w:rPr>
      </w:pPr>
      <w:proofErr w:type="gramStart"/>
      <w:r>
        <w:rPr>
          <w:rFonts w:cs="Calibri"/>
          <w:sz w:val="24"/>
          <w:lang w:val="fr-FR"/>
        </w:rPr>
        <w:t>vous</w:t>
      </w:r>
      <w:proofErr w:type="gramEnd"/>
      <w:r>
        <w:rPr>
          <w:rFonts w:cs="Calibri"/>
          <w:sz w:val="24"/>
          <w:lang w:val="fr-FR"/>
        </w:rPr>
        <w:t xml:space="preserve"> parviendra. </w:t>
      </w:r>
    </w:p>
    <w:p w14:paraId="72B33DF1" w14:textId="77777777" w:rsidR="00661D92" w:rsidRDefault="00661D92">
      <w:pPr>
        <w:widowControl w:val="0"/>
        <w:tabs>
          <w:tab w:val="left" w:pos="1134"/>
        </w:tabs>
        <w:autoSpaceDE w:val="0"/>
        <w:autoSpaceDN w:val="0"/>
        <w:spacing w:after="0" w:line="240" w:lineRule="auto"/>
        <w:ind w:left="1134" w:right="77"/>
        <w:rPr>
          <w:rFonts w:cs="Calibri"/>
          <w:sz w:val="24"/>
          <w:lang w:val="fr-FR"/>
        </w:rPr>
      </w:pPr>
    </w:p>
    <w:p w14:paraId="72B33DF2" w14:textId="77777777" w:rsidR="00661D92" w:rsidRDefault="00085AEB">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72B33E7E" wp14:editId="72B33E7F">
            <wp:extent cx="8968740" cy="1315198"/>
            <wp:effectExtent l="0" t="0" r="381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firmation affiliation.JPG"/>
                    <pic:cNvPicPr/>
                  </pic:nvPicPr>
                  <pic:blipFill>
                    <a:blip r:embed="rId58">
                      <a:extLst>
                        <a:ext uri="{28A0092B-C50C-407E-A947-70E740481C1C}">
                          <a14:useLocalDpi xmlns:a14="http://schemas.microsoft.com/office/drawing/2010/main" val="0"/>
                        </a:ext>
                      </a:extLst>
                    </a:blip>
                    <a:stretch>
                      <a:fillRect/>
                    </a:stretch>
                  </pic:blipFill>
                  <pic:spPr>
                    <a:xfrm>
                      <a:off x="0" y="0"/>
                      <a:ext cx="9004360" cy="1320421"/>
                    </a:xfrm>
                    <a:prstGeom prst="rect">
                      <a:avLst/>
                    </a:prstGeom>
                  </pic:spPr>
                </pic:pic>
              </a:graphicData>
            </a:graphic>
          </wp:inline>
        </w:drawing>
      </w:r>
    </w:p>
    <w:p w14:paraId="72B33DF3"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DF4" w14:textId="77777777" w:rsidR="00661D92" w:rsidRDefault="00661D92">
      <w:pPr>
        <w:widowControl w:val="0"/>
        <w:tabs>
          <w:tab w:val="left" w:pos="1134"/>
        </w:tabs>
        <w:autoSpaceDE w:val="0"/>
        <w:autoSpaceDN w:val="0"/>
        <w:spacing w:after="0" w:line="240" w:lineRule="auto"/>
        <w:ind w:left="426" w:right="77"/>
        <w:rPr>
          <w:rFonts w:cs="Calibri"/>
          <w:color w:val="FF0000"/>
          <w:sz w:val="36"/>
          <w:szCs w:val="36"/>
          <w:lang w:val="fr-FR"/>
        </w:rPr>
      </w:pPr>
    </w:p>
    <w:p w14:paraId="72B33DF5" w14:textId="77777777" w:rsidR="00661D92" w:rsidRDefault="00085AEB">
      <w:pPr>
        <w:widowControl w:val="0"/>
        <w:numPr>
          <w:ilvl w:val="0"/>
          <w:numId w:val="38"/>
        </w:numPr>
        <w:tabs>
          <w:tab w:val="left" w:pos="1135"/>
        </w:tabs>
        <w:autoSpaceDE w:val="0"/>
        <w:autoSpaceDN w:val="0"/>
        <w:spacing w:after="0" w:line="240" w:lineRule="auto"/>
        <w:ind w:left="426" w:right="77" w:firstLine="0"/>
        <w:rPr>
          <w:rFonts w:cs="Calibri"/>
          <w:sz w:val="24"/>
          <w:lang w:val="fr-FR"/>
        </w:rPr>
      </w:pPr>
      <w:r>
        <w:rPr>
          <w:rFonts w:cs="Calibri"/>
          <w:b/>
          <w:sz w:val="24"/>
          <w:lang w:val="fr-FR"/>
        </w:rPr>
        <w:t>Votre demande d’affiliation est à présent terminée.</w:t>
      </w:r>
    </w:p>
    <w:p w14:paraId="72B33DF6" w14:textId="77777777" w:rsidR="00661D92" w:rsidRDefault="00661D92">
      <w:pPr>
        <w:widowControl w:val="0"/>
        <w:tabs>
          <w:tab w:val="left" w:pos="1135"/>
        </w:tabs>
        <w:autoSpaceDE w:val="0"/>
        <w:autoSpaceDN w:val="0"/>
        <w:spacing w:after="0" w:line="240" w:lineRule="auto"/>
        <w:ind w:left="426" w:right="77"/>
        <w:rPr>
          <w:rFonts w:cs="Calibri"/>
          <w:sz w:val="24"/>
          <w:lang w:val="fr-FR"/>
        </w:rPr>
      </w:pPr>
    </w:p>
    <w:p w14:paraId="72B33DF7" w14:textId="77777777" w:rsidR="00661D92" w:rsidRDefault="00661D92">
      <w:pPr>
        <w:widowControl w:val="0"/>
        <w:tabs>
          <w:tab w:val="left" w:pos="1135"/>
        </w:tabs>
        <w:autoSpaceDE w:val="0"/>
        <w:autoSpaceDN w:val="0"/>
        <w:spacing w:after="0" w:line="240" w:lineRule="auto"/>
        <w:ind w:left="426" w:right="77"/>
        <w:rPr>
          <w:rFonts w:cs="Calibri"/>
          <w:sz w:val="24"/>
          <w:lang w:val="fr-FR"/>
        </w:rPr>
      </w:pPr>
    </w:p>
    <w:p w14:paraId="72B33DF8" w14:textId="77777777" w:rsidR="00661D92" w:rsidRDefault="00085AEB">
      <w:pPr>
        <w:widowControl w:val="0"/>
        <w:tabs>
          <w:tab w:val="left" w:pos="1135"/>
        </w:tabs>
        <w:autoSpaceDE w:val="0"/>
        <w:autoSpaceDN w:val="0"/>
        <w:spacing w:after="0" w:line="240" w:lineRule="auto"/>
        <w:ind w:left="426" w:right="77"/>
        <w:rPr>
          <w:rFonts w:cs="Calibri"/>
          <w:b/>
          <w:sz w:val="24"/>
          <w:lang w:val="fr-FR"/>
        </w:rPr>
      </w:pPr>
      <w:r>
        <w:rPr>
          <w:rFonts w:cs="Calibri"/>
          <w:b/>
          <w:sz w:val="24"/>
          <w:lang w:val="fr-FR"/>
        </w:rPr>
        <w:t xml:space="preserve">La demande d’affiliation est transmise au validateur qui doit approuver cette demande. Il s’agit d’une opération manuelle et qui peut, donc, prendre un certain temps. </w:t>
      </w:r>
    </w:p>
    <w:p w14:paraId="72B33DF9" w14:textId="77777777" w:rsidR="00661D92" w:rsidRDefault="00661D92">
      <w:pPr>
        <w:widowControl w:val="0"/>
        <w:tabs>
          <w:tab w:val="left" w:pos="1134"/>
        </w:tabs>
        <w:autoSpaceDE w:val="0"/>
        <w:autoSpaceDN w:val="0"/>
        <w:spacing w:after="0" w:line="240" w:lineRule="auto"/>
        <w:ind w:left="426" w:right="77"/>
        <w:rPr>
          <w:rFonts w:cs="Calibri"/>
          <w:color w:val="FF0000"/>
          <w:sz w:val="36"/>
          <w:szCs w:val="36"/>
          <w:lang w:val="fr-FR"/>
        </w:rPr>
      </w:pPr>
    </w:p>
    <w:p w14:paraId="72B33DFA" w14:textId="77777777" w:rsidR="00661D92" w:rsidRDefault="00661D92">
      <w:pPr>
        <w:widowControl w:val="0"/>
        <w:tabs>
          <w:tab w:val="left" w:pos="1134"/>
        </w:tabs>
        <w:autoSpaceDE w:val="0"/>
        <w:autoSpaceDN w:val="0"/>
        <w:spacing w:after="0" w:line="240" w:lineRule="auto"/>
        <w:ind w:left="426" w:right="77"/>
        <w:rPr>
          <w:rFonts w:cs="Calibri"/>
          <w:color w:val="FF0000"/>
          <w:sz w:val="36"/>
          <w:szCs w:val="36"/>
          <w:lang w:val="fr-FR"/>
        </w:rPr>
      </w:pPr>
    </w:p>
    <w:p w14:paraId="72B33DFB" w14:textId="77777777" w:rsidR="00661D92" w:rsidRDefault="00661D92">
      <w:pPr>
        <w:widowControl w:val="0"/>
        <w:tabs>
          <w:tab w:val="left" w:pos="1134"/>
        </w:tabs>
        <w:autoSpaceDE w:val="0"/>
        <w:autoSpaceDN w:val="0"/>
        <w:spacing w:after="0" w:line="240" w:lineRule="auto"/>
        <w:ind w:left="426" w:right="77"/>
        <w:rPr>
          <w:rFonts w:cs="Calibri"/>
          <w:color w:val="FF0000"/>
          <w:sz w:val="36"/>
          <w:szCs w:val="36"/>
          <w:lang w:val="fr-FR"/>
        </w:rPr>
      </w:pPr>
    </w:p>
    <w:p w14:paraId="72B33DFC" w14:textId="77777777" w:rsidR="00661D92" w:rsidRDefault="00661D92">
      <w:pPr>
        <w:widowControl w:val="0"/>
        <w:tabs>
          <w:tab w:val="left" w:pos="1134"/>
        </w:tabs>
        <w:autoSpaceDE w:val="0"/>
        <w:autoSpaceDN w:val="0"/>
        <w:spacing w:after="0" w:line="240" w:lineRule="auto"/>
        <w:ind w:left="426" w:right="77"/>
        <w:rPr>
          <w:rFonts w:cs="Calibri"/>
          <w:color w:val="FF0000"/>
          <w:sz w:val="36"/>
          <w:szCs w:val="36"/>
          <w:lang w:val="fr-FR"/>
        </w:rPr>
      </w:pPr>
    </w:p>
    <w:p w14:paraId="72B33DFD" w14:textId="77777777" w:rsidR="00661D92" w:rsidRDefault="00661D92">
      <w:pPr>
        <w:widowControl w:val="0"/>
        <w:tabs>
          <w:tab w:val="left" w:pos="1134"/>
        </w:tabs>
        <w:autoSpaceDE w:val="0"/>
        <w:autoSpaceDN w:val="0"/>
        <w:spacing w:after="0" w:line="240" w:lineRule="auto"/>
        <w:ind w:left="426" w:right="77"/>
        <w:rPr>
          <w:rFonts w:cs="Calibri"/>
          <w:color w:val="FF0000"/>
          <w:sz w:val="36"/>
          <w:szCs w:val="36"/>
          <w:lang w:val="fr-FR"/>
        </w:rPr>
      </w:pPr>
    </w:p>
    <w:p w14:paraId="72B33DFE" w14:textId="77777777" w:rsidR="00661D92" w:rsidRDefault="00661D92">
      <w:pPr>
        <w:widowControl w:val="0"/>
        <w:tabs>
          <w:tab w:val="left" w:pos="1134"/>
        </w:tabs>
        <w:autoSpaceDE w:val="0"/>
        <w:autoSpaceDN w:val="0"/>
        <w:spacing w:after="0" w:line="240" w:lineRule="auto"/>
        <w:ind w:left="426" w:right="77"/>
        <w:rPr>
          <w:rFonts w:cs="Calibri"/>
          <w:color w:val="FF0000"/>
          <w:sz w:val="36"/>
          <w:szCs w:val="36"/>
          <w:lang w:val="fr-FR"/>
        </w:rPr>
      </w:pPr>
    </w:p>
    <w:p w14:paraId="72B33DFF" w14:textId="77777777" w:rsidR="00661D92" w:rsidRDefault="00661D92">
      <w:pPr>
        <w:widowControl w:val="0"/>
        <w:tabs>
          <w:tab w:val="left" w:pos="1134"/>
        </w:tabs>
        <w:autoSpaceDE w:val="0"/>
        <w:autoSpaceDN w:val="0"/>
        <w:spacing w:after="0" w:line="240" w:lineRule="auto"/>
        <w:ind w:left="426" w:right="77"/>
        <w:rPr>
          <w:rFonts w:cs="Calibri"/>
          <w:color w:val="FF0000"/>
          <w:sz w:val="36"/>
          <w:szCs w:val="36"/>
          <w:lang w:val="fr-FR"/>
        </w:rPr>
      </w:pPr>
    </w:p>
    <w:p w14:paraId="72B33E00" w14:textId="77777777" w:rsidR="00661D92" w:rsidRDefault="00661D92">
      <w:pPr>
        <w:widowControl w:val="0"/>
        <w:tabs>
          <w:tab w:val="left" w:pos="1134"/>
        </w:tabs>
        <w:autoSpaceDE w:val="0"/>
        <w:autoSpaceDN w:val="0"/>
        <w:spacing w:after="0" w:line="240" w:lineRule="auto"/>
        <w:ind w:right="77"/>
        <w:rPr>
          <w:rFonts w:cs="Calibri"/>
          <w:color w:val="FF0000"/>
          <w:sz w:val="36"/>
          <w:szCs w:val="36"/>
          <w:lang w:val="fr-FR"/>
        </w:rPr>
      </w:pPr>
    </w:p>
    <w:p w14:paraId="72B33E01" w14:textId="77777777" w:rsidR="00661D92" w:rsidRDefault="00085AEB">
      <w:pPr>
        <w:widowControl w:val="0"/>
        <w:numPr>
          <w:ilvl w:val="0"/>
          <w:numId w:val="38"/>
        </w:numPr>
        <w:tabs>
          <w:tab w:val="left" w:pos="1135"/>
        </w:tabs>
        <w:autoSpaceDE w:val="0"/>
        <w:autoSpaceDN w:val="0"/>
        <w:spacing w:after="0" w:line="240" w:lineRule="auto"/>
        <w:ind w:left="426" w:right="77" w:firstLine="0"/>
        <w:rPr>
          <w:rFonts w:cs="Calibri"/>
          <w:sz w:val="24"/>
          <w:lang w:val="fr-FR"/>
        </w:rPr>
      </w:pPr>
      <w:r>
        <w:rPr>
          <w:rFonts w:cs="Calibri"/>
          <w:sz w:val="24"/>
          <w:lang w:val="fr-FR"/>
        </w:rPr>
        <w:t xml:space="preserve">Une fois votre </w:t>
      </w:r>
      <w:r>
        <w:rPr>
          <w:rFonts w:cs="Calibri"/>
          <w:b/>
          <w:sz w:val="24"/>
          <w:lang w:val="fr-FR"/>
        </w:rPr>
        <w:t>demande d’affiliation approuvée</w:t>
      </w:r>
      <w:r>
        <w:rPr>
          <w:rFonts w:cs="Calibri"/>
          <w:sz w:val="24"/>
          <w:lang w:val="fr-FR"/>
        </w:rPr>
        <w:t xml:space="preserve"> </w:t>
      </w:r>
      <w:r>
        <w:rPr>
          <w:rFonts w:cs="Calibri"/>
          <w:b/>
          <w:sz w:val="24"/>
          <w:lang w:val="fr-FR"/>
        </w:rPr>
        <w:t>courriel</w:t>
      </w:r>
      <w:r>
        <w:rPr>
          <w:rFonts w:cs="Calibri"/>
          <w:sz w:val="24"/>
          <w:lang w:val="fr-FR"/>
        </w:rPr>
        <w:t xml:space="preserve"> « </w:t>
      </w:r>
      <w:r>
        <w:rPr>
          <w:rFonts w:cs="Calibri"/>
          <w:b/>
          <w:sz w:val="24"/>
          <w:lang w:val="fr-FR"/>
        </w:rPr>
        <w:t>Accès à l'application PSI accepté</w:t>
      </w:r>
      <w:r>
        <w:rPr>
          <w:rFonts w:cs="Calibri"/>
          <w:sz w:val="24"/>
          <w:lang w:val="fr-FR"/>
        </w:rPr>
        <w:t xml:space="preserve"> » vous parviendra :</w:t>
      </w:r>
    </w:p>
    <w:p w14:paraId="72B33E02" w14:textId="77777777" w:rsidR="00661D92" w:rsidRDefault="00661D92">
      <w:pPr>
        <w:widowControl w:val="0"/>
        <w:tabs>
          <w:tab w:val="left" w:pos="1135"/>
        </w:tabs>
        <w:autoSpaceDE w:val="0"/>
        <w:autoSpaceDN w:val="0"/>
        <w:spacing w:after="0" w:line="240" w:lineRule="auto"/>
        <w:ind w:left="426" w:right="77"/>
        <w:rPr>
          <w:rFonts w:cs="Calibri"/>
          <w:sz w:val="24"/>
          <w:lang w:val="fr-FR"/>
        </w:rPr>
      </w:pPr>
    </w:p>
    <w:p w14:paraId="72B33E03" w14:textId="77777777" w:rsidR="00661D92" w:rsidRDefault="00085AEB">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72B33E80" wp14:editId="72B33E81">
            <wp:extent cx="5593080" cy="4259666"/>
            <wp:effectExtent l="0" t="0" r="7620" b="762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 name="Accès PSI flouté.JPG"/>
                    <pic:cNvPicPr/>
                  </pic:nvPicPr>
                  <pic:blipFill>
                    <a:blip r:embed="rId50">
                      <a:extLst>
                        <a:ext uri="{28A0092B-C50C-407E-A947-70E740481C1C}">
                          <a14:useLocalDpi xmlns:a14="http://schemas.microsoft.com/office/drawing/2010/main" val="0"/>
                        </a:ext>
                      </a:extLst>
                    </a:blip>
                    <a:stretch>
                      <a:fillRect/>
                    </a:stretch>
                  </pic:blipFill>
                  <pic:spPr>
                    <a:xfrm>
                      <a:off x="0" y="0"/>
                      <a:ext cx="5609049" cy="4271828"/>
                    </a:xfrm>
                    <a:prstGeom prst="rect">
                      <a:avLst/>
                    </a:prstGeom>
                  </pic:spPr>
                </pic:pic>
              </a:graphicData>
            </a:graphic>
          </wp:inline>
        </w:drawing>
      </w:r>
    </w:p>
    <w:p w14:paraId="72B33E04"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E05"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E06"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E07"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E08" w14:textId="77777777" w:rsidR="00661D92" w:rsidRDefault="00661D92">
      <w:pPr>
        <w:widowControl w:val="0"/>
        <w:tabs>
          <w:tab w:val="left" w:pos="1134"/>
        </w:tabs>
        <w:autoSpaceDE w:val="0"/>
        <w:autoSpaceDN w:val="0"/>
        <w:spacing w:after="0" w:line="240" w:lineRule="auto"/>
        <w:ind w:left="426" w:right="77"/>
        <w:rPr>
          <w:rFonts w:cs="Calibri"/>
          <w:sz w:val="24"/>
          <w:lang w:val="fr-FR"/>
        </w:rPr>
      </w:pPr>
    </w:p>
    <w:p w14:paraId="72B33E09" w14:textId="77777777" w:rsidR="00661D92" w:rsidRDefault="00661D92">
      <w:pPr>
        <w:widowControl w:val="0"/>
        <w:tabs>
          <w:tab w:val="left" w:pos="1135"/>
        </w:tabs>
        <w:autoSpaceDE w:val="0"/>
        <w:autoSpaceDN w:val="0"/>
        <w:spacing w:after="0" w:line="240" w:lineRule="auto"/>
        <w:ind w:right="77"/>
        <w:rPr>
          <w:rFonts w:cs="Calibri"/>
          <w:b/>
          <w:sz w:val="24"/>
          <w:lang w:val="fr-FR"/>
        </w:rPr>
      </w:pPr>
    </w:p>
    <w:p w14:paraId="72B33E0A" w14:textId="77777777" w:rsidR="00661D92" w:rsidRDefault="00085AEB">
      <w:pPr>
        <w:widowControl w:val="0"/>
        <w:tabs>
          <w:tab w:val="left" w:pos="1134"/>
        </w:tabs>
        <w:autoSpaceDE w:val="0"/>
        <w:autoSpaceDN w:val="0"/>
        <w:spacing w:after="0" w:line="240" w:lineRule="auto"/>
        <w:ind w:left="426" w:right="77"/>
        <w:rPr>
          <w:rFonts w:cs="Calibri"/>
          <w:b/>
          <w:sz w:val="24"/>
          <w:lang w:val="fr-FR"/>
        </w:rPr>
      </w:pPr>
      <w:r>
        <w:rPr>
          <w:rFonts w:cs="Calibri"/>
          <w:b/>
          <w:sz w:val="24"/>
          <w:lang w:val="fr-FR"/>
        </w:rPr>
        <w:t>Ce courriel vous permet déjà d’accéder à la plateforme PSI. Une action du Pouvoir Organisateur est cependant nécessaire au niveau de la plateforme afin que vous accédiez aux données</w:t>
      </w:r>
    </w:p>
    <w:p w14:paraId="72B33E0B" w14:textId="77777777" w:rsidR="00661D92" w:rsidRDefault="00661D92">
      <w:pPr>
        <w:widowControl w:val="0"/>
        <w:tabs>
          <w:tab w:val="left" w:pos="1135"/>
        </w:tabs>
        <w:autoSpaceDE w:val="0"/>
        <w:autoSpaceDN w:val="0"/>
        <w:spacing w:after="0" w:line="240" w:lineRule="auto"/>
        <w:ind w:left="426" w:right="77"/>
        <w:rPr>
          <w:rFonts w:cs="Calibri"/>
          <w:b/>
          <w:sz w:val="24"/>
          <w:lang w:val="fr-FR"/>
        </w:rPr>
      </w:pPr>
    </w:p>
    <w:p w14:paraId="72B33E0C" w14:textId="77777777" w:rsidR="00661D92" w:rsidRDefault="00085AEB">
      <w:pPr>
        <w:widowControl w:val="0"/>
        <w:tabs>
          <w:tab w:val="left" w:pos="1135"/>
        </w:tabs>
        <w:autoSpaceDE w:val="0"/>
        <w:autoSpaceDN w:val="0"/>
        <w:spacing w:after="0" w:line="240" w:lineRule="auto"/>
        <w:ind w:left="426" w:right="77"/>
        <w:rPr>
          <w:color w:val="002060"/>
          <w:sz w:val="28"/>
          <w:szCs w:val="28"/>
        </w:rPr>
      </w:pPr>
      <w:r>
        <w:rPr>
          <w:noProof/>
          <w:lang w:eastAsia="fr-BE"/>
        </w:rPr>
        <w:drawing>
          <wp:inline distT="0" distB="0" distL="0" distR="0" wp14:anchorId="72B33E82" wp14:editId="72B33E83">
            <wp:extent cx="311150" cy="292735"/>
            <wp:effectExtent l="0" t="0" r="0" b="0"/>
            <wp:docPr id="1154" name="Imag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1150" cy="292735"/>
                    </a:xfrm>
                    <a:prstGeom prst="rect">
                      <a:avLst/>
                    </a:prstGeom>
                    <a:noFill/>
                  </pic:spPr>
                </pic:pic>
              </a:graphicData>
            </a:graphic>
          </wp:inline>
        </w:drawing>
      </w:r>
      <w:r>
        <w:rPr>
          <w:rStyle w:val="normaltextrun"/>
          <w:rFonts w:asciiTheme="minorHAnsi" w:eastAsia="Times New Roman" w:hAnsiTheme="minorHAnsi" w:cstheme="minorHAnsi"/>
          <w:color w:val="002060"/>
          <w:lang w:eastAsia="fr-BE"/>
        </w:rPr>
        <w:t xml:space="preserve"> </w:t>
      </w:r>
      <w:r>
        <w:rPr>
          <w:color w:val="002060"/>
          <w:sz w:val="28"/>
          <w:szCs w:val="28"/>
        </w:rPr>
        <w:t xml:space="preserve">Répétez l’ensemble de l’Etape 2. autant de fois que de Pouvoirs Organisateurs qui vous ont désigné. </w:t>
      </w:r>
    </w:p>
    <w:p w14:paraId="72B33E0D" w14:textId="77777777" w:rsidR="00661D92" w:rsidRDefault="00085AEB">
      <w:pPr>
        <w:widowControl w:val="0"/>
        <w:tabs>
          <w:tab w:val="left" w:pos="1135"/>
        </w:tabs>
        <w:autoSpaceDE w:val="0"/>
        <w:autoSpaceDN w:val="0"/>
        <w:spacing w:after="0" w:line="240" w:lineRule="auto"/>
        <w:ind w:left="426" w:right="77"/>
        <w:rPr>
          <w:rFonts w:cs="Calibri"/>
          <w:b/>
          <w:sz w:val="24"/>
          <w:lang w:val="fr-FR"/>
        </w:rPr>
      </w:pPr>
      <w:r>
        <w:rPr>
          <w:color w:val="002060"/>
          <w:sz w:val="28"/>
          <w:szCs w:val="28"/>
        </w:rPr>
        <w:t xml:space="preserve"> </w:t>
      </w:r>
    </w:p>
    <w:p w14:paraId="72B33E0E" w14:textId="77777777" w:rsidR="00661D92" w:rsidRDefault="00661D92">
      <w:pPr>
        <w:widowControl w:val="0"/>
        <w:tabs>
          <w:tab w:val="left" w:pos="1135"/>
        </w:tabs>
        <w:autoSpaceDE w:val="0"/>
        <w:autoSpaceDN w:val="0"/>
        <w:spacing w:after="0" w:line="240" w:lineRule="auto"/>
        <w:ind w:left="426" w:right="77"/>
        <w:rPr>
          <w:rFonts w:cs="Calibri"/>
          <w:b/>
          <w:sz w:val="24"/>
          <w:lang w:val="fr-FR"/>
        </w:rPr>
      </w:pPr>
    </w:p>
    <w:p w14:paraId="72B33E0F" w14:textId="77777777" w:rsidR="00661D92" w:rsidRDefault="00661D92">
      <w:pPr>
        <w:widowControl w:val="0"/>
        <w:tabs>
          <w:tab w:val="left" w:pos="1135"/>
        </w:tabs>
        <w:autoSpaceDE w:val="0"/>
        <w:autoSpaceDN w:val="0"/>
        <w:spacing w:after="0" w:line="240" w:lineRule="auto"/>
        <w:ind w:left="426" w:right="77"/>
        <w:rPr>
          <w:rFonts w:cs="Calibri"/>
          <w:b/>
          <w:sz w:val="24"/>
          <w:lang w:val="fr-FR"/>
        </w:rPr>
      </w:pPr>
    </w:p>
    <w:p w14:paraId="72B33E10" w14:textId="77777777" w:rsidR="00661D92" w:rsidRDefault="00661D92">
      <w:pPr>
        <w:widowControl w:val="0"/>
        <w:tabs>
          <w:tab w:val="left" w:pos="1135"/>
        </w:tabs>
        <w:autoSpaceDE w:val="0"/>
        <w:autoSpaceDN w:val="0"/>
        <w:spacing w:after="0" w:line="240" w:lineRule="auto"/>
        <w:ind w:left="426" w:right="77"/>
        <w:rPr>
          <w:rFonts w:cs="Calibri"/>
          <w:b/>
          <w:sz w:val="24"/>
          <w:lang w:val="fr-FR"/>
        </w:rPr>
      </w:pPr>
    </w:p>
    <w:p w14:paraId="72B33E11" w14:textId="77777777" w:rsidR="00661D92" w:rsidRDefault="00661D92">
      <w:pPr>
        <w:widowControl w:val="0"/>
        <w:tabs>
          <w:tab w:val="left" w:pos="1134"/>
        </w:tabs>
        <w:autoSpaceDE w:val="0"/>
        <w:autoSpaceDN w:val="0"/>
        <w:spacing w:after="0" w:line="240" w:lineRule="auto"/>
        <w:ind w:right="77"/>
        <w:rPr>
          <w:rFonts w:cs="Calibri"/>
          <w:color w:val="FF0000"/>
          <w:sz w:val="36"/>
          <w:szCs w:val="36"/>
          <w:lang w:val="fr-FR"/>
        </w:rPr>
      </w:pPr>
    </w:p>
    <w:p w14:paraId="72B33E12" w14:textId="77777777" w:rsidR="00661D92" w:rsidRDefault="00661D92">
      <w:pPr>
        <w:widowControl w:val="0"/>
        <w:tabs>
          <w:tab w:val="left" w:pos="1134"/>
        </w:tabs>
        <w:autoSpaceDE w:val="0"/>
        <w:autoSpaceDN w:val="0"/>
        <w:spacing w:after="0" w:line="240" w:lineRule="auto"/>
        <w:ind w:right="77"/>
        <w:rPr>
          <w:rFonts w:cs="Calibri"/>
          <w:color w:val="FF0000"/>
          <w:sz w:val="36"/>
          <w:szCs w:val="36"/>
          <w:lang w:val="fr-FR"/>
        </w:rPr>
      </w:pPr>
    </w:p>
    <w:p w14:paraId="72B33E13" w14:textId="77777777" w:rsidR="00661D92" w:rsidRDefault="00661D92">
      <w:pPr>
        <w:widowControl w:val="0"/>
        <w:tabs>
          <w:tab w:val="left" w:pos="1134"/>
        </w:tabs>
        <w:autoSpaceDE w:val="0"/>
        <w:autoSpaceDN w:val="0"/>
        <w:spacing w:after="0" w:line="240" w:lineRule="auto"/>
        <w:ind w:right="77"/>
        <w:rPr>
          <w:rFonts w:cs="Calibri"/>
          <w:color w:val="FF0000"/>
          <w:sz w:val="36"/>
          <w:szCs w:val="36"/>
          <w:lang w:val="fr-FR"/>
        </w:rPr>
      </w:pPr>
    </w:p>
    <w:p w14:paraId="72B33E14" w14:textId="77777777" w:rsidR="00661D92" w:rsidRDefault="00661D92">
      <w:pPr>
        <w:widowControl w:val="0"/>
        <w:autoSpaceDE w:val="0"/>
        <w:autoSpaceDN w:val="0"/>
        <w:spacing w:before="29" w:after="0" w:line="240" w:lineRule="auto"/>
        <w:ind w:right="77"/>
        <w:outlineLvl w:val="1"/>
        <w:rPr>
          <w:rFonts w:cs="Calibri"/>
          <w:color w:val="001B50"/>
          <w:sz w:val="28"/>
          <w:szCs w:val="28"/>
          <w:u w:val="single" w:color="001B50"/>
          <w:lang w:val="fr-FR"/>
        </w:rPr>
      </w:pPr>
      <w:bookmarkStart w:id="8" w:name="_Etape_3._Notification"/>
      <w:bookmarkEnd w:id="8"/>
    </w:p>
    <w:p w14:paraId="72B33E15" w14:textId="77777777" w:rsidR="00661D92" w:rsidRDefault="00661D92">
      <w:pPr>
        <w:widowControl w:val="0"/>
        <w:autoSpaceDE w:val="0"/>
        <w:autoSpaceDN w:val="0"/>
        <w:spacing w:before="29" w:after="0" w:line="240" w:lineRule="auto"/>
        <w:ind w:right="77"/>
        <w:outlineLvl w:val="1"/>
        <w:rPr>
          <w:rFonts w:cs="Calibri"/>
          <w:color w:val="001B50"/>
          <w:sz w:val="28"/>
          <w:szCs w:val="28"/>
          <w:u w:val="single" w:color="001B50"/>
          <w:lang w:val="fr-FR"/>
        </w:rPr>
      </w:pPr>
    </w:p>
    <w:p w14:paraId="72B33E16" w14:textId="77777777" w:rsidR="00661D92" w:rsidRDefault="00661D92">
      <w:pPr>
        <w:widowControl w:val="0"/>
        <w:autoSpaceDE w:val="0"/>
        <w:autoSpaceDN w:val="0"/>
        <w:spacing w:before="29" w:after="0" w:line="240" w:lineRule="auto"/>
        <w:ind w:right="77"/>
        <w:outlineLvl w:val="1"/>
        <w:rPr>
          <w:rFonts w:cs="Calibri"/>
          <w:color w:val="001B50"/>
          <w:sz w:val="28"/>
          <w:szCs w:val="28"/>
          <w:u w:val="single" w:color="001B50"/>
          <w:lang w:val="fr-FR"/>
        </w:rPr>
      </w:pPr>
    </w:p>
    <w:p w14:paraId="72B33E17" w14:textId="77777777" w:rsidR="00661D92" w:rsidRDefault="00661D92">
      <w:pPr>
        <w:widowControl w:val="0"/>
        <w:autoSpaceDE w:val="0"/>
        <w:autoSpaceDN w:val="0"/>
        <w:spacing w:before="29" w:after="0" w:line="240" w:lineRule="auto"/>
        <w:ind w:right="77"/>
        <w:outlineLvl w:val="1"/>
        <w:rPr>
          <w:rFonts w:cs="Calibri"/>
          <w:color w:val="001B50"/>
          <w:sz w:val="28"/>
          <w:szCs w:val="28"/>
          <w:u w:val="single" w:color="001B50"/>
          <w:lang w:val="fr-FR"/>
        </w:rPr>
      </w:pPr>
    </w:p>
    <w:p w14:paraId="72B33E18" w14:textId="77777777" w:rsidR="00661D92" w:rsidRDefault="00661D92">
      <w:pPr>
        <w:widowControl w:val="0"/>
        <w:autoSpaceDE w:val="0"/>
        <w:autoSpaceDN w:val="0"/>
        <w:spacing w:before="29" w:after="0" w:line="240" w:lineRule="auto"/>
        <w:ind w:right="77"/>
        <w:outlineLvl w:val="1"/>
        <w:rPr>
          <w:rFonts w:cs="Calibri"/>
          <w:color w:val="001B50"/>
          <w:sz w:val="28"/>
          <w:szCs w:val="28"/>
          <w:u w:val="single" w:color="001B50"/>
          <w:lang w:val="fr-FR"/>
        </w:rPr>
      </w:pPr>
    </w:p>
    <w:p w14:paraId="72B33E19" w14:textId="77777777" w:rsidR="00661D92" w:rsidRDefault="00661D92">
      <w:pPr>
        <w:widowControl w:val="0"/>
        <w:autoSpaceDE w:val="0"/>
        <w:autoSpaceDN w:val="0"/>
        <w:spacing w:before="29" w:after="0" w:line="240" w:lineRule="auto"/>
        <w:ind w:right="77"/>
        <w:outlineLvl w:val="1"/>
        <w:rPr>
          <w:rFonts w:cs="Calibri"/>
          <w:color w:val="001B50"/>
          <w:sz w:val="28"/>
          <w:szCs w:val="28"/>
          <w:u w:val="single" w:color="001B50"/>
          <w:lang w:val="fr-FR"/>
        </w:rPr>
      </w:pPr>
    </w:p>
    <w:p w14:paraId="72B33E1A" w14:textId="77777777" w:rsidR="00661D92" w:rsidRDefault="00661D92">
      <w:pPr>
        <w:widowControl w:val="0"/>
        <w:autoSpaceDE w:val="0"/>
        <w:autoSpaceDN w:val="0"/>
        <w:spacing w:before="29" w:after="0" w:line="240" w:lineRule="auto"/>
        <w:ind w:right="77"/>
        <w:outlineLvl w:val="1"/>
        <w:rPr>
          <w:rFonts w:cs="Calibri"/>
          <w:color w:val="001B50"/>
          <w:sz w:val="28"/>
          <w:szCs w:val="28"/>
          <w:u w:val="single" w:color="001B50"/>
          <w:lang w:val="fr-FR"/>
        </w:rPr>
      </w:pPr>
    </w:p>
    <w:p w14:paraId="72B33E1B" w14:textId="77777777" w:rsidR="00661D92" w:rsidRDefault="00661D92">
      <w:pPr>
        <w:widowControl w:val="0"/>
        <w:autoSpaceDE w:val="0"/>
        <w:autoSpaceDN w:val="0"/>
        <w:spacing w:before="29" w:after="0" w:line="240" w:lineRule="auto"/>
        <w:ind w:right="77"/>
        <w:outlineLvl w:val="1"/>
        <w:rPr>
          <w:rFonts w:cs="Calibri"/>
          <w:color w:val="001B50"/>
          <w:sz w:val="28"/>
          <w:szCs w:val="28"/>
          <w:u w:val="single" w:color="001B50"/>
          <w:lang w:val="fr-FR"/>
        </w:rPr>
      </w:pPr>
    </w:p>
    <w:p w14:paraId="72B33E1C" w14:textId="77777777" w:rsidR="00661D92" w:rsidRDefault="00661D92">
      <w:pPr>
        <w:widowControl w:val="0"/>
        <w:autoSpaceDE w:val="0"/>
        <w:autoSpaceDN w:val="0"/>
        <w:spacing w:before="29" w:after="0" w:line="240" w:lineRule="auto"/>
        <w:ind w:right="77"/>
        <w:outlineLvl w:val="1"/>
        <w:rPr>
          <w:rFonts w:cs="Calibri"/>
          <w:color w:val="001B50"/>
          <w:sz w:val="28"/>
          <w:szCs w:val="28"/>
          <w:u w:val="single" w:color="001B50"/>
          <w:lang w:val="fr-FR"/>
        </w:rPr>
      </w:pPr>
    </w:p>
    <w:p w14:paraId="72B33E1D" w14:textId="77777777" w:rsidR="00661D92" w:rsidRDefault="00661D92">
      <w:pPr>
        <w:widowControl w:val="0"/>
        <w:autoSpaceDE w:val="0"/>
        <w:autoSpaceDN w:val="0"/>
        <w:spacing w:before="29" w:after="0" w:line="240" w:lineRule="auto"/>
        <w:ind w:right="77"/>
        <w:outlineLvl w:val="1"/>
        <w:rPr>
          <w:rFonts w:cs="Calibri"/>
          <w:color w:val="001B50"/>
          <w:sz w:val="28"/>
          <w:szCs w:val="28"/>
          <w:u w:val="single" w:color="001B50"/>
          <w:lang w:val="fr-FR"/>
        </w:rPr>
      </w:pPr>
    </w:p>
    <w:p w14:paraId="72B33E1E" w14:textId="77777777" w:rsidR="00661D92" w:rsidRDefault="00085AEB">
      <w:pPr>
        <w:pStyle w:val="Titre2"/>
        <w:spacing w:before="29"/>
        <w:ind w:left="426" w:right="77"/>
        <w:rPr>
          <w:b/>
          <w:color w:val="001B50"/>
          <w:u w:color="001B50"/>
        </w:rPr>
      </w:pPr>
      <w:bookmarkStart w:id="9" w:name="_Etape_4._L’accès"/>
      <w:bookmarkStart w:id="10" w:name="_Etape_3._L’accès"/>
      <w:bookmarkStart w:id="11" w:name="_Toc161145415"/>
      <w:bookmarkEnd w:id="9"/>
      <w:bookmarkEnd w:id="10"/>
      <w:r>
        <w:rPr>
          <w:b/>
          <w:color w:val="001B50"/>
          <w:u w:color="001B50"/>
        </w:rPr>
        <w:t xml:space="preserve">Etape 3. </w:t>
      </w:r>
      <w:r>
        <w:rPr>
          <w:color w:val="001B50"/>
          <w:u w:color="001B50"/>
        </w:rPr>
        <w:t>L’accès à PSI</w:t>
      </w:r>
      <w:bookmarkEnd w:id="11"/>
    </w:p>
    <w:p w14:paraId="72B33E1F" w14:textId="77777777" w:rsidR="00661D92" w:rsidRDefault="00661D92">
      <w:pPr>
        <w:widowControl w:val="0"/>
        <w:autoSpaceDE w:val="0"/>
        <w:autoSpaceDN w:val="0"/>
        <w:spacing w:after="0" w:line="242" w:lineRule="auto"/>
        <w:ind w:right="77"/>
        <w:rPr>
          <w:rFonts w:cs="Calibri"/>
          <w:sz w:val="24"/>
          <w:szCs w:val="24"/>
        </w:rPr>
      </w:pPr>
    </w:p>
    <w:p w14:paraId="72B33E20" w14:textId="77777777" w:rsidR="00661D92" w:rsidRDefault="00085AEB">
      <w:pPr>
        <w:ind w:left="426"/>
        <w:rPr>
          <w:rFonts w:asciiTheme="minorHAnsi" w:hAnsiTheme="minorHAnsi" w:cstheme="minorHAnsi"/>
          <w:color w:val="002060"/>
          <w:sz w:val="28"/>
          <w:szCs w:val="28"/>
          <w:lang w:val="fr-FR"/>
        </w:rPr>
      </w:pPr>
      <w:r>
        <w:rPr>
          <w:rFonts w:asciiTheme="minorHAnsi" w:hAnsiTheme="minorHAnsi" w:cstheme="minorHAnsi"/>
          <w:color w:val="002060"/>
          <w:sz w:val="28"/>
          <w:szCs w:val="28"/>
          <w:lang w:val="fr-FR"/>
        </w:rPr>
        <w:t xml:space="preserve">Pour vous connecter à la plateforme PSI rendez-vous à l’adresse </w:t>
      </w:r>
      <w:hyperlink r:id="rId60" w:history="1">
        <w:r>
          <w:rPr>
            <w:rStyle w:val="Lienhypertexte"/>
            <w:rFonts w:asciiTheme="minorHAnsi" w:hAnsiTheme="minorHAnsi" w:cstheme="minorHAnsi"/>
            <w:sz w:val="28"/>
            <w:szCs w:val="28"/>
            <w:lang w:val="fr-FR"/>
          </w:rPr>
          <w:t>https://www.sg.cfwb.be/psi/accueil.xhtml</w:t>
        </w:r>
      </w:hyperlink>
    </w:p>
    <w:p w14:paraId="72B33E21" w14:textId="77777777" w:rsidR="00661D92" w:rsidRDefault="00085AEB">
      <w:pPr>
        <w:ind w:left="426"/>
        <w:rPr>
          <w:rFonts w:asciiTheme="minorHAnsi" w:hAnsiTheme="minorHAnsi" w:cstheme="minorHAnsi"/>
          <w:color w:val="002060"/>
          <w:sz w:val="28"/>
          <w:szCs w:val="28"/>
          <w:lang w:val="fr-FR"/>
        </w:rPr>
      </w:pPr>
      <w:r>
        <w:rPr>
          <w:rFonts w:asciiTheme="minorHAnsi" w:hAnsiTheme="minorHAnsi" w:cstheme="minorHAnsi"/>
          <w:color w:val="002060"/>
          <w:sz w:val="28"/>
          <w:szCs w:val="28"/>
          <w:lang w:val="fr-FR"/>
        </w:rPr>
        <w:t xml:space="preserve">Lors de votre première visite vous serez amené à vous identifier. Veuillez indiquer votre </w:t>
      </w:r>
      <w:r>
        <w:rPr>
          <w:rFonts w:asciiTheme="minorHAnsi" w:hAnsiTheme="minorHAnsi" w:cstheme="minorHAnsi"/>
          <w:b/>
          <w:color w:val="002060"/>
          <w:sz w:val="28"/>
          <w:szCs w:val="28"/>
          <w:lang w:val="fr-FR"/>
        </w:rPr>
        <w:t>nom d’utilisateur</w:t>
      </w:r>
      <w:r>
        <w:rPr>
          <w:rFonts w:asciiTheme="minorHAnsi" w:hAnsiTheme="minorHAnsi" w:cstheme="minorHAnsi"/>
          <w:color w:val="002060"/>
          <w:sz w:val="28"/>
          <w:szCs w:val="28"/>
          <w:lang w:val="fr-FR"/>
        </w:rPr>
        <w:t xml:space="preserve"> (1) et votre </w:t>
      </w:r>
      <w:r>
        <w:rPr>
          <w:rFonts w:asciiTheme="minorHAnsi" w:hAnsiTheme="minorHAnsi" w:cstheme="minorHAnsi"/>
          <w:b/>
          <w:color w:val="002060"/>
          <w:sz w:val="28"/>
          <w:szCs w:val="28"/>
          <w:lang w:val="fr-FR"/>
        </w:rPr>
        <w:t>mot de passe</w:t>
      </w:r>
      <w:r>
        <w:rPr>
          <w:rFonts w:asciiTheme="minorHAnsi" w:hAnsiTheme="minorHAnsi" w:cstheme="minorHAnsi"/>
          <w:color w:val="002060"/>
          <w:sz w:val="28"/>
          <w:szCs w:val="28"/>
          <w:lang w:val="fr-FR"/>
        </w:rPr>
        <w:t xml:space="preserve"> (2). Il s’agit du nom d’utilisateur et mot de passe que vous avez défini. Sélectionnez ensuite le Contexte « Entreprise privée en lien avec l’administration » (3) et cliquez sur </w:t>
      </w:r>
      <w:r>
        <w:rPr>
          <w:rFonts w:asciiTheme="minorHAnsi" w:hAnsiTheme="minorHAnsi" w:cstheme="minorHAnsi"/>
          <w:b/>
          <w:color w:val="002060"/>
          <w:sz w:val="28"/>
          <w:szCs w:val="28"/>
          <w:lang w:val="fr-FR"/>
        </w:rPr>
        <w:t>Se Connecter</w:t>
      </w:r>
      <w:r>
        <w:rPr>
          <w:rFonts w:asciiTheme="minorHAnsi" w:hAnsiTheme="minorHAnsi" w:cstheme="minorHAnsi"/>
          <w:color w:val="002060"/>
          <w:sz w:val="28"/>
          <w:szCs w:val="28"/>
          <w:lang w:val="fr-FR"/>
        </w:rPr>
        <w:t xml:space="preserve"> </w:t>
      </w:r>
    </w:p>
    <w:p w14:paraId="72B33E22" w14:textId="77777777" w:rsidR="00661D92" w:rsidRDefault="00085AEB">
      <w:pPr>
        <w:widowControl w:val="0"/>
        <w:autoSpaceDE w:val="0"/>
        <w:autoSpaceDN w:val="0"/>
        <w:spacing w:after="0" w:line="242" w:lineRule="auto"/>
        <w:ind w:left="426" w:right="77"/>
        <w:rPr>
          <w:rFonts w:cs="Calibri"/>
          <w:sz w:val="24"/>
          <w:szCs w:val="24"/>
        </w:rPr>
      </w:pPr>
      <w:r>
        <w:rPr>
          <w:rFonts w:cs="Calibri"/>
          <w:noProof/>
          <w:sz w:val="24"/>
          <w:szCs w:val="24"/>
          <w:lang w:eastAsia="fr-BE"/>
        </w:rPr>
        <w:drawing>
          <wp:inline distT="0" distB="0" distL="0" distR="0" wp14:anchorId="72B33E84" wp14:editId="72B33E85">
            <wp:extent cx="2493682" cy="3573780"/>
            <wp:effectExtent l="0" t="0" r="1905" b="7620"/>
            <wp:docPr id="1155" name="Imag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 name="Capture connexion.JPG"/>
                    <pic:cNvPicPr/>
                  </pic:nvPicPr>
                  <pic:blipFill>
                    <a:blip r:embed="rId61">
                      <a:extLst>
                        <a:ext uri="{28A0092B-C50C-407E-A947-70E740481C1C}">
                          <a14:useLocalDpi xmlns:a14="http://schemas.microsoft.com/office/drawing/2010/main" val="0"/>
                        </a:ext>
                      </a:extLst>
                    </a:blip>
                    <a:stretch>
                      <a:fillRect/>
                    </a:stretch>
                  </pic:blipFill>
                  <pic:spPr>
                    <a:xfrm>
                      <a:off x="0" y="0"/>
                      <a:ext cx="2506462" cy="3592096"/>
                    </a:xfrm>
                    <a:prstGeom prst="rect">
                      <a:avLst/>
                    </a:prstGeom>
                  </pic:spPr>
                </pic:pic>
              </a:graphicData>
            </a:graphic>
          </wp:inline>
        </w:drawing>
      </w:r>
    </w:p>
    <w:p w14:paraId="72B33E23" w14:textId="77777777" w:rsidR="00661D92" w:rsidRDefault="00085AEB">
      <w:pPr>
        <w:ind w:left="426"/>
        <w:rPr>
          <w:rFonts w:asciiTheme="minorHAnsi" w:hAnsiTheme="minorHAnsi" w:cstheme="minorHAnsi"/>
          <w:color w:val="002060"/>
          <w:sz w:val="28"/>
          <w:szCs w:val="28"/>
          <w:lang w:val="fr-FR"/>
        </w:rPr>
      </w:pPr>
      <w:r>
        <w:rPr>
          <w:rFonts w:asciiTheme="minorHAnsi" w:hAnsiTheme="minorHAnsi" w:cstheme="minorHAnsi"/>
          <w:color w:val="002060"/>
          <w:sz w:val="28"/>
          <w:szCs w:val="28"/>
          <w:lang w:val="fr-FR"/>
        </w:rPr>
        <w:t>Vous êtes redirigé vers la page d’accueil de la plateforme PSI</w:t>
      </w:r>
    </w:p>
    <w:sectPr w:rsidR="00661D92">
      <w:headerReference w:type="default" r:id="rId62"/>
      <w:footerReference w:type="default" r:id="rId63"/>
      <w:pgSz w:w="16838" w:h="11906" w:orient="landscape"/>
      <w:pgMar w:top="720" w:right="720" w:bottom="720" w:left="720"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2B33E88" w14:textId="77777777" w:rsidR="00661D92" w:rsidRDefault="00085AEB">
      <w:pPr>
        <w:spacing w:after="0" w:line="240" w:lineRule="auto"/>
      </w:pPr>
      <w:r>
        <w:separator/>
      </w:r>
    </w:p>
  </w:endnote>
  <w:endnote w:type="continuationSeparator" w:id="0">
    <w:p w14:paraId="72B33E89" w14:textId="77777777" w:rsidR="00661D92" w:rsidRDefault="00085A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B33E8B" w14:textId="27818868" w:rsidR="00661D92" w:rsidRDefault="00085AEB">
    <w:pPr>
      <w:pStyle w:val="Pieddepage"/>
      <w:jc w:val="center"/>
    </w:pPr>
    <w:r w:rsidRPr="00085AEB">
      <w:t xml:space="preserve">ANNEXE VII – e. </w:t>
    </w:r>
    <w:r>
      <w:t>Manuel d’accès à la plateforme PSI - Futur utilisateur agissant pour le compte d’un Pouvoir Organisateur en tant que Bureau d’études externe - Troisième appel à projets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B33E86" w14:textId="77777777" w:rsidR="00661D92" w:rsidRDefault="00085AEB">
      <w:pPr>
        <w:spacing w:after="0" w:line="240" w:lineRule="auto"/>
      </w:pPr>
      <w:r>
        <w:separator/>
      </w:r>
    </w:p>
  </w:footnote>
  <w:footnote w:type="continuationSeparator" w:id="0">
    <w:p w14:paraId="72B33E87" w14:textId="77777777" w:rsidR="00661D92" w:rsidRDefault="00085AE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B33E8A" w14:textId="77777777" w:rsidR="00661D92" w:rsidRDefault="0041228C">
    <w:pPr>
      <w:pStyle w:val="En-tte"/>
      <w:jc w:val="center"/>
    </w:pPr>
    <w:sdt>
      <w:sdtPr>
        <w:id w:val="-184137403"/>
        <w:docPartObj>
          <w:docPartGallery w:val="Page Numbers (Margins)"/>
          <w:docPartUnique/>
        </w:docPartObj>
      </w:sdtPr>
      <w:sdtEndPr/>
      <w:sdtContent>
        <w:r w:rsidR="00085AEB">
          <w:rPr>
            <w:noProof/>
            <w:lang w:eastAsia="fr-BE"/>
          </w:rPr>
          <mc:AlternateContent>
            <mc:Choice Requires="wps">
              <w:drawing>
                <wp:anchor distT="0" distB="0" distL="114300" distR="114300" simplePos="0" relativeHeight="251659264" behindDoc="0" locked="0" layoutInCell="0" allowOverlap="1" wp14:anchorId="72B33E8C" wp14:editId="72B33E8D">
                  <wp:simplePos x="0" y="0"/>
                  <wp:positionH relativeFrom="rightMargin">
                    <wp:align>center</wp:align>
                  </wp:positionH>
                  <wp:positionV relativeFrom="margin">
                    <wp:align>top</wp:align>
                  </wp:positionV>
                  <wp:extent cx="581025" cy="409575"/>
                  <wp:effectExtent l="9525" t="0" r="0" b="0"/>
                  <wp:wrapNone/>
                  <wp:docPr id="101" name="Flèche droit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81025" cy="409575"/>
                          </a:xfrm>
                          <a:prstGeom prst="rightArrow">
                            <a:avLst>
                              <a:gd name="adj1" fmla="val 50278"/>
                              <a:gd name="adj2" fmla="val 52482"/>
                            </a:avLst>
                          </a:prstGeom>
                          <a:solidFill>
                            <a:srgbClr val="C0504D"/>
                          </a:solidFill>
                          <a:ln>
                            <a:noFill/>
                          </a:ln>
                          <a:extLst>
                            <a:ext uri="{91240B29-F687-4F45-9708-019B960494DF}">
                              <a14:hiddenLine xmlns:a14="http://schemas.microsoft.com/office/drawing/2010/main" w="9525">
                                <a:solidFill>
                                  <a:srgbClr val="5C83B4"/>
                                </a:solidFill>
                                <a:miter lim="800000"/>
                                <a:headEnd/>
                                <a:tailEnd/>
                              </a14:hiddenLine>
                            </a:ext>
                          </a:extLst>
                        </wps:spPr>
                        <wps:txbx>
                          <w:txbxContent>
                            <w:p w14:paraId="72B33E90" w14:textId="77777777" w:rsidR="00661D92" w:rsidRDefault="00085AEB">
                              <w:pPr>
                                <w:pStyle w:val="Pieddepage"/>
                                <w:jc w:val="center"/>
                                <w:rPr>
                                  <w:color w:val="FFFFFF" w:themeColor="background1"/>
                                </w:rPr>
                              </w:pPr>
                              <w:r>
                                <w:fldChar w:fldCharType="begin"/>
                              </w:r>
                              <w:r>
                                <w:instrText>PAGE   \* MERGEFORMAT</w:instrText>
                              </w:r>
                              <w:r>
                                <w:fldChar w:fldCharType="separate"/>
                              </w:r>
                              <w:r w:rsidR="0041228C" w:rsidRPr="0041228C">
                                <w:rPr>
                                  <w:noProof/>
                                  <w:color w:val="FFFFFF" w:themeColor="background1"/>
                                  <w:lang w:val="fr-FR"/>
                                </w:rPr>
                                <w:t>2</w:t>
                              </w:r>
                              <w:r>
                                <w:rPr>
                                  <w:color w:val="FFFFFF" w:themeColor="background1"/>
                                </w:rPr>
                                <w:fldChar w:fldCharType="end"/>
                              </w:r>
                            </w:p>
                            <w:p w14:paraId="72B33E91" w14:textId="77777777" w:rsidR="00661D92" w:rsidRDefault="00661D92"/>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72B33E8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droite 101" o:spid="_x0000_s1026" type="#_x0000_t13" style="position:absolute;left:0;text-align:left;margin-left:0;margin-top:0;width:45.75pt;height:32.25pt;rotation:180;z-index:251659264;visibility:visible;mso-wrap-style:square;mso-width-percent:0;mso-height-percent:0;mso-wrap-distance-left:9pt;mso-wrap-distance-top:0;mso-wrap-distance-right:9pt;mso-wrap-distance-bottom:0;mso-position-horizontal:center;mso-position-horizontal-relative:right-margin-area;mso-position-vertical:top;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" o:allowincell="f" adj="13609,5370" fillcolor="#c0504d" stroked="f" strokecolor="#5c83b4">
                  <v:textbox inset=",0,,0">
                    <w:txbxContent>
                      <w:p w14:paraId="72B33E90" w14:textId="77777777" w:rsidR="00661D92" w:rsidRDefault="00085AEB">
                        <w:pPr>
                          <w:pStyle w:val="Pieddepage"/>
                          <w:jc w:val="center"/>
                          <w:rPr>
                            <w:color w:val="FFFFFF" w:themeColor="background1"/>
                          </w:rPr>
                        </w:pPr>
                        <w:r>
                          <w:fldChar w:fldCharType="begin"/>
                        </w:r>
                        <w:r>
                          <w:instrText>PAGE   \* MERGEFORMAT</w:instrText>
                        </w:r>
                        <w:r>
                          <w:fldChar w:fldCharType="separate"/>
                        </w:r>
                        <w:r w:rsidR="0041228C" w:rsidRPr="0041228C">
                          <w:rPr>
                            <w:noProof/>
                            <w:color w:val="FFFFFF" w:themeColor="background1"/>
                            <w:lang w:val="fr-FR"/>
                          </w:rPr>
                          <w:t>2</w:t>
                        </w:r>
                        <w:r>
                          <w:rPr>
                            <w:color w:val="FFFFFF" w:themeColor="background1"/>
                          </w:rPr>
                          <w:fldChar w:fldCharType="end"/>
                        </w:r>
                      </w:p>
                      <w:p w14:paraId="72B33E91" w14:textId="77777777" w:rsidR="00661D92" w:rsidRDefault="00661D92"/>
                    </w:txbxContent>
                  </v:textbox>
                  <w10:wrap anchorx="margin" anchory="margin"/>
                </v:shape>
              </w:pict>
            </mc:Fallback>
          </mc:AlternateContent>
        </w:r>
      </w:sdtContent>
    </w:sdt>
    <w:r w:rsidR="00085AEB">
      <w:rPr>
        <w:noProof/>
        <w:lang w:eastAsia="fr-BE"/>
      </w:rPr>
      <w:drawing>
        <wp:inline distT="0" distB="0" distL="0" distR="0" wp14:anchorId="72B33E8E" wp14:editId="72B33E8F">
          <wp:extent cx="8766810" cy="975360"/>
          <wp:effectExtent l="0" t="0" r="0" b="0"/>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766810" cy="975360"/>
                  </a:xfrm>
                  <a:prstGeom prst="rect">
                    <a:avLst/>
                  </a:prstGeom>
                  <a:noFill/>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E02F5A"/>
    <w:multiLevelType w:val="hybridMultilevel"/>
    <w:tmpl w:val="5E382132"/>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1" w15:restartNumberingAfterBreak="0">
    <w:nsid w:val="0147357B"/>
    <w:multiLevelType w:val="hybridMultilevel"/>
    <w:tmpl w:val="DE0C0170"/>
    <w:lvl w:ilvl="0" w:tplc="62527812">
      <w:start w:val="1"/>
      <w:numFmt w:val="decimal"/>
      <w:lvlText w:val="%1."/>
      <w:lvlJc w:val="left"/>
      <w:pPr>
        <w:ind w:left="786" w:hanging="360"/>
      </w:pPr>
      <w:rPr>
        <w:rFonts w:hint="default"/>
      </w:rPr>
    </w:lvl>
    <w:lvl w:ilvl="1" w:tplc="080C0019" w:tentative="1">
      <w:start w:val="1"/>
      <w:numFmt w:val="lowerLetter"/>
      <w:lvlText w:val="%2."/>
      <w:lvlJc w:val="left"/>
      <w:pPr>
        <w:ind w:left="1506" w:hanging="360"/>
      </w:pPr>
    </w:lvl>
    <w:lvl w:ilvl="2" w:tplc="080C001B" w:tentative="1">
      <w:start w:val="1"/>
      <w:numFmt w:val="lowerRoman"/>
      <w:lvlText w:val="%3."/>
      <w:lvlJc w:val="right"/>
      <w:pPr>
        <w:ind w:left="2226" w:hanging="180"/>
      </w:pPr>
    </w:lvl>
    <w:lvl w:ilvl="3" w:tplc="080C000F" w:tentative="1">
      <w:start w:val="1"/>
      <w:numFmt w:val="decimal"/>
      <w:lvlText w:val="%4."/>
      <w:lvlJc w:val="left"/>
      <w:pPr>
        <w:ind w:left="2946" w:hanging="360"/>
      </w:pPr>
    </w:lvl>
    <w:lvl w:ilvl="4" w:tplc="080C0019" w:tentative="1">
      <w:start w:val="1"/>
      <w:numFmt w:val="lowerLetter"/>
      <w:lvlText w:val="%5."/>
      <w:lvlJc w:val="left"/>
      <w:pPr>
        <w:ind w:left="3666" w:hanging="360"/>
      </w:pPr>
    </w:lvl>
    <w:lvl w:ilvl="5" w:tplc="080C001B" w:tentative="1">
      <w:start w:val="1"/>
      <w:numFmt w:val="lowerRoman"/>
      <w:lvlText w:val="%6."/>
      <w:lvlJc w:val="right"/>
      <w:pPr>
        <w:ind w:left="4386" w:hanging="180"/>
      </w:pPr>
    </w:lvl>
    <w:lvl w:ilvl="6" w:tplc="080C000F" w:tentative="1">
      <w:start w:val="1"/>
      <w:numFmt w:val="decimal"/>
      <w:lvlText w:val="%7."/>
      <w:lvlJc w:val="left"/>
      <w:pPr>
        <w:ind w:left="5106" w:hanging="360"/>
      </w:pPr>
    </w:lvl>
    <w:lvl w:ilvl="7" w:tplc="080C0019" w:tentative="1">
      <w:start w:val="1"/>
      <w:numFmt w:val="lowerLetter"/>
      <w:lvlText w:val="%8."/>
      <w:lvlJc w:val="left"/>
      <w:pPr>
        <w:ind w:left="5826" w:hanging="360"/>
      </w:pPr>
    </w:lvl>
    <w:lvl w:ilvl="8" w:tplc="080C001B" w:tentative="1">
      <w:start w:val="1"/>
      <w:numFmt w:val="lowerRoman"/>
      <w:lvlText w:val="%9."/>
      <w:lvlJc w:val="right"/>
      <w:pPr>
        <w:ind w:left="6546" w:hanging="180"/>
      </w:pPr>
    </w:lvl>
  </w:abstractNum>
  <w:abstractNum w:abstractNumId="2" w15:restartNumberingAfterBreak="0">
    <w:nsid w:val="035802D5"/>
    <w:multiLevelType w:val="hybridMultilevel"/>
    <w:tmpl w:val="9AE0F638"/>
    <w:lvl w:ilvl="0" w:tplc="8CA86F76">
      <w:start w:val="1"/>
      <w:numFmt w:val="decimal"/>
      <w:lvlText w:val="%1."/>
      <w:lvlJc w:val="left"/>
      <w:pPr>
        <w:ind w:left="1320" w:hanging="349"/>
        <w:jc w:val="right"/>
      </w:pPr>
      <w:rPr>
        <w:rFonts w:ascii="Calibri" w:eastAsia="Calibri" w:hAnsi="Calibri" w:cs="Calibri" w:hint="default"/>
        <w:w w:val="100"/>
        <w:sz w:val="24"/>
        <w:szCs w:val="24"/>
        <w:lang w:val="fr-FR" w:eastAsia="en-US" w:bidi="ar-SA"/>
      </w:rPr>
    </w:lvl>
    <w:lvl w:ilvl="1" w:tplc="9B3E1290">
      <w:numFmt w:val="bullet"/>
      <w:lvlText w:val="•"/>
      <w:lvlJc w:val="left"/>
      <w:pPr>
        <w:ind w:left="2348" w:hanging="349"/>
      </w:pPr>
      <w:rPr>
        <w:rFonts w:hint="default"/>
        <w:lang w:val="fr-FR" w:eastAsia="en-US" w:bidi="ar-SA"/>
      </w:rPr>
    </w:lvl>
    <w:lvl w:ilvl="2" w:tplc="A1DCE7D6">
      <w:numFmt w:val="bullet"/>
      <w:lvlText w:val="•"/>
      <w:lvlJc w:val="left"/>
      <w:pPr>
        <w:ind w:left="3377" w:hanging="349"/>
      </w:pPr>
      <w:rPr>
        <w:rFonts w:hint="default"/>
        <w:lang w:val="fr-FR" w:eastAsia="en-US" w:bidi="ar-SA"/>
      </w:rPr>
    </w:lvl>
    <w:lvl w:ilvl="3" w:tplc="98BCF464">
      <w:numFmt w:val="bullet"/>
      <w:lvlText w:val="•"/>
      <w:lvlJc w:val="left"/>
      <w:pPr>
        <w:ind w:left="4405" w:hanging="349"/>
      </w:pPr>
      <w:rPr>
        <w:rFonts w:hint="default"/>
        <w:lang w:val="fr-FR" w:eastAsia="en-US" w:bidi="ar-SA"/>
      </w:rPr>
    </w:lvl>
    <w:lvl w:ilvl="4" w:tplc="5F363420">
      <w:numFmt w:val="bullet"/>
      <w:lvlText w:val="•"/>
      <w:lvlJc w:val="left"/>
      <w:pPr>
        <w:ind w:left="5434" w:hanging="349"/>
      </w:pPr>
      <w:rPr>
        <w:rFonts w:hint="default"/>
        <w:lang w:val="fr-FR" w:eastAsia="en-US" w:bidi="ar-SA"/>
      </w:rPr>
    </w:lvl>
    <w:lvl w:ilvl="5" w:tplc="2146E6E8">
      <w:numFmt w:val="bullet"/>
      <w:lvlText w:val="•"/>
      <w:lvlJc w:val="left"/>
      <w:pPr>
        <w:ind w:left="6463" w:hanging="349"/>
      </w:pPr>
      <w:rPr>
        <w:rFonts w:hint="default"/>
        <w:lang w:val="fr-FR" w:eastAsia="en-US" w:bidi="ar-SA"/>
      </w:rPr>
    </w:lvl>
    <w:lvl w:ilvl="6" w:tplc="F9C83452">
      <w:numFmt w:val="bullet"/>
      <w:lvlText w:val="•"/>
      <w:lvlJc w:val="left"/>
      <w:pPr>
        <w:ind w:left="7491" w:hanging="349"/>
      </w:pPr>
      <w:rPr>
        <w:rFonts w:hint="default"/>
        <w:lang w:val="fr-FR" w:eastAsia="en-US" w:bidi="ar-SA"/>
      </w:rPr>
    </w:lvl>
    <w:lvl w:ilvl="7" w:tplc="A9FEE284">
      <w:numFmt w:val="bullet"/>
      <w:lvlText w:val="•"/>
      <w:lvlJc w:val="left"/>
      <w:pPr>
        <w:ind w:left="8520" w:hanging="349"/>
      </w:pPr>
      <w:rPr>
        <w:rFonts w:hint="default"/>
        <w:lang w:val="fr-FR" w:eastAsia="en-US" w:bidi="ar-SA"/>
      </w:rPr>
    </w:lvl>
    <w:lvl w:ilvl="8" w:tplc="6608965C">
      <w:numFmt w:val="bullet"/>
      <w:lvlText w:val="•"/>
      <w:lvlJc w:val="left"/>
      <w:pPr>
        <w:ind w:left="9549" w:hanging="349"/>
      </w:pPr>
      <w:rPr>
        <w:rFonts w:hint="default"/>
        <w:lang w:val="fr-FR" w:eastAsia="en-US" w:bidi="ar-SA"/>
      </w:rPr>
    </w:lvl>
  </w:abstractNum>
  <w:abstractNum w:abstractNumId="3" w15:restartNumberingAfterBreak="0">
    <w:nsid w:val="091C2316"/>
    <w:multiLevelType w:val="multilevel"/>
    <w:tmpl w:val="552A9648"/>
    <w:lvl w:ilvl="0">
      <w:start w:val="1"/>
      <w:numFmt w:val="decimal"/>
      <w:lvlText w:val="%1"/>
      <w:lvlJc w:val="left"/>
      <w:pPr>
        <w:ind w:left="420" w:hanging="420"/>
      </w:pPr>
      <w:rPr>
        <w:rFonts w:hint="default"/>
      </w:rPr>
    </w:lvl>
    <w:lvl w:ilvl="1">
      <w:start w:val="1"/>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4" w15:restartNumberingAfterBreak="0">
    <w:nsid w:val="0D0F354A"/>
    <w:multiLevelType w:val="multilevel"/>
    <w:tmpl w:val="0B44ABC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01059CB"/>
    <w:multiLevelType w:val="hybridMultilevel"/>
    <w:tmpl w:val="F8C2D54E"/>
    <w:lvl w:ilvl="0" w:tplc="9AAC5994">
      <w:start w:val="1"/>
      <w:numFmt w:val="upperLetter"/>
      <w:lvlText w:val="%1."/>
      <w:lvlJc w:val="left"/>
      <w:pPr>
        <w:ind w:left="909" w:hanging="298"/>
      </w:pPr>
      <w:rPr>
        <w:rFonts w:hint="default"/>
        <w:w w:val="100"/>
        <w:lang w:val="fr-FR" w:eastAsia="en-US" w:bidi="ar-SA"/>
      </w:rPr>
    </w:lvl>
    <w:lvl w:ilvl="1" w:tplc="EEB42D58">
      <w:numFmt w:val="bullet"/>
      <w:lvlText w:val=""/>
      <w:lvlJc w:val="left"/>
      <w:pPr>
        <w:ind w:left="1320" w:hanging="349"/>
      </w:pPr>
      <w:rPr>
        <w:rFonts w:ascii="Wingdings" w:eastAsia="Wingdings" w:hAnsi="Wingdings" w:cs="Wingdings" w:hint="default"/>
        <w:w w:val="100"/>
        <w:sz w:val="24"/>
        <w:szCs w:val="24"/>
        <w:lang w:val="fr-FR" w:eastAsia="en-US" w:bidi="ar-SA"/>
      </w:rPr>
    </w:lvl>
    <w:lvl w:ilvl="2" w:tplc="F68874B6">
      <w:numFmt w:val="bullet"/>
      <w:lvlText w:val="•"/>
      <w:lvlJc w:val="left"/>
      <w:pPr>
        <w:ind w:left="2462" w:hanging="349"/>
      </w:pPr>
      <w:rPr>
        <w:rFonts w:hint="default"/>
        <w:lang w:val="fr-FR" w:eastAsia="en-US" w:bidi="ar-SA"/>
      </w:rPr>
    </w:lvl>
    <w:lvl w:ilvl="3" w:tplc="0C6E3FCE">
      <w:numFmt w:val="bullet"/>
      <w:lvlText w:val="•"/>
      <w:lvlJc w:val="left"/>
      <w:pPr>
        <w:ind w:left="3605" w:hanging="349"/>
      </w:pPr>
      <w:rPr>
        <w:rFonts w:hint="default"/>
        <w:lang w:val="fr-FR" w:eastAsia="en-US" w:bidi="ar-SA"/>
      </w:rPr>
    </w:lvl>
    <w:lvl w:ilvl="4" w:tplc="302682F4">
      <w:numFmt w:val="bullet"/>
      <w:lvlText w:val="•"/>
      <w:lvlJc w:val="left"/>
      <w:pPr>
        <w:ind w:left="4748" w:hanging="349"/>
      </w:pPr>
      <w:rPr>
        <w:rFonts w:hint="default"/>
        <w:lang w:val="fr-FR" w:eastAsia="en-US" w:bidi="ar-SA"/>
      </w:rPr>
    </w:lvl>
    <w:lvl w:ilvl="5" w:tplc="429472C8">
      <w:numFmt w:val="bullet"/>
      <w:lvlText w:val="•"/>
      <w:lvlJc w:val="left"/>
      <w:pPr>
        <w:ind w:left="5891" w:hanging="349"/>
      </w:pPr>
      <w:rPr>
        <w:rFonts w:hint="default"/>
        <w:lang w:val="fr-FR" w:eastAsia="en-US" w:bidi="ar-SA"/>
      </w:rPr>
    </w:lvl>
    <w:lvl w:ilvl="6" w:tplc="CCE868DE">
      <w:numFmt w:val="bullet"/>
      <w:lvlText w:val="•"/>
      <w:lvlJc w:val="left"/>
      <w:pPr>
        <w:ind w:left="7034" w:hanging="349"/>
      </w:pPr>
      <w:rPr>
        <w:rFonts w:hint="default"/>
        <w:lang w:val="fr-FR" w:eastAsia="en-US" w:bidi="ar-SA"/>
      </w:rPr>
    </w:lvl>
    <w:lvl w:ilvl="7" w:tplc="8E967E14">
      <w:numFmt w:val="bullet"/>
      <w:lvlText w:val="•"/>
      <w:lvlJc w:val="left"/>
      <w:pPr>
        <w:ind w:left="8177" w:hanging="349"/>
      </w:pPr>
      <w:rPr>
        <w:rFonts w:hint="default"/>
        <w:lang w:val="fr-FR" w:eastAsia="en-US" w:bidi="ar-SA"/>
      </w:rPr>
    </w:lvl>
    <w:lvl w:ilvl="8" w:tplc="51E8C8FC">
      <w:numFmt w:val="bullet"/>
      <w:lvlText w:val="•"/>
      <w:lvlJc w:val="left"/>
      <w:pPr>
        <w:ind w:left="9320" w:hanging="349"/>
      </w:pPr>
      <w:rPr>
        <w:rFonts w:hint="default"/>
        <w:lang w:val="fr-FR" w:eastAsia="en-US" w:bidi="ar-SA"/>
      </w:rPr>
    </w:lvl>
  </w:abstractNum>
  <w:abstractNum w:abstractNumId="6" w15:restartNumberingAfterBreak="0">
    <w:nsid w:val="11551A7E"/>
    <w:multiLevelType w:val="hybridMultilevel"/>
    <w:tmpl w:val="2BDE2B68"/>
    <w:lvl w:ilvl="0" w:tplc="F62A34E2">
      <w:start w:val="1"/>
      <w:numFmt w:val="decimal"/>
      <w:lvlText w:val="%1."/>
      <w:lvlJc w:val="left"/>
      <w:pPr>
        <w:ind w:left="1211" w:hanging="360"/>
      </w:pPr>
      <w:rPr>
        <w:rFonts w:hint="default"/>
      </w:rPr>
    </w:lvl>
    <w:lvl w:ilvl="1" w:tplc="080C0019" w:tentative="1">
      <w:start w:val="1"/>
      <w:numFmt w:val="lowerLetter"/>
      <w:lvlText w:val="%2."/>
      <w:lvlJc w:val="left"/>
      <w:pPr>
        <w:ind w:left="1931" w:hanging="360"/>
      </w:pPr>
    </w:lvl>
    <w:lvl w:ilvl="2" w:tplc="080C001B" w:tentative="1">
      <w:start w:val="1"/>
      <w:numFmt w:val="lowerRoman"/>
      <w:lvlText w:val="%3."/>
      <w:lvlJc w:val="right"/>
      <w:pPr>
        <w:ind w:left="2651" w:hanging="180"/>
      </w:pPr>
    </w:lvl>
    <w:lvl w:ilvl="3" w:tplc="080C000F" w:tentative="1">
      <w:start w:val="1"/>
      <w:numFmt w:val="decimal"/>
      <w:lvlText w:val="%4."/>
      <w:lvlJc w:val="left"/>
      <w:pPr>
        <w:ind w:left="3371" w:hanging="360"/>
      </w:pPr>
    </w:lvl>
    <w:lvl w:ilvl="4" w:tplc="080C0019" w:tentative="1">
      <w:start w:val="1"/>
      <w:numFmt w:val="lowerLetter"/>
      <w:lvlText w:val="%5."/>
      <w:lvlJc w:val="left"/>
      <w:pPr>
        <w:ind w:left="4091" w:hanging="360"/>
      </w:pPr>
    </w:lvl>
    <w:lvl w:ilvl="5" w:tplc="080C001B" w:tentative="1">
      <w:start w:val="1"/>
      <w:numFmt w:val="lowerRoman"/>
      <w:lvlText w:val="%6."/>
      <w:lvlJc w:val="right"/>
      <w:pPr>
        <w:ind w:left="4811" w:hanging="180"/>
      </w:pPr>
    </w:lvl>
    <w:lvl w:ilvl="6" w:tplc="080C000F" w:tentative="1">
      <w:start w:val="1"/>
      <w:numFmt w:val="decimal"/>
      <w:lvlText w:val="%7."/>
      <w:lvlJc w:val="left"/>
      <w:pPr>
        <w:ind w:left="5531" w:hanging="360"/>
      </w:pPr>
    </w:lvl>
    <w:lvl w:ilvl="7" w:tplc="080C0019" w:tentative="1">
      <w:start w:val="1"/>
      <w:numFmt w:val="lowerLetter"/>
      <w:lvlText w:val="%8."/>
      <w:lvlJc w:val="left"/>
      <w:pPr>
        <w:ind w:left="6251" w:hanging="360"/>
      </w:pPr>
    </w:lvl>
    <w:lvl w:ilvl="8" w:tplc="080C001B" w:tentative="1">
      <w:start w:val="1"/>
      <w:numFmt w:val="lowerRoman"/>
      <w:lvlText w:val="%9."/>
      <w:lvlJc w:val="right"/>
      <w:pPr>
        <w:ind w:left="6971" w:hanging="180"/>
      </w:pPr>
    </w:lvl>
  </w:abstractNum>
  <w:abstractNum w:abstractNumId="7" w15:restartNumberingAfterBreak="0">
    <w:nsid w:val="12130AD6"/>
    <w:multiLevelType w:val="multilevel"/>
    <w:tmpl w:val="BCEC28BE"/>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8" w15:restartNumberingAfterBreak="0">
    <w:nsid w:val="17751E5C"/>
    <w:multiLevelType w:val="hybridMultilevel"/>
    <w:tmpl w:val="9B8CC538"/>
    <w:lvl w:ilvl="0" w:tplc="ED08DA7E">
      <w:start w:val="1"/>
      <w:numFmt w:val="decimal"/>
      <w:lvlText w:val="%1."/>
      <w:lvlJc w:val="left"/>
      <w:pPr>
        <w:ind w:left="786" w:hanging="360"/>
      </w:pPr>
      <w:rPr>
        <w:rFonts w:hint="default"/>
      </w:rPr>
    </w:lvl>
    <w:lvl w:ilvl="1" w:tplc="080C0019" w:tentative="1">
      <w:start w:val="1"/>
      <w:numFmt w:val="lowerLetter"/>
      <w:lvlText w:val="%2."/>
      <w:lvlJc w:val="left"/>
      <w:pPr>
        <w:ind w:left="1506" w:hanging="360"/>
      </w:pPr>
    </w:lvl>
    <w:lvl w:ilvl="2" w:tplc="080C001B" w:tentative="1">
      <w:start w:val="1"/>
      <w:numFmt w:val="lowerRoman"/>
      <w:lvlText w:val="%3."/>
      <w:lvlJc w:val="right"/>
      <w:pPr>
        <w:ind w:left="2226" w:hanging="180"/>
      </w:pPr>
    </w:lvl>
    <w:lvl w:ilvl="3" w:tplc="080C000F" w:tentative="1">
      <w:start w:val="1"/>
      <w:numFmt w:val="decimal"/>
      <w:lvlText w:val="%4."/>
      <w:lvlJc w:val="left"/>
      <w:pPr>
        <w:ind w:left="2946" w:hanging="360"/>
      </w:pPr>
    </w:lvl>
    <w:lvl w:ilvl="4" w:tplc="080C0019" w:tentative="1">
      <w:start w:val="1"/>
      <w:numFmt w:val="lowerLetter"/>
      <w:lvlText w:val="%5."/>
      <w:lvlJc w:val="left"/>
      <w:pPr>
        <w:ind w:left="3666" w:hanging="360"/>
      </w:pPr>
    </w:lvl>
    <w:lvl w:ilvl="5" w:tplc="080C001B" w:tentative="1">
      <w:start w:val="1"/>
      <w:numFmt w:val="lowerRoman"/>
      <w:lvlText w:val="%6."/>
      <w:lvlJc w:val="right"/>
      <w:pPr>
        <w:ind w:left="4386" w:hanging="180"/>
      </w:pPr>
    </w:lvl>
    <w:lvl w:ilvl="6" w:tplc="080C000F" w:tentative="1">
      <w:start w:val="1"/>
      <w:numFmt w:val="decimal"/>
      <w:lvlText w:val="%7."/>
      <w:lvlJc w:val="left"/>
      <w:pPr>
        <w:ind w:left="5106" w:hanging="360"/>
      </w:pPr>
    </w:lvl>
    <w:lvl w:ilvl="7" w:tplc="080C0019" w:tentative="1">
      <w:start w:val="1"/>
      <w:numFmt w:val="lowerLetter"/>
      <w:lvlText w:val="%8."/>
      <w:lvlJc w:val="left"/>
      <w:pPr>
        <w:ind w:left="5826" w:hanging="360"/>
      </w:pPr>
    </w:lvl>
    <w:lvl w:ilvl="8" w:tplc="080C001B" w:tentative="1">
      <w:start w:val="1"/>
      <w:numFmt w:val="lowerRoman"/>
      <w:lvlText w:val="%9."/>
      <w:lvlJc w:val="right"/>
      <w:pPr>
        <w:ind w:left="6546" w:hanging="180"/>
      </w:pPr>
    </w:lvl>
  </w:abstractNum>
  <w:abstractNum w:abstractNumId="9" w15:restartNumberingAfterBreak="0">
    <w:nsid w:val="19F61C67"/>
    <w:multiLevelType w:val="hybridMultilevel"/>
    <w:tmpl w:val="92B240CC"/>
    <w:lvl w:ilvl="0" w:tplc="4A5AAD4A">
      <w:start w:val="1"/>
      <w:numFmt w:val="decimal"/>
      <w:lvlText w:val="%1."/>
      <w:lvlJc w:val="left"/>
      <w:pPr>
        <w:ind w:left="1332" w:hanging="349"/>
      </w:pPr>
      <w:rPr>
        <w:rFonts w:ascii="Calibri" w:eastAsia="Calibri" w:hAnsi="Calibri" w:cs="Calibri" w:hint="default"/>
        <w:w w:val="100"/>
        <w:sz w:val="22"/>
        <w:szCs w:val="22"/>
        <w:lang w:val="fr-FR" w:eastAsia="en-US" w:bidi="ar-SA"/>
      </w:rPr>
    </w:lvl>
    <w:lvl w:ilvl="1" w:tplc="9230B924">
      <w:numFmt w:val="bullet"/>
      <w:lvlText w:val="•"/>
      <w:lvlJc w:val="left"/>
      <w:pPr>
        <w:ind w:left="2366" w:hanging="349"/>
      </w:pPr>
      <w:rPr>
        <w:rFonts w:hint="default"/>
        <w:lang w:val="fr-FR" w:eastAsia="en-US" w:bidi="ar-SA"/>
      </w:rPr>
    </w:lvl>
    <w:lvl w:ilvl="2" w:tplc="37204D46">
      <w:numFmt w:val="bullet"/>
      <w:lvlText w:val="•"/>
      <w:lvlJc w:val="left"/>
      <w:pPr>
        <w:ind w:left="3393" w:hanging="349"/>
      </w:pPr>
      <w:rPr>
        <w:rFonts w:hint="default"/>
        <w:lang w:val="fr-FR" w:eastAsia="en-US" w:bidi="ar-SA"/>
      </w:rPr>
    </w:lvl>
    <w:lvl w:ilvl="3" w:tplc="D1C8697A">
      <w:numFmt w:val="bullet"/>
      <w:lvlText w:val="•"/>
      <w:lvlJc w:val="left"/>
      <w:pPr>
        <w:ind w:left="4419" w:hanging="349"/>
      </w:pPr>
      <w:rPr>
        <w:rFonts w:hint="default"/>
        <w:lang w:val="fr-FR" w:eastAsia="en-US" w:bidi="ar-SA"/>
      </w:rPr>
    </w:lvl>
    <w:lvl w:ilvl="4" w:tplc="FF0040C4">
      <w:numFmt w:val="bullet"/>
      <w:lvlText w:val="•"/>
      <w:lvlJc w:val="left"/>
      <w:pPr>
        <w:ind w:left="5446" w:hanging="349"/>
      </w:pPr>
      <w:rPr>
        <w:rFonts w:hint="default"/>
        <w:lang w:val="fr-FR" w:eastAsia="en-US" w:bidi="ar-SA"/>
      </w:rPr>
    </w:lvl>
    <w:lvl w:ilvl="5" w:tplc="11D0C9BC">
      <w:numFmt w:val="bullet"/>
      <w:lvlText w:val="•"/>
      <w:lvlJc w:val="left"/>
      <w:pPr>
        <w:ind w:left="6473" w:hanging="349"/>
      </w:pPr>
      <w:rPr>
        <w:rFonts w:hint="default"/>
        <w:lang w:val="fr-FR" w:eastAsia="en-US" w:bidi="ar-SA"/>
      </w:rPr>
    </w:lvl>
    <w:lvl w:ilvl="6" w:tplc="E9D40416">
      <w:numFmt w:val="bullet"/>
      <w:lvlText w:val="•"/>
      <w:lvlJc w:val="left"/>
      <w:pPr>
        <w:ind w:left="7499" w:hanging="349"/>
      </w:pPr>
      <w:rPr>
        <w:rFonts w:hint="default"/>
        <w:lang w:val="fr-FR" w:eastAsia="en-US" w:bidi="ar-SA"/>
      </w:rPr>
    </w:lvl>
    <w:lvl w:ilvl="7" w:tplc="39002FEE">
      <w:numFmt w:val="bullet"/>
      <w:lvlText w:val="•"/>
      <w:lvlJc w:val="left"/>
      <w:pPr>
        <w:ind w:left="8526" w:hanging="349"/>
      </w:pPr>
      <w:rPr>
        <w:rFonts w:hint="default"/>
        <w:lang w:val="fr-FR" w:eastAsia="en-US" w:bidi="ar-SA"/>
      </w:rPr>
    </w:lvl>
    <w:lvl w:ilvl="8" w:tplc="4B101B66">
      <w:numFmt w:val="bullet"/>
      <w:lvlText w:val="•"/>
      <w:lvlJc w:val="left"/>
      <w:pPr>
        <w:ind w:left="9553" w:hanging="349"/>
      </w:pPr>
      <w:rPr>
        <w:rFonts w:hint="default"/>
        <w:lang w:val="fr-FR" w:eastAsia="en-US" w:bidi="ar-SA"/>
      </w:rPr>
    </w:lvl>
  </w:abstractNum>
  <w:abstractNum w:abstractNumId="10" w15:restartNumberingAfterBreak="0">
    <w:nsid w:val="1D6B4565"/>
    <w:multiLevelType w:val="multilevel"/>
    <w:tmpl w:val="D6DC6F50"/>
    <w:lvl w:ilvl="0">
      <w:start w:val="15"/>
      <w:numFmt w:val="decimal"/>
      <w:lvlText w:val="%1"/>
      <w:lvlJc w:val="left"/>
      <w:pPr>
        <w:ind w:left="420" w:hanging="420"/>
      </w:pPr>
      <w:rPr>
        <w:rFonts w:hint="default"/>
      </w:rPr>
    </w:lvl>
    <w:lvl w:ilvl="1">
      <w:start w:val="1"/>
      <w:numFmt w:val="decimal"/>
      <w:lvlText w:val="%1.%2"/>
      <w:lvlJc w:val="left"/>
      <w:pPr>
        <w:ind w:left="1554" w:hanging="4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872" w:hanging="1800"/>
      </w:pPr>
      <w:rPr>
        <w:rFonts w:hint="default"/>
      </w:rPr>
    </w:lvl>
  </w:abstractNum>
  <w:abstractNum w:abstractNumId="11" w15:restartNumberingAfterBreak="0">
    <w:nsid w:val="24284F8F"/>
    <w:multiLevelType w:val="hybridMultilevel"/>
    <w:tmpl w:val="E84C3204"/>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12" w15:restartNumberingAfterBreak="0">
    <w:nsid w:val="24B32A46"/>
    <w:multiLevelType w:val="multilevel"/>
    <w:tmpl w:val="EFA2B3C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225792B"/>
    <w:multiLevelType w:val="hybridMultilevel"/>
    <w:tmpl w:val="5E382132"/>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14" w15:restartNumberingAfterBreak="0">
    <w:nsid w:val="32B62EB2"/>
    <w:multiLevelType w:val="hybridMultilevel"/>
    <w:tmpl w:val="E84C3204"/>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15" w15:restartNumberingAfterBreak="0">
    <w:nsid w:val="32E53735"/>
    <w:multiLevelType w:val="hybridMultilevel"/>
    <w:tmpl w:val="3FCE10A4"/>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16" w15:restartNumberingAfterBreak="0">
    <w:nsid w:val="33C71E96"/>
    <w:multiLevelType w:val="hybridMultilevel"/>
    <w:tmpl w:val="8B388AAE"/>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17" w15:restartNumberingAfterBreak="0">
    <w:nsid w:val="34A424B9"/>
    <w:multiLevelType w:val="hybridMultilevel"/>
    <w:tmpl w:val="6BB2F5D4"/>
    <w:lvl w:ilvl="0" w:tplc="B36A8C86">
      <w:start w:val="1"/>
      <w:numFmt w:val="decimal"/>
      <w:lvlText w:val="%1)"/>
      <w:lvlJc w:val="left"/>
      <w:pPr>
        <w:ind w:left="786" w:hanging="360"/>
      </w:pPr>
      <w:rPr>
        <w:rFonts w:hint="default"/>
        <w:color w:val="002060"/>
      </w:rPr>
    </w:lvl>
    <w:lvl w:ilvl="1" w:tplc="080C0019" w:tentative="1">
      <w:start w:val="1"/>
      <w:numFmt w:val="lowerLetter"/>
      <w:lvlText w:val="%2."/>
      <w:lvlJc w:val="left"/>
      <w:pPr>
        <w:ind w:left="1506" w:hanging="360"/>
      </w:pPr>
    </w:lvl>
    <w:lvl w:ilvl="2" w:tplc="080C001B" w:tentative="1">
      <w:start w:val="1"/>
      <w:numFmt w:val="lowerRoman"/>
      <w:lvlText w:val="%3."/>
      <w:lvlJc w:val="right"/>
      <w:pPr>
        <w:ind w:left="2226" w:hanging="180"/>
      </w:pPr>
    </w:lvl>
    <w:lvl w:ilvl="3" w:tplc="080C000F" w:tentative="1">
      <w:start w:val="1"/>
      <w:numFmt w:val="decimal"/>
      <w:lvlText w:val="%4."/>
      <w:lvlJc w:val="left"/>
      <w:pPr>
        <w:ind w:left="2946" w:hanging="360"/>
      </w:pPr>
    </w:lvl>
    <w:lvl w:ilvl="4" w:tplc="080C0019" w:tentative="1">
      <w:start w:val="1"/>
      <w:numFmt w:val="lowerLetter"/>
      <w:lvlText w:val="%5."/>
      <w:lvlJc w:val="left"/>
      <w:pPr>
        <w:ind w:left="3666" w:hanging="360"/>
      </w:pPr>
    </w:lvl>
    <w:lvl w:ilvl="5" w:tplc="080C001B" w:tentative="1">
      <w:start w:val="1"/>
      <w:numFmt w:val="lowerRoman"/>
      <w:lvlText w:val="%6."/>
      <w:lvlJc w:val="right"/>
      <w:pPr>
        <w:ind w:left="4386" w:hanging="180"/>
      </w:pPr>
    </w:lvl>
    <w:lvl w:ilvl="6" w:tplc="080C000F" w:tentative="1">
      <w:start w:val="1"/>
      <w:numFmt w:val="decimal"/>
      <w:lvlText w:val="%7."/>
      <w:lvlJc w:val="left"/>
      <w:pPr>
        <w:ind w:left="5106" w:hanging="360"/>
      </w:pPr>
    </w:lvl>
    <w:lvl w:ilvl="7" w:tplc="080C0019" w:tentative="1">
      <w:start w:val="1"/>
      <w:numFmt w:val="lowerLetter"/>
      <w:lvlText w:val="%8."/>
      <w:lvlJc w:val="left"/>
      <w:pPr>
        <w:ind w:left="5826" w:hanging="360"/>
      </w:pPr>
    </w:lvl>
    <w:lvl w:ilvl="8" w:tplc="080C001B" w:tentative="1">
      <w:start w:val="1"/>
      <w:numFmt w:val="lowerRoman"/>
      <w:lvlText w:val="%9."/>
      <w:lvlJc w:val="right"/>
      <w:pPr>
        <w:ind w:left="6546" w:hanging="180"/>
      </w:pPr>
    </w:lvl>
  </w:abstractNum>
  <w:abstractNum w:abstractNumId="18" w15:restartNumberingAfterBreak="0">
    <w:nsid w:val="35F372DC"/>
    <w:multiLevelType w:val="hybridMultilevel"/>
    <w:tmpl w:val="ABA20E10"/>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 w15:restartNumberingAfterBreak="0">
    <w:nsid w:val="388A3E10"/>
    <w:multiLevelType w:val="hybridMultilevel"/>
    <w:tmpl w:val="32986058"/>
    <w:lvl w:ilvl="0" w:tplc="080C0003">
      <w:start w:val="1"/>
      <w:numFmt w:val="bullet"/>
      <w:lvlText w:val="o"/>
      <w:lvlJc w:val="left"/>
      <w:pPr>
        <w:ind w:left="1506" w:hanging="360"/>
      </w:pPr>
      <w:rPr>
        <w:rFonts w:ascii="Courier New" w:hAnsi="Courier New" w:cs="Courier New" w:hint="default"/>
      </w:rPr>
    </w:lvl>
    <w:lvl w:ilvl="1" w:tplc="080C0003">
      <w:start w:val="1"/>
      <w:numFmt w:val="bullet"/>
      <w:lvlText w:val="o"/>
      <w:lvlJc w:val="left"/>
      <w:pPr>
        <w:ind w:left="2226" w:hanging="360"/>
      </w:pPr>
      <w:rPr>
        <w:rFonts w:ascii="Courier New" w:hAnsi="Courier New" w:cs="Courier New" w:hint="default"/>
      </w:rPr>
    </w:lvl>
    <w:lvl w:ilvl="2" w:tplc="080C0005" w:tentative="1">
      <w:start w:val="1"/>
      <w:numFmt w:val="bullet"/>
      <w:lvlText w:val=""/>
      <w:lvlJc w:val="left"/>
      <w:pPr>
        <w:ind w:left="2946" w:hanging="360"/>
      </w:pPr>
      <w:rPr>
        <w:rFonts w:ascii="Wingdings" w:hAnsi="Wingdings" w:hint="default"/>
      </w:rPr>
    </w:lvl>
    <w:lvl w:ilvl="3" w:tplc="080C0001" w:tentative="1">
      <w:start w:val="1"/>
      <w:numFmt w:val="bullet"/>
      <w:lvlText w:val=""/>
      <w:lvlJc w:val="left"/>
      <w:pPr>
        <w:ind w:left="3666" w:hanging="360"/>
      </w:pPr>
      <w:rPr>
        <w:rFonts w:ascii="Symbol" w:hAnsi="Symbol" w:hint="default"/>
      </w:rPr>
    </w:lvl>
    <w:lvl w:ilvl="4" w:tplc="080C0003" w:tentative="1">
      <w:start w:val="1"/>
      <w:numFmt w:val="bullet"/>
      <w:lvlText w:val="o"/>
      <w:lvlJc w:val="left"/>
      <w:pPr>
        <w:ind w:left="4386" w:hanging="360"/>
      </w:pPr>
      <w:rPr>
        <w:rFonts w:ascii="Courier New" w:hAnsi="Courier New" w:cs="Courier New" w:hint="default"/>
      </w:rPr>
    </w:lvl>
    <w:lvl w:ilvl="5" w:tplc="080C0005" w:tentative="1">
      <w:start w:val="1"/>
      <w:numFmt w:val="bullet"/>
      <w:lvlText w:val=""/>
      <w:lvlJc w:val="left"/>
      <w:pPr>
        <w:ind w:left="5106" w:hanging="360"/>
      </w:pPr>
      <w:rPr>
        <w:rFonts w:ascii="Wingdings" w:hAnsi="Wingdings" w:hint="default"/>
      </w:rPr>
    </w:lvl>
    <w:lvl w:ilvl="6" w:tplc="080C0001" w:tentative="1">
      <w:start w:val="1"/>
      <w:numFmt w:val="bullet"/>
      <w:lvlText w:val=""/>
      <w:lvlJc w:val="left"/>
      <w:pPr>
        <w:ind w:left="5826" w:hanging="360"/>
      </w:pPr>
      <w:rPr>
        <w:rFonts w:ascii="Symbol" w:hAnsi="Symbol" w:hint="default"/>
      </w:rPr>
    </w:lvl>
    <w:lvl w:ilvl="7" w:tplc="080C0003" w:tentative="1">
      <w:start w:val="1"/>
      <w:numFmt w:val="bullet"/>
      <w:lvlText w:val="o"/>
      <w:lvlJc w:val="left"/>
      <w:pPr>
        <w:ind w:left="6546" w:hanging="360"/>
      </w:pPr>
      <w:rPr>
        <w:rFonts w:ascii="Courier New" w:hAnsi="Courier New" w:cs="Courier New" w:hint="default"/>
      </w:rPr>
    </w:lvl>
    <w:lvl w:ilvl="8" w:tplc="080C0005" w:tentative="1">
      <w:start w:val="1"/>
      <w:numFmt w:val="bullet"/>
      <w:lvlText w:val=""/>
      <w:lvlJc w:val="left"/>
      <w:pPr>
        <w:ind w:left="7266" w:hanging="360"/>
      </w:pPr>
      <w:rPr>
        <w:rFonts w:ascii="Wingdings" w:hAnsi="Wingdings" w:hint="default"/>
      </w:rPr>
    </w:lvl>
  </w:abstractNum>
  <w:abstractNum w:abstractNumId="20" w15:restartNumberingAfterBreak="0">
    <w:nsid w:val="3C361C18"/>
    <w:multiLevelType w:val="hybridMultilevel"/>
    <w:tmpl w:val="FB163F0E"/>
    <w:lvl w:ilvl="0" w:tplc="7F847294">
      <w:numFmt w:val="bullet"/>
      <w:lvlText w:val="-"/>
      <w:lvlJc w:val="left"/>
      <w:pPr>
        <w:ind w:left="2030" w:hanging="197"/>
      </w:pPr>
      <w:rPr>
        <w:rFonts w:ascii="Times New Roman" w:eastAsia="Times New Roman" w:hAnsi="Times New Roman" w:cs="Times New Roman" w:hint="default"/>
        <w:w w:val="100"/>
        <w:sz w:val="22"/>
        <w:szCs w:val="22"/>
        <w:lang w:val="fr-FR" w:eastAsia="en-US" w:bidi="ar-SA"/>
      </w:rPr>
    </w:lvl>
    <w:lvl w:ilvl="1" w:tplc="FDFC3A6E">
      <w:numFmt w:val="bullet"/>
      <w:lvlText w:val="•"/>
      <w:lvlJc w:val="left"/>
      <w:pPr>
        <w:ind w:left="2996" w:hanging="197"/>
      </w:pPr>
      <w:rPr>
        <w:rFonts w:hint="default"/>
        <w:lang w:val="fr-FR" w:eastAsia="en-US" w:bidi="ar-SA"/>
      </w:rPr>
    </w:lvl>
    <w:lvl w:ilvl="2" w:tplc="FC4A344A">
      <w:numFmt w:val="bullet"/>
      <w:lvlText w:val="•"/>
      <w:lvlJc w:val="left"/>
      <w:pPr>
        <w:ind w:left="3953" w:hanging="197"/>
      </w:pPr>
      <w:rPr>
        <w:rFonts w:hint="default"/>
        <w:lang w:val="fr-FR" w:eastAsia="en-US" w:bidi="ar-SA"/>
      </w:rPr>
    </w:lvl>
    <w:lvl w:ilvl="3" w:tplc="5CC2DE7E">
      <w:numFmt w:val="bullet"/>
      <w:lvlText w:val="•"/>
      <w:lvlJc w:val="left"/>
      <w:pPr>
        <w:ind w:left="4909" w:hanging="197"/>
      </w:pPr>
      <w:rPr>
        <w:rFonts w:hint="default"/>
        <w:lang w:val="fr-FR" w:eastAsia="en-US" w:bidi="ar-SA"/>
      </w:rPr>
    </w:lvl>
    <w:lvl w:ilvl="4" w:tplc="2AAC578E">
      <w:numFmt w:val="bullet"/>
      <w:lvlText w:val="•"/>
      <w:lvlJc w:val="left"/>
      <w:pPr>
        <w:ind w:left="5866" w:hanging="197"/>
      </w:pPr>
      <w:rPr>
        <w:rFonts w:hint="default"/>
        <w:lang w:val="fr-FR" w:eastAsia="en-US" w:bidi="ar-SA"/>
      </w:rPr>
    </w:lvl>
    <w:lvl w:ilvl="5" w:tplc="6C5A4AD4">
      <w:numFmt w:val="bullet"/>
      <w:lvlText w:val="•"/>
      <w:lvlJc w:val="left"/>
      <w:pPr>
        <w:ind w:left="6823" w:hanging="197"/>
      </w:pPr>
      <w:rPr>
        <w:rFonts w:hint="default"/>
        <w:lang w:val="fr-FR" w:eastAsia="en-US" w:bidi="ar-SA"/>
      </w:rPr>
    </w:lvl>
    <w:lvl w:ilvl="6" w:tplc="3BC2F1CC">
      <w:numFmt w:val="bullet"/>
      <w:lvlText w:val="•"/>
      <w:lvlJc w:val="left"/>
      <w:pPr>
        <w:ind w:left="7779" w:hanging="197"/>
      </w:pPr>
      <w:rPr>
        <w:rFonts w:hint="default"/>
        <w:lang w:val="fr-FR" w:eastAsia="en-US" w:bidi="ar-SA"/>
      </w:rPr>
    </w:lvl>
    <w:lvl w:ilvl="7" w:tplc="D938F7B2">
      <w:numFmt w:val="bullet"/>
      <w:lvlText w:val="•"/>
      <w:lvlJc w:val="left"/>
      <w:pPr>
        <w:ind w:left="8736" w:hanging="197"/>
      </w:pPr>
      <w:rPr>
        <w:rFonts w:hint="default"/>
        <w:lang w:val="fr-FR" w:eastAsia="en-US" w:bidi="ar-SA"/>
      </w:rPr>
    </w:lvl>
    <w:lvl w:ilvl="8" w:tplc="FFF4B9FC">
      <w:numFmt w:val="bullet"/>
      <w:lvlText w:val="•"/>
      <w:lvlJc w:val="left"/>
      <w:pPr>
        <w:ind w:left="9693" w:hanging="197"/>
      </w:pPr>
      <w:rPr>
        <w:rFonts w:hint="default"/>
        <w:lang w:val="fr-FR" w:eastAsia="en-US" w:bidi="ar-SA"/>
      </w:rPr>
    </w:lvl>
  </w:abstractNum>
  <w:abstractNum w:abstractNumId="21" w15:restartNumberingAfterBreak="0">
    <w:nsid w:val="3DA35EF7"/>
    <w:multiLevelType w:val="hybridMultilevel"/>
    <w:tmpl w:val="FC38ABE0"/>
    <w:lvl w:ilvl="0" w:tplc="3F0076E0">
      <w:start w:val="2"/>
      <w:numFmt w:val="upperRoman"/>
      <w:lvlText w:val="%1"/>
      <w:lvlJc w:val="left"/>
      <w:pPr>
        <w:ind w:left="813" w:hanging="202"/>
      </w:pPr>
      <w:rPr>
        <w:rFonts w:ascii="Calibri" w:eastAsia="Calibri" w:hAnsi="Calibri" w:cs="Calibri" w:hint="default"/>
        <w:color w:val="001B50"/>
        <w:spacing w:val="-2"/>
        <w:w w:val="100"/>
        <w:sz w:val="28"/>
        <w:szCs w:val="28"/>
        <w:u w:val="single" w:color="001B50"/>
        <w:lang w:val="fr-FR" w:eastAsia="en-US" w:bidi="ar-SA"/>
      </w:rPr>
    </w:lvl>
    <w:lvl w:ilvl="1" w:tplc="056699AA">
      <w:numFmt w:val="bullet"/>
      <w:lvlText w:val=""/>
      <w:lvlJc w:val="left"/>
      <w:pPr>
        <w:ind w:left="2028" w:hanging="284"/>
      </w:pPr>
      <w:rPr>
        <w:rFonts w:ascii="Symbol" w:eastAsia="Symbol" w:hAnsi="Symbol" w:cs="Symbol" w:hint="default"/>
        <w:w w:val="100"/>
        <w:sz w:val="22"/>
        <w:szCs w:val="22"/>
        <w:lang w:val="fr-FR" w:eastAsia="en-US" w:bidi="ar-SA"/>
      </w:rPr>
    </w:lvl>
    <w:lvl w:ilvl="2" w:tplc="8CDEC822">
      <w:numFmt w:val="bullet"/>
      <w:lvlText w:val="•"/>
      <w:lvlJc w:val="left"/>
      <w:pPr>
        <w:ind w:left="3085" w:hanging="284"/>
      </w:pPr>
      <w:rPr>
        <w:rFonts w:hint="default"/>
        <w:lang w:val="fr-FR" w:eastAsia="en-US" w:bidi="ar-SA"/>
      </w:rPr>
    </w:lvl>
    <w:lvl w:ilvl="3" w:tplc="4EEC36C0">
      <w:numFmt w:val="bullet"/>
      <w:lvlText w:val="•"/>
      <w:lvlJc w:val="left"/>
      <w:pPr>
        <w:ind w:left="4150" w:hanging="284"/>
      </w:pPr>
      <w:rPr>
        <w:rFonts w:hint="default"/>
        <w:lang w:val="fr-FR" w:eastAsia="en-US" w:bidi="ar-SA"/>
      </w:rPr>
    </w:lvl>
    <w:lvl w:ilvl="4" w:tplc="ED34A524">
      <w:numFmt w:val="bullet"/>
      <w:lvlText w:val="•"/>
      <w:lvlJc w:val="left"/>
      <w:pPr>
        <w:ind w:left="5215" w:hanging="284"/>
      </w:pPr>
      <w:rPr>
        <w:rFonts w:hint="default"/>
        <w:lang w:val="fr-FR" w:eastAsia="en-US" w:bidi="ar-SA"/>
      </w:rPr>
    </w:lvl>
    <w:lvl w:ilvl="5" w:tplc="D618FFB8">
      <w:numFmt w:val="bullet"/>
      <w:lvlText w:val="•"/>
      <w:lvlJc w:val="left"/>
      <w:pPr>
        <w:ind w:left="6280" w:hanging="284"/>
      </w:pPr>
      <w:rPr>
        <w:rFonts w:hint="default"/>
        <w:lang w:val="fr-FR" w:eastAsia="en-US" w:bidi="ar-SA"/>
      </w:rPr>
    </w:lvl>
    <w:lvl w:ilvl="6" w:tplc="C3201724">
      <w:numFmt w:val="bullet"/>
      <w:lvlText w:val="•"/>
      <w:lvlJc w:val="left"/>
      <w:pPr>
        <w:ind w:left="7345" w:hanging="284"/>
      </w:pPr>
      <w:rPr>
        <w:rFonts w:hint="default"/>
        <w:lang w:val="fr-FR" w:eastAsia="en-US" w:bidi="ar-SA"/>
      </w:rPr>
    </w:lvl>
    <w:lvl w:ilvl="7" w:tplc="0F4C122C">
      <w:numFmt w:val="bullet"/>
      <w:lvlText w:val="•"/>
      <w:lvlJc w:val="left"/>
      <w:pPr>
        <w:ind w:left="8410" w:hanging="284"/>
      </w:pPr>
      <w:rPr>
        <w:rFonts w:hint="default"/>
        <w:lang w:val="fr-FR" w:eastAsia="en-US" w:bidi="ar-SA"/>
      </w:rPr>
    </w:lvl>
    <w:lvl w:ilvl="8" w:tplc="A7DE79EE">
      <w:numFmt w:val="bullet"/>
      <w:lvlText w:val="•"/>
      <w:lvlJc w:val="left"/>
      <w:pPr>
        <w:ind w:left="9476" w:hanging="284"/>
      </w:pPr>
      <w:rPr>
        <w:rFonts w:hint="default"/>
        <w:lang w:val="fr-FR" w:eastAsia="en-US" w:bidi="ar-SA"/>
      </w:rPr>
    </w:lvl>
  </w:abstractNum>
  <w:abstractNum w:abstractNumId="22" w15:restartNumberingAfterBreak="0">
    <w:nsid w:val="3EC4238F"/>
    <w:multiLevelType w:val="hybridMultilevel"/>
    <w:tmpl w:val="D94006CE"/>
    <w:lvl w:ilvl="0" w:tplc="660A0E96">
      <w:numFmt w:val="bullet"/>
      <w:lvlText w:val="-"/>
      <w:lvlJc w:val="left"/>
      <w:pPr>
        <w:ind w:left="1438" w:hanging="118"/>
      </w:pPr>
      <w:rPr>
        <w:rFonts w:ascii="Calibri" w:eastAsia="Calibri" w:hAnsi="Calibri" w:cs="Calibri" w:hint="default"/>
        <w:i/>
        <w:iCs/>
        <w:w w:val="100"/>
        <w:sz w:val="22"/>
        <w:szCs w:val="22"/>
        <w:lang w:val="fr-FR" w:eastAsia="en-US" w:bidi="ar-SA"/>
      </w:rPr>
    </w:lvl>
    <w:lvl w:ilvl="1" w:tplc="EF68F016">
      <w:numFmt w:val="bullet"/>
      <w:lvlText w:val="•"/>
      <w:lvlJc w:val="left"/>
      <w:pPr>
        <w:ind w:left="2456" w:hanging="118"/>
      </w:pPr>
      <w:rPr>
        <w:rFonts w:hint="default"/>
        <w:lang w:val="fr-FR" w:eastAsia="en-US" w:bidi="ar-SA"/>
      </w:rPr>
    </w:lvl>
    <w:lvl w:ilvl="2" w:tplc="204C8774">
      <w:numFmt w:val="bullet"/>
      <w:lvlText w:val="•"/>
      <w:lvlJc w:val="left"/>
      <w:pPr>
        <w:ind w:left="3473" w:hanging="118"/>
      </w:pPr>
      <w:rPr>
        <w:rFonts w:hint="default"/>
        <w:lang w:val="fr-FR" w:eastAsia="en-US" w:bidi="ar-SA"/>
      </w:rPr>
    </w:lvl>
    <w:lvl w:ilvl="3" w:tplc="EDFC635A">
      <w:numFmt w:val="bullet"/>
      <w:lvlText w:val="•"/>
      <w:lvlJc w:val="left"/>
      <w:pPr>
        <w:ind w:left="4489" w:hanging="118"/>
      </w:pPr>
      <w:rPr>
        <w:rFonts w:hint="default"/>
        <w:lang w:val="fr-FR" w:eastAsia="en-US" w:bidi="ar-SA"/>
      </w:rPr>
    </w:lvl>
    <w:lvl w:ilvl="4" w:tplc="0F745B62">
      <w:numFmt w:val="bullet"/>
      <w:lvlText w:val="•"/>
      <w:lvlJc w:val="left"/>
      <w:pPr>
        <w:ind w:left="5506" w:hanging="118"/>
      </w:pPr>
      <w:rPr>
        <w:rFonts w:hint="default"/>
        <w:lang w:val="fr-FR" w:eastAsia="en-US" w:bidi="ar-SA"/>
      </w:rPr>
    </w:lvl>
    <w:lvl w:ilvl="5" w:tplc="3A6E1D00">
      <w:numFmt w:val="bullet"/>
      <w:lvlText w:val="•"/>
      <w:lvlJc w:val="left"/>
      <w:pPr>
        <w:ind w:left="6523" w:hanging="118"/>
      </w:pPr>
      <w:rPr>
        <w:rFonts w:hint="default"/>
        <w:lang w:val="fr-FR" w:eastAsia="en-US" w:bidi="ar-SA"/>
      </w:rPr>
    </w:lvl>
    <w:lvl w:ilvl="6" w:tplc="ED6E1516">
      <w:numFmt w:val="bullet"/>
      <w:lvlText w:val="•"/>
      <w:lvlJc w:val="left"/>
      <w:pPr>
        <w:ind w:left="7539" w:hanging="118"/>
      </w:pPr>
      <w:rPr>
        <w:rFonts w:hint="default"/>
        <w:lang w:val="fr-FR" w:eastAsia="en-US" w:bidi="ar-SA"/>
      </w:rPr>
    </w:lvl>
    <w:lvl w:ilvl="7" w:tplc="734A575A">
      <w:numFmt w:val="bullet"/>
      <w:lvlText w:val="•"/>
      <w:lvlJc w:val="left"/>
      <w:pPr>
        <w:ind w:left="8556" w:hanging="118"/>
      </w:pPr>
      <w:rPr>
        <w:rFonts w:hint="default"/>
        <w:lang w:val="fr-FR" w:eastAsia="en-US" w:bidi="ar-SA"/>
      </w:rPr>
    </w:lvl>
    <w:lvl w:ilvl="8" w:tplc="87C03AC0">
      <w:numFmt w:val="bullet"/>
      <w:lvlText w:val="•"/>
      <w:lvlJc w:val="left"/>
      <w:pPr>
        <w:ind w:left="9573" w:hanging="118"/>
      </w:pPr>
      <w:rPr>
        <w:rFonts w:hint="default"/>
        <w:lang w:val="fr-FR" w:eastAsia="en-US" w:bidi="ar-SA"/>
      </w:rPr>
    </w:lvl>
  </w:abstractNum>
  <w:abstractNum w:abstractNumId="23" w15:restartNumberingAfterBreak="0">
    <w:nsid w:val="3FA3081C"/>
    <w:multiLevelType w:val="hybridMultilevel"/>
    <w:tmpl w:val="3CEA44D6"/>
    <w:lvl w:ilvl="0" w:tplc="080C000B">
      <w:start w:val="1"/>
      <w:numFmt w:val="bullet"/>
      <w:lvlText w:val=""/>
      <w:lvlJc w:val="left"/>
      <w:pPr>
        <w:ind w:left="1146" w:hanging="360"/>
      </w:pPr>
      <w:rPr>
        <w:rFonts w:ascii="Wingdings" w:hAnsi="Wingdings" w:hint="default"/>
      </w:rPr>
    </w:lvl>
    <w:lvl w:ilvl="1" w:tplc="080C0003" w:tentative="1">
      <w:start w:val="1"/>
      <w:numFmt w:val="bullet"/>
      <w:lvlText w:val="o"/>
      <w:lvlJc w:val="left"/>
      <w:pPr>
        <w:ind w:left="1866" w:hanging="360"/>
      </w:pPr>
      <w:rPr>
        <w:rFonts w:ascii="Courier New" w:hAnsi="Courier New" w:cs="Courier New" w:hint="default"/>
      </w:rPr>
    </w:lvl>
    <w:lvl w:ilvl="2" w:tplc="080C0005" w:tentative="1">
      <w:start w:val="1"/>
      <w:numFmt w:val="bullet"/>
      <w:lvlText w:val=""/>
      <w:lvlJc w:val="left"/>
      <w:pPr>
        <w:ind w:left="2586" w:hanging="360"/>
      </w:pPr>
      <w:rPr>
        <w:rFonts w:ascii="Wingdings" w:hAnsi="Wingdings" w:hint="default"/>
      </w:rPr>
    </w:lvl>
    <w:lvl w:ilvl="3" w:tplc="080C0001" w:tentative="1">
      <w:start w:val="1"/>
      <w:numFmt w:val="bullet"/>
      <w:lvlText w:val=""/>
      <w:lvlJc w:val="left"/>
      <w:pPr>
        <w:ind w:left="3306" w:hanging="360"/>
      </w:pPr>
      <w:rPr>
        <w:rFonts w:ascii="Symbol" w:hAnsi="Symbol" w:hint="default"/>
      </w:rPr>
    </w:lvl>
    <w:lvl w:ilvl="4" w:tplc="080C0003" w:tentative="1">
      <w:start w:val="1"/>
      <w:numFmt w:val="bullet"/>
      <w:lvlText w:val="o"/>
      <w:lvlJc w:val="left"/>
      <w:pPr>
        <w:ind w:left="4026" w:hanging="360"/>
      </w:pPr>
      <w:rPr>
        <w:rFonts w:ascii="Courier New" w:hAnsi="Courier New" w:cs="Courier New" w:hint="default"/>
      </w:rPr>
    </w:lvl>
    <w:lvl w:ilvl="5" w:tplc="080C0005" w:tentative="1">
      <w:start w:val="1"/>
      <w:numFmt w:val="bullet"/>
      <w:lvlText w:val=""/>
      <w:lvlJc w:val="left"/>
      <w:pPr>
        <w:ind w:left="4746" w:hanging="360"/>
      </w:pPr>
      <w:rPr>
        <w:rFonts w:ascii="Wingdings" w:hAnsi="Wingdings" w:hint="default"/>
      </w:rPr>
    </w:lvl>
    <w:lvl w:ilvl="6" w:tplc="080C0001" w:tentative="1">
      <w:start w:val="1"/>
      <w:numFmt w:val="bullet"/>
      <w:lvlText w:val=""/>
      <w:lvlJc w:val="left"/>
      <w:pPr>
        <w:ind w:left="5466" w:hanging="360"/>
      </w:pPr>
      <w:rPr>
        <w:rFonts w:ascii="Symbol" w:hAnsi="Symbol" w:hint="default"/>
      </w:rPr>
    </w:lvl>
    <w:lvl w:ilvl="7" w:tplc="080C0003" w:tentative="1">
      <w:start w:val="1"/>
      <w:numFmt w:val="bullet"/>
      <w:lvlText w:val="o"/>
      <w:lvlJc w:val="left"/>
      <w:pPr>
        <w:ind w:left="6186" w:hanging="360"/>
      </w:pPr>
      <w:rPr>
        <w:rFonts w:ascii="Courier New" w:hAnsi="Courier New" w:cs="Courier New" w:hint="default"/>
      </w:rPr>
    </w:lvl>
    <w:lvl w:ilvl="8" w:tplc="080C0005" w:tentative="1">
      <w:start w:val="1"/>
      <w:numFmt w:val="bullet"/>
      <w:lvlText w:val=""/>
      <w:lvlJc w:val="left"/>
      <w:pPr>
        <w:ind w:left="6906" w:hanging="360"/>
      </w:pPr>
      <w:rPr>
        <w:rFonts w:ascii="Wingdings" w:hAnsi="Wingdings" w:hint="default"/>
      </w:rPr>
    </w:lvl>
  </w:abstractNum>
  <w:abstractNum w:abstractNumId="24" w15:restartNumberingAfterBreak="0">
    <w:nsid w:val="49340642"/>
    <w:multiLevelType w:val="hybridMultilevel"/>
    <w:tmpl w:val="90CEC484"/>
    <w:lvl w:ilvl="0" w:tplc="8390D0D8">
      <w:numFmt w:val="bullet"/>
      <w:lvlText w:val="-"/>
      <w:lvlJc w:val="left"/>
      <w:pPr>
        <w:ind w:left="1464" w:hanging="190"/>
      </w:pPr>
      <w:rPr>
        <w:rFonts w:ascii="Calibri" w:eastAsia="Calibri" w:hAnsi="Calibri" w:cs="Calibri" w:hint="default"/>
        <w:w w:val="100"/>
        <w:sz w:val="22"/>
        <w:szCs w:val="22"/>
        <w:lang w:val="fr-FR" w:eastAsia="en-US" w:bidi="ar-SA"/>
      </w:rPr>
    </w:lvl>
    <w:lvl w:ilvl="1" w:tplc="6B4CE426">
      <w:numFmt w:val="bullet"/>
      <w:lvlText w:val="•"/>
      <w:lvlJc w:val="left"/>
      <w:pPr>
        <w:ind w:left="2474" w:hanging="190"/>
      </w:pPr>
      <w:rPr>
        <w:rFonts w:hint="default"/>
        <w:lang w:val="fr-FR" w:eastAsia="en-US" w:bidi="ar-SA"/>
      </w:rPr>
    </w:lvl>
    <w:lvl w:ilvl="2" w:tplc="395CF9CC">
      <w:numFmt w:val="bullet"/>
      <w:lvlText w:val="•"/>
      <w:lvlJc w:val="left"/>
      <w:pPr>
        <w:ind w:left="3489" w:hanging="190"/>
      </w:pPr>
      <w:rPr>
        <w:rFonts w:hint="default"/>
        <w:lang w:val="fr-FR" w:eastAsia="en-US" w:bidi="ar-SA"/>
      </w:rPr>
    </w:lvl>
    <w:lvl w:ilvl="3" w:tplc="BB949594">
      <w:numFmt w:val="bullet"/>
      <w:lvlText w:val="•"/>
      <w:lvlJc w:val="left"/>
      <w:pPr>
        <w:ind w:left="4503" w:hanging="190"/>
      </w:pPr>
      <w:rPr>
        <w:rFonts w:hint="default"/>
        <w:lang w:val="fr-FR" w:eastAsia="en-US" w:bidi="ar-SA"/>
      </w:rPr>
    </w:lvl>
    <w:lvl w:ilvl="4" w:tplc="E5CA055C">
      <w:numFmt w:val="bullet"/>
      <w:lvlText w:val="•"/>
      <w:lvlJc w:val="left"/>
      <w:pPr>
        <w:ind w:left="5518" w:hanging="190"/>
      </w:pPr>
      <w:rPr>
        <w:rFonts w:hint="default"/>
        <w:lang w:val="fr-FR" w:eastAsia="en-US" w:bidi="ar-SA"/>
      </w:rPr>
    </w:lvl>
    <w:lvl w:ilvl="5" w:tplc="F9FE2F06">
      <w:numFmt w:val="bullet"/>
      <w:lvlText w:val="•"/>
      <w:lvlJc w:val="left"/>
      <w:pPr>
        <w:ind w:left="6533" w:hanging="190"/>
      </w:pPr>
      <w:rPr>
        <w:rFonts w:hint="default"/>
        <w:lang w:val="fr-FR" w:eastAsia="en-US" w:bidi="ar-SA"/>
      </w:rPr>
    </w:lvl>
    <w:lvl w:ilvl="6" w:tplc="634E03B8">
      <w:numFmt w:val="bullet"/>
      <w:lvlText w:val="•"/>
      <w:lvlJc w:val="left"/>
      <w:pPr>
        <w:ind w:left="7547" w:hanging="190"/>
      </w:pPr>
      <w:rPr>
        <w:rFonts w:hint="default"/>
        <w:lang w:val="fr-FR" w:eastAsia="en-US" w:bidi="ar-SA"/>
      </w:rPr>
    </w:lvl>
    <w:lvl w:ilvl="7" w:tplc="2110DDA4">
      <w:numFmt w:val="bullet"/>
      <w:lvlText w:val="•"/>
      <w:lvlJc w:val="left"/>
      <w:pPr>
        <w:ind w:left="8562" w:hanging="190"/>
      </w:pPr>
      <w:rPr>
        <w:rFonts w:hint="default"/>
        <w:lang w:val="fr-FR" w:eastAsia="en-US" w:bidi="ar-SA"/>
      </w:rPr>
    </w:lvl>
    <w:lvl w:ilvl="8" w:tplc="6A943416">
      <w:numFmt w:val="bullet"/>
      <w:lvlText w:val="•"/>
      <w:lvlJc w:val="left"/>
      <w:pPr>
        <w:ind w:left="9577" w:hanging="190"/>
      </w:pPr>
      <w:rPr>
        <w:rFonts w:hint="default"/>
        <w:lang w:val="fr-FR" w:eastAsia="en-US" w:bidi="ar-SA"/>
      </w:rPr>
    </w:lvl>
  </w:abstractNum>
  <w:abstractNum w:abstractNumId="25" w15:restartNumberingAfterBreak="0">
    <w:nsid w:val="4B0007E2"/>
    <w:multiLevelType w:val="hybridMultilevel"/>
    <w:tmpl w:val="F9CC90D8"/>
    <w:lvl w:ilvl="0" w:tplc="080C0001">
      <w:start w:val="1"/>
      <w:numFmt w:val="bullet"/>
      <w:lvlText w:val=""/>
      <w:lvlJc w:val="left"/>
      <w:pPr>
        <w:ind w:left="1146" w:hanging="360"/>
      </w:pPr>
      <w:rPr>
        <w:rFonts w:ascii="Symbol" w:hAnsi="Symbol" w:hint="default"/>
      </w:rPr>
    </w:lvl>
    <w:lvl w:ilvl="1" w:tplc="080C0003" w:tentative="1">
      <w:start w:val="1"/>
      <w:numFmt w:val="bullet"/>
      <w:lvlText w:val="o"/>
      <w:lvlJc w:val="left"/>
      <w:pPr>
        <w:ind w:left="1866" w:hanging="360"/>
      </w:pPr>
      <w:rPr>
        <w:rFonts w:ascii="Courier New" w:hAnsi="Courier New" w:cs="Courier New" w:hint="default"/>
      </w:rPr>
    </w:lvl>
    <w:lvl w:ilvl="2" w:tplc="080C0005" w:tentative="1">
      <w:start w:val="1"/>
      <w:numFmt w:val="bullet"/>
      <w:lvlText w:val=""/>
      <w:lvlJc w:val="left"/>
      <w:pPr>
        <w:ind w:left="2586" w:hanging="360"/>
      </w:pPr>
      <w:rPr>
        <w:rFonts w:ascii="Wingdings" w:hAnsi="Wingdings" w:hint="default"/>
      </w:rPr>
    </w:lvl>
    <w:lvl w:ilvl="3" w:tplc="080C0001" w:tentative="1">
      <w:start w:val="1"/>
      <w:numFmt w:val="bullet"/>
      <w:lvlText w:val=""/>
      <w:lvlJc w:val="left"/>
      <w:pPr>
        <w:ind w:left="3306" w:hanging="360"/>
      </w:pPr>
      <w:rPr>
        <w:rFonts w:ascii="Symbol" w:hAnsi="Symbol" w:hint="default"/>
      </w:rPr>
    </w:lvl>
    <w:lvl w:ilvl="4" w:tplc="080C0003" w:tentative="1">
      <w:start w:val="1"/>
      <w:numFmt w:val="bullet"/>
      <w:lvlText w:val="o"/>
      <w:lvlJc w:val="left"/>
      <w:pPr>
        <w:ind w:left="4026" w:hanging="360"/>
      </w:pPr>
      <w:rPr>
        <w:rFonts w:ascii="Courier New" w:hAnsi="Courier New" w:cs="Courier New" w:hint="default"/>
      </w:rPr>
    </w:lvl>
    <w:lvl w:ilvl="5" w:tplc="080C0005" w:tentative="1">
      <w:start w:val="1"/>
      <w:numFmt w:val="bullet"/>
      <w:lvlText w:val=""/>
      <w:lvlJc w:val="left"/>
      <w:pPr>
        <w:ind w:left="4746" w:hanging="360"/>
      </w:pPr>
      <w:rPr>
        <w:rFonts w:ascii="Wingdings" w:hAnsi="Wingdings" w:hint="default"/>
      </w:rPr>
    </w:lvl>
    <w:lvl w:ilvl="6" w:tplc="080C0001" w:tentative="1">
      <w:start w:val="1"/>
      <w:numFmt w:val="bullet"/>
      <w:lvlText w:val=""/>
      <w:lvlJc w:val="left"/>
      <w:pPr>
        <w:ind w:left="5466" w:hanging="360"/>
      </w:pPr>
      <w:rPr>
        <w:rFonts w:ascii="Symbol" w:hAnsi="Symbol" w:hint="default"/>
      </w:rPr>
    </w:lvl>
    <w:lvl w:ilvl="7" w:tplc="080C0003" w:tentative="1">
      <w:start w:val="1"/>
      <w:numFmt w:val="bullet"/>
      <w:lvlText w:val="o"/>
      <w:lvlJc w:val="left"/>
      <w:pPr>
        <w:ind w:left="6186" w:hanging="360"/>
      </w:pPr>
      <w:rPr>
        <w:rFonts w:ascii="Courier New" w:hAnsi="Courier New" w:cs="Courier New" w:hint="default"/>
      </w:rPr>
    </w:lvl>
    <w:lvl w:ilvl="8" w:tplc="080C0005" w:tentative="1">
      <w:start w:val="1"/>
      <w:numFmt w:val="bullet"/>
      <w:lvlText w:val=""/>
      <w:lvlJc w:val="left"/>
      <w:pPr>
        <w:ind w:left="6906" w:hanging="360"/>
      </w:pPr>
      <w:rPr>
        <w:rFonts w:ascii="Wingdings" w:hAnsi="Wingdings" w:hint="default"/>
      </w:rPr>
    </w:lvl>
  </w:abstractNum>
  <w:abstractNum w:abstractNumId="26" w15:restartNumberingAfterBreak="0">
    <w:nsid w:val="4C5D63D8"/>
    <w:multiLevelType w:val="multilevel"/>
    <w:tmpl w:val="5B3684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D5C052D"/>
    <w:multiLevelType w:val="hybridMultilevel"/>
    <w:tmpl w:val="5E382132"/>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28" w15:restartNumberingAfterBreak="0">
    <w:nsid w:val="4E49038E"/>
    <w:multiLevelType w:val="multilevel"/>
    <w:tmpl w:val="3F6EF43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50C015BD"/>
    <w:multiLevelType w:val="hybridMultilevel"/>
    <w:tmpl w:val="B8588BA0"/>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30" w15:restartNumberingAfterBreak="0">
    <w:nsid w:val="518A510A"/>
    <w:multiLevelType w:val="hybridMultilevel"/>
    <w:tmpl w:val="F72C0EF4"/>
    <w:lvl w:ilvl="0" w:tplc="080C000B">
      <w:start w:val="1"/>
      <w:numFmt w:val="bullet"/>
      <w:lvlText w:val=""/>
      <w:lvlJc w:val="left"/>
      <w:pPr>
        <w:ind w:left="1506" w:hanging="360"/>
      </w:pPr>
      <w:rPr>
        <w:rFonts w:ascii="Wingdings" w:hAnsi="Wingdings" w:hint="default"/>
      </w:rPr>
    </w:lvl>
    <w:lvl w:ilvl="1" w:tplc="080C0003" w:tentative="1">
      <w:start w:val="1"/>
      <w:numFmt w:val="bullet"/>
      <w:lvlText w:val="o"/>
      <w:lvlJc w:val="left"/>
      <w:pPr>
        <w:ind w:left="2226" w:hanging="360"/>
      </w:pPr>
      <w:rPr>
        <w:rFonts w:ascii="Courier New" w:hAnsi="Courier New" w:cs="Courier New" w:hint="default"/>
      </w:rPr>
    </w:lvl>
    <w:lvl w:ilvl="2" w:tplc="080C0005" w:tentative="1">
      <w:start w:val="1"/>
      <w:numFmt w:val="bullet"/>
      <w:lvlText w:val=""/>
      <w:lvlJc w:val="left"/>
      <w:pPr>
        <w:ind w:left="2946" w:hanging="360"/>
      </w:pPr>
      <w:rPr>
        <w:rFonts w:ascii="Wingdings" w:hAnsi="Wingdings" w:hint="default"/>
      </w:rPr>
    </w:lvl>
    <w:lvl w:ilvl="3" w:tplc="080C0001" w:tentative="1">
      <w:start w:val="1"/>
      <w:numFmt w:val="bullet"/>
      <w:lvlText w:val=""/>
      <w:lvlJc w:val="left"/>
      <w:pPr>
        <w:ind w:left="3666" w:hanging="360"/>
      </w:pPr>
      <w:rPr>
        <w:rFonts w:ascii="Symbol" w:hAnsi="Symbol" w:hint="default"/>
      </w:rPr>
    </w:lvl>
    <w:lvl w:ilvl="4" w:tplc="080C0003" w:tentative="1">
      <w:start w:val="1"/>
      <w:numFmt w:val="bullet"/>
      <w:lvlText w:val="o"/>
      <w:lvlJc w:val="left"/>
      <w:pPr>
        <w:ind w:left="4386" w:hanging="360"/>
      </w:pPr>
      <w:rPr>
        <w:rFonts w:ascii="Courier New" w:hAnsi="Courier New" w:cs="Courier New" w:hint="default"/>
      </w:rPr>
    </w:lvl>
    <w:lvl w:ilvl="5" w:tplc="080C0005" w:tentative="1">
      <w:start w:val="1"/>
      <w:numFmt w:val="bullet"/>
      <w:lvlText w:val=""/>
      <w:lvlJc w:val="left"/>
      <w:pPr>
        <w:ind w:left="5106" w:hanging="360"/>
      </w:pPr>
      <w:rPr>
        <w:rFonts w:ascii="Wingdings" w:hAnsi="Wingdings" w:hint="default"/>
      </w:rPr>
    </w:lvl>
    <w:lvl w:ilvl="6" w:tplc="080C0001" w:tentative="1">
      <w:start w:val="1"/>
      <w:numFmt w:val="bullet"/>
      <w:lvlText w:val=""/>
      <w:lvlJc w:val="left"/>
      <w:pPr>
        <w:ind w:left="5826" w:hanging="360"/>
      </w:pPr>
      <w:rPr>
        <w:rFonts w:ascii="Symbol" w:hAnsi="Symbol" w:hint="default"/>
      </w:rPr>
    </w:lvl>
    <w:lvl w:ilvl="7" w:tplc="080C0003" w:tentative="1">
      <w:start w:val="1"/>
      <w:numFmt w:val="bullet"/>
      <w:lvlText w:val="o"/>
      <w:lvlJc w:val="left"/>
      <w:pPr>
        <w:ind w:left="6546" w:hanging="360"/>
      </w:pPr>
      <w:rPr>
        <w:rFonts w:ascii="Courier New" w:hAnsi="Courier New" w:cs="Courier New" w:hint="default"/>
      </w:rPr>
    </w:lvl>
    <w:lvl w:ilvl="8" w:tplc="080C0005" w:tentative="1">
      <w:start w:val="1"/>
      <w:numFmt w:val="bullet"/>
      <w:lvlText w:val=""/>
      <w:lvlJc w:val="left"/>
      <w:pPr>
        <w:ind w:left="7266" w:hanging="360"/>
      </w:pPr>
      <w:rPr>
        <w:rFonts w:ascii="Wingdings" w:hAnsi="Wingdings" w:hint="default"/>
      </w:rPr>
    </w:lvl>
  </w:abstractNum>
  <w:abstractNum w:abstractNumId="31" w15:restartNumberingAfterBreak="0">
    <w:nsid w:val="5200054C"/>
    <w:multiLevelType w:val="hybridMultilevel"/>
    <w:tmpl w:val="5E382132"/>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32" w15:restartNumberingAfterBreak="0">
    <w:nsid w:val="54A16302"/>
    <w:multiLevelType w:val="multilevel"/>
    <w:tmpl w:val="08C6D440"/>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56997D55"/>
    <w:multiLevelType w:val="hybridMultilevel"/>
    <w:tmpl w:val="660A2A60"/>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34" w15:restartNumberingAfterBreak="0">
    <w:nsid w:val="5A425065"/>
    <w:multiLevelType w:val="hybridMultilevel"/>
    <w:tmpl w:val="E84C3204"/>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35" w15:restartNumberingAfterBreak="0">
    <w:nsid w:val="5F174E35"/>
    <w:multiLevelType w:val="hybridMultilevel"/>
    <w:tmpl w:val="8738F522"/>
    <w:lvl w:ilvl="0" w:tplc="EC2E4124">
      <w:start w:val="1"/>
      <w:numFmt w:val="lowerLetter"/>
      <w:lvlText w:val="%1)"/>
      <w:lvlJc w:val="left"/>
      <w:pPr>
        <w:ind w:left="786" w:hanging="360"/>
      </w:pPr>
      <w:rPr>
        <w:rFonts w:hint="default"/>
      </w:rPr>
    </w:lvl>
    <w:lvl w:ilvl="1" w:tplc="080C0019" w:tentative="1">
      <w:start w:val="1"/>
      <w:numFmt w:val="lowerLetter"/>
      <w:lvlText w:val="%2."/>
      <w:lvlJc w:val="left"/>
      <w:pPr>
        <w:ind w:left="1506" w:hanging="360"/>
      </w:pPr>
    </w:lvl>
    <w:lvl w:ilvl="2" w:tplc="080C001B" w:tentative="1">
      <w:start w:val="1"/>
      <w:numFmt w:val="lowerRoman"/>
      <w:lvlText w:val="%3."/>
      <w:lvlJc w:val="right"/>
      <w:pPr>
        <w:ind w:left="2226" w:hanging="180"/>
      </w:pPr>
    </w:lvl>
    <w:lvl w:ilvl="3" w:tplc="080C000F" w:tentative="1">
      <w:start w:val="1"/>
      <w:numFmt w:val="decimal"/>
      <w:lvlText w:val="%4."/>
      <w:lvlJc w:val="left"/>
      <w:pPr>
        <w:ind w:left="2946" w:hanging="360"/>
      </w:pPr>
    </w:lvl>
    <w:lvl w:ilvl="4" w:tplc="080C0019" w:tentative="1">
      <w:start w:val="1"/>
      <w:numFmt w:val="lowerLetter"/>
      <w:lvlText w:val="%5."/>
      <w:lvlJc w:val="left"/>
      <w:pPr>
        <w:ind w:left="3666" w:hanging="360"/>
      </w:pPr>
    </w:lvl>
    <w:lvl w:ilvl="5" w:tplc="080C001B" w:tentative="1">
      <w:start w:val="1"/>
      <w:numFmt w:val="lowerRoman"/>
      <w:lvlText w:val="%6."/>
      <w:lvlJc w:val="right"/>
      <w:pPr>
        <w:ind w:left="4386" w:hanging="180"/>
      </w:pPr>
    </w:lvl>
    <w:lvl w:ilvl="6" w:tplc="080C000F" w:tentative="1">
      <w:start w:val="1"/>
      <w:numFmt w:val="decimal"/>
      <w:lvlText w:val="%7."/>
      <w:lvlJc w:val="left"/>
      <w:pPr>
        <w:ind w:left="5106" w:hanging="360"/>
      </w:pPr>
    </w:lvl>
    <w:lvl w:ilvl="7" w:tplc="080C0019" w:tentative="1">
      <w:start w:val="1"/>
      <w:numFmt w:val="lowerLetter"/>
      <w:lvlText w:val="%8."/>
      <w:lvlJc w:val="left"/>
      <w:pPr>
        <w:ind w:left="5826" w:hanging="360"/>
      </w:pPr>
    </w:lvl>
    <w:lvl w:ilvl="8" w:tplc="080C001B" w:tentative="1">
      <w:start w:val="1"/>
      <w:numFmt w:val="lowerRoman"/>
      <w:lvlText w:val="%9."/>
      <w:lvlJc w:val="right"/>
      <w:pPr>
        <w:ind w:left="6546" w:hanging="180"/>
      </w:pPr>
    </w:lvl>
  </w:abstractNum>
  <w:abstractNum w:abstractNumId="36" w15:restartNumberingAfterBreak="0">
    <w:nsid w:val="60B07970"/>
    <w:multiLevelType w:val="hybridMultilevel"/>
    <w:tmpl w:val="1D663C10"/>
    <w:lvl w:ilvl="0" w:tplc="080C0001">
      <w:start w:val="1"/>
      <w:numFmt w:val="bullet"/>
      <w:lvlText w:val=""/>
      <w:lvlJc w:val="left"/>
      <w:pPr>
        <w:ind w:left="1146" w:hanging="360"/>
      </w:pPr>
      <w:rPr>
        <w:rFonts w:ascii="Symbol" w:hAnsi="Symbol" w:hint="default"/>
      </w:rPr>
    </w:lvl>
    <w:lvl w:ilvl="1" w:tplc="080C0003" w:tentative="1">
      <w:start w:val="1"/>
      <w:numFmt w:val="bullet"/>
      <w:lvlText w:val="o"/>
      <w:lvlJc w:val="left"/>
      <w:pPr>
        <w:ind w:left="1866" w:hanging="360"/>
      </w:pPr>
      <w:rPr>
        <w:rFonts w:ascii="Courier New" w:hAnsi="Courier New" w:cs="Courier New" w:hint="default"/>
      </w:rPr>
    </w:lvl>
    <w:lvl w:ilvl="2" w:tplc="080C0005" w:tentative="1">
      <w:start w:val="1"/>
      <w:numFmt w:val="bullet"/>
      <w:lvlText w:val=""/>
      <w:lvlJc w:val="left"/>
      <w:pPr>
        <w:ind w:left="2586" w:hanging="360"/>
      </w:pPr>
      <w:rPr>
        <w:rFonts w:ascii="Wingdings" w:hAnsi="Wingdings" w:hint="default"/>
      </w:rPr>
    </w:lvl>
    <w:lvl w:ilvl="3" w:tplc="080C0001" w:tentative="1">
      <w:start w:val="1"/>
      <w:numFmt w:val="bullet"/>
      <w:lvlText w:val=""/>
      <w:lvlJc w:val="left"/>
      <w:pPr>
        <w:ind w:left="3306" w:hanging="360"/>
      </w:pPr>
      <w:rPr>
        <w:rFonts w:ascii="Symbol" w:hAnsi="Symbol" w:hint="default"/>
      </w:rPr>
    </w:lvl>
    <w:lvl w:ilvl="4" w:tplc="080C0003" w:tentative="1">
      <w:start w:val="1"/>
      <w:numFmt w:val="bullet"/>
      <w:lvlText w:val="o"/>
      <w:lvlJc w:val="left"/>
      <w:pPr>
        <w:ind w:left="4026" w:hanging="360"/>
      </w:pPr>
      <w:rPr>
        <w:rFonts w:ascii="Courier New" w:hAnsi="Courier New" w:cs="Courier New" w:hint="default"/>
      </w:rPr>
    </w:lvl>
    <w:lvl w:ilvl="5" w:tplc="080C0005" w:tentative="1">
      <w:start w:val="1"/>
      <w:numFmt w:val="bullet"/>
      <w:lvlText w:val=""/>
      <w:lvlJc w:val="left"/>
      <w:pPr>
        <w:ind w:left="4746" w:hanging="360"/>
      </w:pPr>
      <w:rPr>
        <w:rFonts w:ascii="Wingdings" w:hAnsi="Wingdings" w:hint="default"/>
      </w:rPr>
    </w:lvl>
    <w:lvl w:ilvl="6" w:tplc="080C0001" w:tentative="1">
      <w:start w:val="1"/>
      <w:numFmt w:val="bullet"/>
      <w:lvlText w:val=""/>
      <w:lvlJc w:val="left"/>
      <w:pPr>
        <w:ind w:left="5466" w:hanging="360"/>
      </w:pPr>
      <w:rPr>
        <w:rFonts w:ascii="Symbol" w:hAnsi="Symbol" w:hint="default"/>
      </w:rPr>
    </w:lvl>
    <w:lvl w:ilvl="7" w:tplc="080C0003" w:tentative="1">
      <w:start w:val="1"/>
      <w:numFmt w:val="bullet"/>
      <w:lvlText w:val="o"/>
      <w:lvlJc w:val="left"/>
      <w:pPr>
        <w:ind w:left="6186" w:hanging="360"/>
      </w:pPr>
      <w:rPr>
        <w:rFonts w:ascii="Courier New" w:hAnsi="Courier New" w:cs="Courier New" w:hint="default"/>
      </w:rPr>
    </w:lvl>
    <w:lvl w:ilvl="8" w:tplc="080C0005" w:tentative="1">
      <w:start w:val="1"/>
      <w:numFmt w:val="bullet"/>
      <w:lvlText w:val=""/>
      <w:lvlJc w:val="left"/>
      <w:pPr>
        <w:ind w:left="6906" w:hanging="360"/>
      </w:pPr>
      <w:rPr>
        <w:rFonts w:ascii="Wingdings" w:hAnsi="Wingdings" w:hint="default"/>
      </w:rPr>
    </w:lvl>
  </w:abstractNum>
  <w:abstractNum w:abstractNumId="37" w15:restartNumberingAfterBreak="0">
    <w:nsid w:val="67E22146"/>
    <w:multiLevelType w:val="hybridMultilevel"/>
    <w:tmpl w:val="BFB4F700"/>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38" w15:restartNumberingAfterBreak="0">
    <w:nsid w:val="684C0A63"/>
    <w:multiLevelType w:val="hybridMultilevel"/>
    <w:tmpl w:val="9AE0F638"/>
    <w:lvl w:ilvl="0" w:tplc="8CA86F76">
      <w:start w:val="1"/>
      <w:numFmt w:val="decimal"/>
      <w:lvlText w:val="%1."/>
      <w:lvlJc w:val="left"/>
      <w:pPr>
        <w:ind w:left="1320" w:hanging="349"/>
        <w:jc w:val="right"/>
      </w:pPr>
      <w:rPr>
        <w:rFonts w:ascii="Calibri" w:eastAsia="Calibri" w:hAnsi="Calibri" w:cs="Calibri" w:hint="default"/>
        <w:w w:val="100"/>
        <w:sz w:val="24"/>
        <w:szCs w:val="24"/>
        <w:lang w:val="fr-FR" w:eastAsia="en-US" w:bidi="ar-SA"/>
      </w:rPr>
    </w:lvl>
    <w:lvl w:ilvl="1" w:tplc="9B3E1290">
      <w:numFmt w:val="bullet"/>
      <w:lvlText w:val="•"/>
      <w:lvlJc w:val="left"/>
      <w:pPr>
        <w:ind w:left="2348" w:hanging="349"/>
      </w:pPr>
      <w:rPr>
        <w:rFonts w:hint="default"/>
        <w:lang w:val="fr-FR" w:eastAsia="en-US" w:bidi="ar-SA"/>
      </w:rPr>
    </w:lvl>
    <w:lvl w:ilvl="2" w:tplc="A1DCE7D6">
      <w:numFmt w:val="bullet"/>
      <w:lvlText w:val="•"/>
      <w:lvlJc w:val="left"/>
      <w:pPr>
        <w:ind w:left="3377" w:hanging="349"/>
      </w:pPr>
      <w:rPr>
        <w:rFonts w:hint="default"/>
        <w:lang w:val="fr-FR" w:eastAsia="en-US" w:bidi="ar-SA"/>
      </w:rPr>
    </w:lvl>
    <w:lvl w:ilvl="3" w:tplc="98BCF464">
      <w:numFmt w:val="bullet"/>
      <w:lvlText w:val="•"/>
      <w:lvlJc w:val="left"/>
      <w:pPr>
        <w:ind w:left="4405" w:hanging="349"/>
      </w:pPr>
      <w:rPr>
        <w:rFonts w:hint="default"/>
        <w:lang w:val="fr-FR" w:eastAsia="en-US" w:bidi="ar-SA"/>
      </w:rPr>
    </w:lvl>
    <w:lvl w:ilvl="4" w:tplc="5F363420">
      <w:numFmt w:val="bullet"/>
      <w:lvlText w:val="•"/>
      <w:lvlJc w:val="left"/>
      <w:pPr>
        <w:ind w:left="5434" w:hanging="349"/>
      </w:pPr>
      <w:rPr>
        <w:rFonts w:hint="default"/>
        <w:lang w:val="fr-FR" w:eastAsia="en-US" w:bidi="ar-SA"/>
      </w:rPr>
    </w:lvl>
    <w:lvl w:ilvl="5" w:tplc="2146E6E8">
      <w:numFmt w:val="bullet"/>
      <w:lvlText w:val="•"/>
      <w:lvlJc w:val="left"/>
      <w:pPr>
        <w:ind w:left="6463" w:hanging="349"/>
      </w:pPr>
      <w:rPr>
        <w:rFonts w:hint="default"/>
        <w:lang w:val="fr-FR" w:eastAsia="en-US" w:bidi="ar-SA"/>
      </w:rPr>
    </w:lvl>
    <w:lvl w:ilvl="6" w:tplc="F9C83452">
      <w:numFmt w:val="bullet"/>
      <w:lvlText w:val="•"/>
      <w:lvlJc w:val="left"/>
      <w:pPr>
        <w:ind w:left="7491" w:hanging="349"/>
      </w:pPr>
      <w:rPr>
        <w:rFonts w:hint="default"/>
        <w:lang w:val="fr-FR" w:eastAsia="en-US" w:bidi="ar-SA"/>
      </w:rPr>
    </w:lvl>
    <w:lvl w:ilvl="7" w:tplc="A9FEE284">
      <w:numFmt w:val="bullet"/>
      <w:lvlText w:val="•"/>
      <w:lvlJc w:val="left"/>
      <w:pPr>
        <w:ind w:left="8520" w:hanging="349"/>
      </w:pPr>
      <w:rPr>
        <w:rFonts w:hint="default"/>
        <w:lang w:val="fr-FR" w:eastAsia="en-US" w:bidi="ar-SA"/>
      </w:rPr>
    </w:lvl>
    <w:lvl w:ilvl="8" w:tplc="6608965C">
      <w:numFmt w:val="bullet"/>
      <w:lvlText w:val="•"/>
      <w:lvlJc w:val="left"/>
      <w:pPr>
        <w:ind w:left="9549" w:hanging="349"/>
      </w:pPr>
      <w:rPr>
        <w:rFonts w:hint="default"/>
        <w:lang w:val="fr-FR" w:eastAsia="en-US" w:bidi="ar-SA"/>
      </w:rPr>
    </w:lvl>
  </w:abstractNum>
  <w:abstractNum w:abstractNumId="39" w15:restartNumberingAfterBreak="0">
    <w:nsid w:val="6D117FB3"/>
    <w:multiLevelType w:val="hybridMultilevel"/>
    <w:tmpl w:val="660A2A60"/>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40" w15:restartNumberingAfterBreak="0">
    <w:nsid w:val="70FB22E2"/>
    <w:multiLevelType w:val="hybridMultilevel"/>
    <w:tmpl w:val="FE5A487C"/>
    <w:lvl w:ilvl="0" w:tplc="3496C3B4">
      <w:start w:val="2"/>
      <w:numFmt w:val="upperRoman"/>
      <w:lvlText w:val="%1"/>
      <w:lvlJc w:val="left"/>
      <w:pPr>
        <w:ind w:left="813" w:hanging="202"/>
      </w:pPr>
      <w:rPr>
        <w:rFonts w:ascii="Calibri" w:eastAsia="Calibri" w:hAnsi="Calibri" w:cs="Calibri" w:hint="default"/>
        <w:color w:val="001B50"/>
        <w:spacing w:val="-2"/>
        <w:w w:val="100"/>
        <w:sz w:val="28"/>
        <w:szCs w:val="28"/>
        <w:u w:val="single" w:color="001B50"/>
        <w:lang w:val="fr-FR" w:eastAsia="en-US" w:bidi="ar-SA"/>
      </w:rPr>
    </w:lvl>
    <w:lvl w:ilvl="1" w:tplc="5C20BF04">
      <w:start w:val="1"/>
      <w:numFmt w:val="decimal"/>
      <w:lvlText w:val="%2."/>
      <w:lvlJc w:val="left"/>
      <w:pPr>
        <w:ind w:left="1320" w:hanging="349"/>
      </w:pPr>
      <w:rPr>
        <w:rFonts w:ascii="Calibri" w:eastAsia="Calibri" w:hAnsi="Calibri" w:cs="Calibri" w:hint="default"/>
        <w:w w:val="100"/>
        <w:sz w:val="22"/>
        <w:szCs w:val="22"/>
        <w:lang w:val="fr-FR" w:eastAsia="en-US" w:bidi="ar-SA"/>
      </w:rPr>
    </w:lvl>
    <w:lvl w:ilvl="2" w:tplc="9DEAA3D6">
      <w:numFmt w:val="bullet"/>
      <w:lvlText w:val=""/>
      <w:lvlJc w:val="left"/>
      <w:pPr>
        <w:ind w:left="2597" w:hanging="185"/>
      </w:pPr>
      <w:rPr>
        <w:rFonts w:ascii="Symbol" w:eastAsia="Symbol" w:hAnsi="Symbol" w:cs="Symbol" w:hint="default"/>
        <w:w w:val="100"/>
        <w:sz w:val="18"/>
        <w:szCs w:val="18"/>
        <w:lang w:val="fr-FR" w:eastAsia="en-US" w:bidi="ar-SA"/>
      </w:rPr>
    </w:lvl>
    <w:lvl w:ilvl="3" w:tplc="D35CE754">
      <w:numFmt w:val="bullet"/>
      <w:lvlText w:val="•"/>
      <w:lvlJc w:val="left"/>
      <w:pPr>
        <w:ind w:left="3725" w:hanging="185"/>
      </w:pPr>
      <w:rPr>
        <w:rFonts w:hint="default"/>
        <w:lang w:val="fr-FR" w:eastAsia="en-US" w:bidi="ar-SA"/>
      </w:rPr>
    </w:lvl>
    <w:lvl w:ilvl="4" w:tplc="0B0E9958">
      <w:numFmt w:val="bullet"/>
      <w:lvlText w:val="•"/>
      <w:lvlJc w:val="left"/>
      <w:pPr>
        <w:ind w:left="4851" w:hanging="185"/>
      </w:pPr>
      <w:rPr>
        <w:rFonts w:hint="default"/>
        <w:lang w:val="fr-FR" w:eastAsia="en-US" w:bidi="ar-SA"/>
      </w:rPr>
    </w:lvl>
    <w:lvl w:ilvl="5" w:tplc="37DC82CE">
      <w:numFmt w:val="bullet"/>
      <w:lvlText w:val="•"/>
      <w:lvlJc w:val="left"/>
      <w:pPr>
        <w:ind w:left="5977" w:hanging="185"/>
      </w:pPr>
      <w:rPr>
        <w:rFonts w:hint="default"/>
        <w:lang w:val="fr-FR" w:eastAsia="en-US" w:bidi="ar-SA"/>
      </w:rPr>
    </w:lvl>
    <w:lvl w:ilvl="6" w:tplc="AEB85108">
      <w:numFmt w:val="bullet"/>
      <w:lvlText w:val="•"/>
      <w:lvlJc w:val="left"/>
      <w:pPr>
        <w:ind w:left="7103" w:hanging="185"/>
      </w:pPr>
      <w:rPr>
        <w:rFonts w:hint="default"/>
        <w:lang w:val="fr-FR" w:eastAsia="en-US" w:bidi="ar-SA"/>
      </w:rPr>
    </w:lvl>
    <w:lvl w:ilvl="7" w:tplc="F7A883A2">
      <w:numFmt w:val="bullet"/>
      <w:lvlText w:val="•"/>
      <w:lvlJc w:val="left"/>
      <w:pPr>
        <w:ind w:left="8229" w:hanging="185"/>
      </w:pPr>
      <w:rPr>
        <w:rFonts w:hint="default"/>
        <w:lang w:val="fr-FR" w:eastAsia="en-US" w:bidi="ar-SA"/>
      </w:rPr>
    </w:lvl>
    <w:lvl w:ilvl="8" w:tplc="416C38BC">
      <w:numFmt w:val="bullet"/>
      <w:lvlText w:val="•"/>
      <w:lvlJc w:val="left"/>
      <w:pPr>
        <w:ind w:left="9354" w:hanging="185"/>
      </w:pPr>
      <w:rPr>
        <w:rFonts w:hint="default"/>
        <w:lang w:val="fr-FR" w:eastAsia="en-US" w:bidi="ar-SA"/>
      </w:rPr>
    </w:lvl>
  </w:abstractNum>
  <w:abstractNum w:abstractNumId="41" w15:restartNumberingAfterBreak="0">
    <w:nsid w:val="79D71073"/>
    <w:multiLevelType w:val="hybridMultilevel"/>
    <w:tmpl w:val="F022C69A"/>
    <w:lvl w:ilvl="0" w:tplc="080C000B">
      <w:start w:val="1"/>
      <w:numFmt w:val="bullet"/>
      <w:lvlText w:val=""/>
      <w:lvlJc w:val="left"/>
      <w:pPr>
        <w:ind w:left="1146" w:hanging="360"/>
      </w:pPr>
      <w:rPr>
        <w:rFonts w:ascii="Wingdings" w:hAnsi="Wingdings" w:hint="default"/>
      </w:rPr>
    </w:lvl>
    <w:lvl w:ilvl="1" w:tplc="080C0003" w:tentative="1">
      <w:start w:val="1"/>
      <w:numFmt w:val="bullet"/>
      <w:lvlText w:val="o"/>
      <w:lvlJc w:val="left"/>
      <w:pPr>
        <w:ind w:left="1866" w:hanging="360"/>
      </w:pPr>
      <w:rPr>
        <w:rFonts w:ascii="Courier New" w:hAnsi="Courier New" w:cs="Courier New" w:hint="default"/>
      </w:rPr>
    </w:lvl>
    <w:lvl w:ilvl="2" w:tplc="080C0005" w:tentative="1">
      <w:start w:val="1"/>
      <w:numFmt w:val="bullet"/>
      <w:lvlText w:val=""/>
      <w:lvlJc w:val="left"/>
      <w:pPr>
        <w:ind w:left="2586" w:hanging="360"/>
      </w:pPr>
      <w:rPr>
        <w:rFonts w:ascii="Wingdings" w:hAnsi="Wingdings" w:hint="default"/>
      </w:rPr>
    </w:lvl>
    <w:lvl w:ilvl="3" w:tplc="080C0001" w:tentative="1">
      <w:start w:val="1"/>
      <w:numFmt w:val="bullet"/>
      <w:lvlText w:val=""/>
      <w:lvlJc w:val="left"/>
      <w:pPr>
        <w:ind w:left="3306" w:hanging="360"/>
      </w:pPr>
      <w:rPr>
        <w:rFonts w:ascii="Symbol" w:hAnsi="Symbol" w:hint="default"/>
      </w:rPr>
    </w:lvl>
    <w:lvl w:ilvl="4" w:tplc="080C0003" w:tentative="1">
      <w:start w:val="1"/>
      <w:numFmt w:val="bullet"/>
      <w:lvlText w:val="o"/>
      <w:lvlJc w:val="left"/>
      <w:pPr>
        <w:ind w:left="4026" w:hanging="360"/>
      </w:pPr>
      <w:rPr>
        <w:rFonts w:ascii="Courier New" w:hAnsi="Courier New" w:cs="Courier New" w:hint="default"/>
      </w:rPr>
    </w:lvl>
    <w:lvl w:ilvl="5" w:tplc="080C0005" w:tentative="1">
      <w:start w:val="1"/>
      <w:numFmt w:val="bullet"/>
      <w:lvlText w:val=""/>
      <w:lvlJc w:val="left"/>
      <w:pPr>
        <w:ind w:left="4746" w:hanging="360"/>
      </w:pPr>
      <w:rPr>
        <w:rFonts w:ascii="Wingdings" w:hAnsi="Wingdings" w:hint="default"/>
      </w:rPr>
    </w:lvl>
    <w:lvl w:ilvl="6" w:tplc="080C0001" w:tentative="1">
      <w:start w:val="1"/>
      <w:numFmt w:val="bullet"/>
      <w:lvlText w:val=""/>
      <w:lvlJc w:val="left"/>
      <w:pPr>
        <w:ind w:left="5466" w:hanging="360"/>
      </w:pPr>
      <w:rPr>
        <w:rFonts w:ascii="Symbol" w:hAnsi="Symbol" w:hint="default"/>
      </w:rPr>
    </w:lvl>
    <w:lvl w:ilvl="7" w:tplc="080C0003" w:tentative="1">
      <w:start w:val="1"/>
      <w:numFmt w:val="bullet"/>
      <w:lvlText w:val="o"/>
      <w:lvlJc w:val="left"/>
      <w:pPr>
        <w:ind w:left="6186" w:hanging="360"/>
      </w:pPr>
      <w:rPr>
        <w:rFonts w:ascii="Courier New" w:hAnsi="Courier New" w:cs="Courier New" w:hint="default"/>
      </w:rPr>
    </w:lvl>
    <w:lvl w:ilvl="8" w:tplc="080C0005" w:tentative="1">
      <w:start w:val="1"/>
      <w:numFmt w:val="bullet"/>
      <w:lvlText w:val=""/>
      <w:lvlJc w:val="left"/>
      <w:pPr>
        <w:ind w:left="6906" w:hanging="360"/>
      </w:pPr>
      <w:rPr>
        <w:rFonts w:ascii="Wingdings" w:hAnsi="Wingdings" w:hint="default"/>
      </w:rPr>
    </w:lvl>
  </w:abstractNum>
  <w:abstractNum w:abstractNumId="42" w15:restartNumberingAfterBreak="0">
    <w:nsid w:val="7C4D726E"/>
    <w:multiLevelType w:val="hybridMultilevel"/>
    <w:tmpl w:val="01E85874"/>
    <w:lvl w:ilvl="0" w:tplc="080C000B">
      <w:start w:val="1"/>
      <w:numFmt w:val="bullet"/>
      <w:lvlText w:val=""/>
      <w:lvlJc w:val="left"/>
      <w:pPr>
        <w:ind w:left="1506" w:hanging="360"/>
      </w:pPr>
      <w:rPr>
        <w:rFonts w:ascii="Wingdings" w:hAnsi="Wingdings" w:hint="default"/>
      </w:rPr>
    </w:lvl>
    <w:lvl w:ilvl="1" w:tplc="080C0003" w:tentative="1">
      <w:start w:val="1"/>
      <w:numFmt w:val="bullet"/>
      <w:lvlText w:val="o"/>
      <w:lvlJc w:val="left"/>
      <w:pPr>
        <w:ind w:left="2226" w:hanging="360"/>
      </w:pPr>
      <w:rPr>
        <w:rFonts w:ascii="Courier New" w:hAnsi="Courier New" w:cs="Courier New" w:hint="default"/>
      </w:rPr>
    </w:lvl>
    <w:lvl w:ilvl="2" w:tplc="080C0005" w:tentative="1">
      <w:start w:val="1"/>
      <w:numFmt w:val="bullet"/>
      <w:lvlText w:val=""/>
      <w:lvlJc w:val="left"/>
      <w:pPr>
        <w:ind w:left="2946" w:hanging="360"/>
      </w:pPr>
      <w:rPr>
        <w:rFonts w:ascii="Wingdings" w:hAnsi="Wingdings" w:hint="default"/>
      </w:rPr>
    </w:lvl>
    <w:lvl w:ilvl="3" w:tplc="080C0001" w:tentative="1">
      <w:start w:val="1"/>
      <w:numFmt w:val="bullet"/>
      <w:lvlText w:val=""/>
      <w:lvlJc w:val="left"/>
      <w:pPr>
        <w:ind w:left="3666" w:hanging="360"/>
      </w:pPr>
      <w:rPr>
        <w:rFonts w:ascii="Symbol" w:hAnsi="Symbol" w:hint="default"/>
      </w:rPr>
    </w:lvl>
    <w:lvl w:ilvl="4" w:tplc="080C0003" w:tentative="1">
      <w:start w:val="1"/>
      <w:numFmt w:val="bullet"/>
      <w:lvlText w:val="o"/>
      <w:lvlJc w:val="left"/>
      <w:pPr>
        <w:ind w:left="4386" w:hanging="360"/>
      </w:pPr>
      <w:rPr>
        <w:rFonts w:ascii="Courier New" w:hAnsi="Courier New" w:cs="Courier New" w:hint="default"/>
      </w:rPr>
    </w:lvl>
    <w:lvl w:ilvl="5" w:tplc="080C0005" w:tentative="1">
      <w:start w:val="1"/>
      <w:numFmt w:val="bullet"/>
      <w:lvlText w:val=""/>
      <w:lvlJc w:val="left"/>
      <w:pPr>
        <w:ind w:left="5106" w:hanging="360"/>
      </w:pPr>
      <w:rPr>
        <w:rFonts w:ascii="Wingdings" w:hAnsi="Wingdings" w:hint="default"/>
      </w:rPr>
    </w:lvl>
    <w:lvl w:ilvl="6" w:tplc="080C0001" w:tentative="1">
      <w:start w:val="1"/>
      <w:numFmt w:val="bullet"/>
      <w:lvlText w:val=""/>
      <w:lvlJc w:val="left"/>
      <w:pPr>
        <w:ind w:left="5826" w:hanging="360"/>
      </w:pPr>
      <w:rPr>
        <w:rFonts w:ascii="Symbol" w:hAnsi="Symbol" w:hint="default"/>
      </w:rPr>
    </w:lvl>
    <w:lvl w:ilvl="7" w:tplc="080C0003" w:tentative="1">
      <w:start w:val="1"/>
      <w:numFmt w:val="bullet"/>
      <w:lvlText w:val="o"/>
      <w:lvlJc w:val="left"/>
      <w:pPr>
        <w:ind w:left="6546" w:hanging="360"/>
      </w:pPr>
      <w:rPr>
        <w:rFonts w:ascii="Courier New" w:hAnsi="Courier New" w:cs="Courier New" w:hint="default"/>
      </w:rPr>
    </w:lvl>
    <w:lvl w:ilvl="8" w:tplc="080C0005" w:tentative="1">
      <w:start w:val="1"/>
      <w:numFmt w:val="bullet"/>
      <w:lvlText w:val=""/>
      <w:lvlJc w:val="left"/>
      <w:pPr>
        <w:ind w:left="7266" w:hanging="360"/>
      </w:pPr>
      <w:rPr>
        <w:rFonts w:ascii="Wingdings" w:hAnsi="Wingdings" w:hint="default"/>
      </w:rPr>
    </w:lvl>
  </w:abstractNum>
  <w:abstractNum w:abstractNumId="43" w15:restartNumberingAfterBreak="0">
    <w:nsid w:val="7D951754"/>
    <w:multiLevelType w:val="hybridMultilevel"/>
    <w:tmpl w:val="997A4B04"/>
    <w:lvl w:ilvl="0" w:tplc="080C0001">
      <w:start w:val="1"/>
      <w:numFmt w:val="bullet"/>
      <w:lvlText w:val=""/>
      <w:lvlJc w:val="left"/>
      <w:pPr>
        <w:ind w:left="1571" w:hanging="360"/>
      </w:pPr>
      <w:rPr>
        <w:rFonts w:ascii="Symbol" w:hAnsi="Symbol" w:hint="default"/>
      </w:rPr>
    </w:lvl>
    <w:lvl w:ilvl="1" w:tplc="080C0003" w:tentative="1">
      <w:start w:val="1"/>
      <w:numFmt w:val="bullet"/>
      <w:lvlText w:val="o"/>
      <w:lvlJc w:val="left"/>
      <w:pPr>
        <w:ind w:left="2291" w:hanging="360"/>
      </w:pPr>
      <w:rPr>
        <w:rFonts w:ascii="Courier New" w:hAnsi="Courier New" w:cs="Courier New" w:hint="default"/>
      </w:rPr>
    </w:lvl>
    <w:lvl w:ilvl="2" w:tplc="080C0005" w:tentative="1">
      <w:start w:val="1"/>
      <w:numFmt w:val="bullet"/>
      <w:lvlText w:val=""/>
      <w:lvlJc w:val="left"/>
      <w:pPr>
        <w:ind w:left="3011" w:hanging="360"/>
      </w:pPr>
      <w:rPr>
        <w:rFonts w:ascii="Wingdings" w:hAnsi="Wingdings" w:hint="default"/>
      </w:rPr>
    </w:lvl>
    <w:lvl w:ilvl="3" w:tplc="080C0001" w:tentative="1">
      <w:start w:val="1"/>
      <w:numFmt w:val="bullet"/>
      <w:lvlText w:val=""/>
      <w:lvlJc w:val="left"/>
      <w:pPr>
        <w:ind w:left="3731" w:hanging="360"/>
      </w:pPr>
      <w:rPr>
        <w:rFonts w:ascii="Symbol" w:hAnsi="Symbol" w:hint="default"/>
      </w:rPr>
    </w:lvl>
    <w:lvl w:ilvl="4" w:tplc="080C0003" w:tentative="1">
      <w:start w:val="1"/>
      <w:numFmt w:val="bullet"/>
      <w:lvlText w:val="o"/>
      <w:lvlJc w:val="left"/>
      <w:pPr>
        <w:ind w:left="4451" w:hanging="360"/>
      </w:pPr>
      <w:rPr>
        <w:rFonts w:ascii="Courier New" w:hAnsi="Courier New" w:cs="Courier New" w:hint="default"/>
      </w:rPr>
    </w:lvl>
    <w:lvl w:ilvl="5" w:tplc="080C0005" w:tentative="1">
      <w:start w:val="1"/>
      <w:numFmt w:val="bullet"/>
      <w:lvlText w:val=""/>
      <w:lvlJc w:val="left"/>
      <w:pPr>
        <w:ind w:left="5171" w:hanging="360"/>
      </w:pPr>
      <w:rPr>
        <w:rFonts w:ascii="Wingdings" w:hAnsi="Wingdings" w:hint="default"/>
      </w:rPr>
    </w:lvl>
    <w:lvl w:ilvl="6" w:tplc="080C0001" w:tentative="1">
      <w:start w:val="1"/>
      <w:numFmt w:val="bullet"/>
      <w:lvlText w:val=""/>
      <w:lvlJc w:val="left"/>
      <w:pPr>
        <w:ind w:left="5891" w:hanging="360"/>
      </w:pPr>
      <w:rPr>
        <w:rFonts w:ascii="Symbol" w:hAnsi="Symbol" w:hint="default"/>
      </w:rPr>
    </w:lvl>
    <w:lvl w:ilvl="7" w:tplc="080C0003" w:tentative="1">
      <w:start w:val="1"/>
      <w:numFmt w:val="bullet"/>
      <w:lvlText w:val="o"/>
      <w:lvlJc w:val="left"/>
      <w:pPr>
        <w:ind w:left="6611" w:hanging="360"/>
      </w:pPr>
      <w:rPr>
        <w:rFonts w:ascii="Courier New" w:hAnsi="Courier New" w:cs="Courier New" w:hint="default"/>
      </w:rPr>
    </w:lvl>
    <w:lvl w:ilvl="8" w:tplc="080C0005" w:tentative="1">
      <w:start w:val="1"/>
      <w:numFmt w:val="bullet"/>
      <w:lvlText w:val=""/>
      <w:lvlJc w:val="left"/>
      <w:pPr>
        <w:ind w:left="7331" w:hanging="360"/>
      </w:pPr>
      <w:rPr>
        <w:rFonts w:ascii="Wingdings" w:hAnsi="Wingdings" w:hint="default"/>
      </w:rPr>
    </w:lvl>
  </w:abstractNum>
  <w:abstractNum w:abstractNumId="44" w15:restartNumberingAfterBreak="0">
    <w:nsid w:val="7DA90DFD"/>
    <w:multiLevelType w:val="hybridMultilevel"/>
    <w:tmpl w:val="ACD888A6"/>
    <w:lvl w:ilvl="0" w:tplc="B6520BBE">
      <w:start w:val="1"/>
      <w:numFmt w:val="decimal"/>
      <w:lvlText w:val="%1."/>
      <w:lvlJc w:val="left"/>
      <w:pPr>
        <w:ind w:left="1320" w:hanging="349"/>
      </w:pPr>
      <w:rPr>
        <w:rFonts w:hint="default"/>
        <w:spacing w:val="0"/>
        <w:w w:val="99"/>
        <w:lang w:val="fr-FR" w:eastAsia="en-US" w:bidi="ar-SA"/>
      </w:rPr>
    </w:lvl>
    <w:lvl w:ilvl="1" w:tplc="F67A33E2">
      <w:numFmt w:val="bullet"/>
      <w:lvlText w:val=""/>
      <w:lvlJc w:val="left"/>
      <w:pPr>
        <w:ind w:left="1615" w:hanging="358"/>
      </w:pPr>
      <w:rPr>
        <w:rFonts w:hint="default"/>
        <w:w w:val="100"/>
        <w:lang w:val="fr-FR" w:eastAsia="en-US" w:bidi="ar-SA"/>
      </w:rPr>
    </w:lvl>
    <w:lvl w:ilvl="2" w:tplc="D11CA29C">
      <w:numFmt w:val="bullet"/>
      <w:lvlText w:val="•"/>
      <w:lvlJc w:val="left"/>
      <w:pPr>
        <w:ind w:left="2729" w:hanging="358"/>
      </w:pPr>
      <w:rPr>
        <w:rFonts w:hint="default"/>
        <w:lang w:val="fr-FR" w:eastAsia="en-US" w:bidi="ar-SA"/>
      </w:rPr>
    </w:lvl>
    <w:lvl w:ilvl="3" w:tplc="E4423BBC">
      <w:numFmt w:val="bullet"/>
      <w:lvlText w:val="•"/>
      <w:lvlJc w:val="left"/>
      <w:pPr>
        <w:ind w:left="3839" w:hanging="358"/>
      </w:pPr>
      <w:rPr>
        <w:rFonts w:hint="default"/>
        <w:lang w:val="fr-FR" w:eastAsia="en-US" w:bidi="ar-SA"/>
      </w:rPr>
    </w:lvl>
    <w:lvl w:ilvl="4" w:tplc="1A84B8E6">
      <w:numFmt w:val="bullet"/>
      <w:lvlText w:val="•"/>
      <w:lvlJc w:val="left"/>
      <w:pPr>
        <w:ind w:left="4948" w:hanging="358"/>
      </w:pPr>
      <w:rPr>
        <w:rFonts w:hint="default"/>
        <w:lang w:val="fr-FR" w:eastAsia="en-US" w:bidi="ar-SA"/>
      </w:rPr>
    </w:lvl>
    <w:lvl w:ilvl="5" w:tplc="C97885DC">
      <w:numFmt w:val="bullet"/>
      <w:lvlText w:val="•"/>
      <w:lvlJc w:val="left"/>
      <w:pPr>
        <w:ind w:left="6058" w:hanging="358"/>
      </w:pPr>
      <w:rPr>
        <w:rFonts w:hint="default"/>
        <w:lang w:val="fr-FR" w:eastAsia="en-US" w:bidi="ar-SA"/>
      </w:rPr>
    </w:lvl>
    <w:lvl w:ilvl="6" w:tplc="EDB0212E">
      <w:numFmt w:val="bullet"/>
      <w:lvlText w:val="•"/>
      <w:lvlJc w:val="left"/>
      <w:pPr>
        <w:ind w:left="7168" w:hanging="358"/>
      </w:pPr>
      <w:rPr>
        <w:rFonts w:hint="default"/>
        <w:lang w:val="fr-FR" w:eastAsia="en-US" w:bidi="ar-SA"/>
      </w:rPr>
    </w:lvl>
    <w:lvl w:ilvl="7" w:tplc="307A32DA">
      <w:numFmt w:val="bullet"/>
      <w:lvlText w:val="•"/>
      <w:lvlJc w:val="left"/>
      <w:pPr>
        <w:ind w:left="8277" w:hanging="358"/>
      </w:pPr>
      <w:rPr>
        <w:rFonts w:hint="default"/>
        <w:lang w:val="fr-FR" w:eastAsia="en-US" w:bidi="ar-SA"/>
      </w:rPr>
    </w:lvl>
    <w:lvl w:ilvl="8" w:tplc="39CEFF86">
      <w:numFmt w:val="bullet"/>
      <w:lvlText w:val="•"/>
      <w:lvlJc w:val="left"/>
      <w:pPr>
        <w:ind w:left="9387" w:hanging="358"/>
      </w:pPr>
      <w:rPr>
        <w:rFonts w:hint="default"/>
        <w:lang w:val="fr-FR" w:eastAsia="en-US" w:bidi="ar-SA"/>
      </w:rPr>
    </w:lvl>
  </w:abstractNum>
  <w:num w:numId="1">
    <w:abstractNumId w:val="26"/>
  </w:num>
  <w:num w:numId="2">
    <w:abstractNumId w:val="12"/>
  </w:num>
  <w:num w:numId="3">
    <w:abstractNumId w:val="4"/>
  </w:num>
  <w:num w:numId="4">
    <w:abstractNumId w:val="28"/>
  </w:num>
  <w:num w:numId="5">
    <w:abstractNumId w:val="2"/>
  </w:num>
  <w:num w:numId="6">
    <w:abstractNumId w:val="38"/>
  </w:num>
  <w:num w:numId="7">
    <w:abstractNumId w:val="24"/>
  </w:num>
  <w:num w:numId="8">
    <w:abstractNumId w:val="22"/>
  </w:num>
  <w:num w:numId="9">
    <w:abstractNumId w:val="11"/>
  </w:num>
  <w:num w:numId="10">
    <w:abstractNumId w:val="5"/>
  </w:num>
  <w:num w:numId="11">
    <w:abstractNumId w:val="40"/>
  </w:num>
  <w:num w:numId="12">
    <w:abstractNumId w:val="44"/>
  </w:num>
  <w:num w:numId="13">
    <w:abstractNumId w:val="20"/>
  </w:num>
  <w:num w:numId="14">
    <w:abstractNumId w:val="21"/>
  </w:num>
  <w:num w:numId="15">
    <w:abstractNumId w:val="9"/>
  </w:num>
  <w:num w:numId="16">
    <w:abstractNumId w:val="32"/>
  </w:num>
  <w:num w:numId="17">
    <w:abstractNumId w:val="10"/>
  </w:num>
  <w:num w:numId="18">
    <w:abstractNumId w:val="3"/>
  </w:num>
  <w:num w:numId="19">
    <w:abstractNumId w:val="7"/>
  </w:num>
  <w:num w:numId="20">
    <w:abstractNumId w:val="23"/>
  </w:num>
  <w:num w:numId="21">
    <w:abstractNumId w:val="41"/>
  </w:num>
  <w:num w:numId="22">
    <w:abstractNumId w:val="37"/>
  </w:num>
  <w:num w:numId="23">
    <w:abstractNumId w:val="17"/>
  </w:num>
  <w:num w:numId="24">
    <w:abstractNumId w:val="42"/>
  </w:num>
  <w:num w:numId="25">
    <w:abstractNumId w:val="31"/>
  </w:num>
  <w:num w:numId="26">
    <w:abstractNumId w:val="14"/>
  </w:num>
  <w:num w:numId="27">
    <w:abstractNumId w:val="0"/>
  </w:num>
  <w:num w:numId="28">
    <w:abstractNumId w:val="27"/>
  </w:num>
  <w:num w:numId="29">
    <w:abstractNumId w:val="13"/>
  </w:num>
  <w:num w:numId="30">
    <w:abstractNumId w:val="33"/>
  </w:num>
  <w:num w:numId="31">
    <w:abstractNumId w:val="39"/>
  </w:num>
  <w:num w:numId="32">
    <w:abstractNumId w:val="1"/>
  </w:num>
  <w:num w:numId="33">
    <w:abstractNumId w:val="18"/>
  </w:num>
  <w:num w:numId="34">
    <w:abstractNumId w:val="19"/>
  </w:num>
  <w:num w:numId="35">
    <w:abstractNumId w:val="15"/>
  </w:num>
  <w:num w:numId="36">
    <w:abstractNumId w:val="25"/>
  </w:num>
  <w:num w:numId="37">
    <w:abstractNumId w:val="34"/>
  </w:num>
  <w:num w:numId="38">
    <w:abstractNumId w:val="16"/>
  </w:num>
  <w:num w:numId="39">
    <w:abstractNumId w:val="8"/>
  </w:num>
  <w:num w:numId="40">
    <w:abstractNumId w:val="35"/>
  </w:num>
  <w:num w:numId="41">
    <w:abstractNumId w:val="43"/>
  </w:num>
  <w:num w:numId="42">
    <w:abstractNumId w:val="30"/>
  </w:num>
  <w:num w:numId="43">
    <w:abstractNumId w:val="29"/>
  </w:num>
  <w:num w:numId="44">
    <w:abstractNumId w:val="36"/>
  </w:num>
  <w:num w:numId="4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1D92"/>
    <w:rsid w:val="00085AEB"/>
    <w:rsid w:val="0041228C"/>
    <w:rsid w:val="00661D92"/>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72B33BDE"/>
  <w15:chartTrackingRefBased/>
  <w15:docId w15:val="{3B33DEFB-7778-422C-A073-6CF5A349E1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fr-BE" w:eastAsia="fr-B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sz w:val="22"/>
      <w:szCs w:val="22"/>
      <w:lang w:eastAsia="en-US"/>
    </w:rPr>
  </w:style>
  <w:style w:type="paragraph" w:styleId="Titre1">
    <w:name w:val="heading 1"/>
    <w:basedOn w:val="Normal"/>
    <w:next w:val="Normal"/>
    <w:link w:val="Titre1Car"/>
    <w:uiPriority w:val="9"/>
    <w:qFormat/>
    <w:pPr>
      <w:keepNext/>
      <w:spacing w:before="240" w:after="60"/>
      <w:outlineLvl w:val="0"/>
    </w:pPr>
    <w:rPr>
      <w:rFonts w:ascii="Calibri Light" w:eastAsia="Times New Roman" w:hAnsi="Calibri Light"/>
      <w:b/>
      <w:bCs/>
      <w:kern w:val="32"/>
      <w:sz w:val="32"/>
      <w:szCs w:val="32"/>
    </w:rPr>
  </w:style>
  <w:style w:type="paragraph" w:styleId="Titre2">
    <w:name w:val="heading 2"/>
    <w:basedOn w:val="Normal"/>
    <w:link w:val="Titre2Car"/>
    <w:uiPriority w:val="1"/>
    <w:qFormat/>
    <w:pPr>
      <w:widowControl w:val="0"/>
      <w:autoSpaceDE w:val="0"/>
      <w:autoSpaceDN w:val="0"/>
      <w:spacing w:before="21" w:after="0" w:line="240" w:lineRule="auto"/>
      <w:ind w:left="612"/>
      <w:outlineLvl w:val="1"/>
    </w:pPr>
    <w:rPr>
      <w:rFonts w:cs="Calibri"/>
      <w:sz w:val="28"/>
      <w:szCs w:val="28"/>
      <w:u w:val="single" w:color="000000"/>
      <w:lang w:val="fr-FR"/>
    </w:rPr>
  </w:style>
  <w:style w:type="paragraph" w:styleId="Titre3">
    <w:name w:val="heading 3"/>
    <w:basedOn w:val="Normal"/>
    <w:next w:val="Normal"/>
    <w:link w:val="Titre3Car"/>
    <w:uiPriority w:val="9"/>
    <w:semiHidden/>
    <w:unhideWhenUsed/>
    <w:qFormat/>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paragraph">
    <w:name w:val="paragraph"/>
    <w:basedOn w:val="Normal"/>
    <w:pPr>
      <w:spacing w:before="100" w:beforeAutospacing="1" w:after="100" w:afterAutospacing="1" w:line="240" w:lineRule="auto"/>
    </w:pPr>
    <w:rPr>
      <w:rFonts w:ascii="Times New Roman" w:eastAsia="Times New Roman" w:hAnsi="Times New Roman"/>
      <w:sz w:val="24"/>
      <w:szCs w:val="24"/>
      <w:lang w:eastAsia="fr-BE"/>
    </w:rPr>
  </w:style>
  <w:style w:type="character" w:customStyle="1" w:styleId="normaltextrun">
    <w:name w:val="normaltextrun"/>
  </w:style>
  <w:style w:type="character" w:customStyle="1" w:styleId="eop">
    <w:name w:val="eop"/>
  </w:style>
  <w:style w:type="paragraph" w:styleId="En-tte">
    <w:name w:val="header"/>
    <w:basedOn w:val="Normal"/>
    <w:link w:val="En-tteCar"/>
    <w:uiPriority w:val="99"/>
    <w:unhideWhenUsed/>
    <w:pPr>
      <w:tabs>
        <w:tab w:val="center" w:pos="4536"/>
        <w:tab w:val="right" w:pos="9072"/>
      </w:tabs>
    </w:pPr>
  </w:style>
  <w:style w:type="character" w:customStyle="1" w:styleId="En-tteCar">
    <w:name w:val="En-tête Car"/>
    <w:link w:val="En-tte"/>
    <w:uiPriority w:val="99"/>
    <w:rPr>
      <w:sz w:val="22"/>
      <w:szCs w:val="22"/>
      <w:lang w:eastAsia="en-US"/>
    </w:rPr>
  </w:style>
  <w:style w:type="paragraph" w:styleId="Pieddepage">
    <w:name w:val="footer"/>
    <w:basedOn w:val="Normal"/>
    <w:link w:val="PieddepageCar"/>
    <w:uiPriority w:val="99"/>
    <w:unhideWhenUsed/>
    <w:pPr>
      <w:tabs>
        <w:tab w:val="center" w:pos="4536"/>
        <w:tab w:val="right" w:pos="9072"/>
      </w:tabs>
    </w:pPr>
  </w:style>
  <w:style w:type="character" w:customStyle="1" w:styleId="PieddepageCar">
    <w:name w:val="Pied de page Car"/>
    <w:link w:val="Pieddepage"/>
    <w:uiPriority w:val="99"/>
    <w:rPr>
      <w:sz w:val="22"/>
      <w:szCs w:val="22"/>
      <w:lang w:eastAsia="en-US"/>
    </w:rPr>
  </w:style>
  <w:style w:type="character" w:customStyle="1" w:styleId="Titre2Car">
    <w:name w:val="Titre 2 Car"/>
    <w:link w:val="Titre2"/>
    <w:uiPriority w:val="1"/>
    <w:rPr>
      <w:rFonts w:cs="Calibri"/>
      <w:sz w:val="28"/>
      <w:szCs w:val="28"/>
      <w:u w:val="single" w:color="000000"/>
      <w:lang w:val="fr-FR" w:eastAsia="en-US"/>
    </w:rPr>
  </w:style>
  <w:style w:type="paragraph" w:styleId="Corpsdetexte">
    <w:name w:val="Body Text"/>
    <w:basedOn w:val="Normal"/>
    <w:link w:val="CorpsdetexteCar"/>
    <w:uiPriority w:val="1"/>
    <w:qFormat/>
    <w:pPr>
      <w:widowControl w:val="0"/>
      <w:autoSpaceDE w:val="0"/>
      <w:autoSpaceDN w:val="0"/>
      <w:spacing w:after="0" w:line="240" w:lineRule="auto"/>
    </w:pPr>
    <w:rPr>
      <w:rFonts w:cs="Calibri"/>
      <w:lang w:val="fr-FR"/>
    </w:rPr>
  </w:style>
  <w:style w:type="character" w:customStyle="1" w:styleId="CorpsdetexteCar">
    <w:name w:val="Corps de texte Car"/>
    <w:link w:val="Corpsdetexte"/>
    <w:uiPriority w:val="1"/>
    <w:rPr>
      <w:rFonts w:cs="Calibri"/>
      <w:sz w:val="22"/>
      <w:szCs w:val="22"/>
      <w:lang w:val="fr-FR" w:eastAsia="en-US"/>
    </w:rPr>
  </w:style>
  <w:style w:type="paragraph" w:styleId="Paragraphedeliste">
    <w:name w:val="List Paragraph"/>
    <w:basedOn w:val="Normal"/>
    <w:uiPriority w:val="1"/>
    <w:qFormat/>
    <w:pPr>
      <w:widowControl w:val="0"/>
      <w:autoSpaceDE w:val="0"/>
      <w:autoSpaceDN w:val="0"/>
      <w:spacing w:after="0" w:line="240" w:lineRule="auto"/>
      <w:ind w:left="1320" w:hanging="349"/>
    </w:pPr>
    <w:rPr>
      <w:rFonts w:cs="Calibri"/>
      <w:lang w:val="fr-FR"/>
    </w:rPr>
  </w:style>
  <w:style w:type="character" w:styleId="Numrodepage">
    <w:name w:val="page number"/>
    <w:uiPriority w:val="99"/>
    <w:unhideWhenUsed/>
  </w:style>
  <w:style w:type="character" w:customStyle="1" w:styleId="Titre1Car">
    <w:name w:val="Titre 1 Car"/>
    <w:link w:val="Titre1"/>
    <w:uiPriority w:val="9"/>
    <w:rPr>
      <w:rFonts w:ascii="Calibri Light" w:eastAsia="Times New Roman" w:hAnsi="Calibri Light" w:cs="Times New Roman"/>
      <w:b/>
      <w:bCs/>
      <w:kern w:val="32"/>
      <w:sz w:val="32"/>
      <w:szCs w:val="32"/>
      <w:lang w:eastAsia="en-US"/>
    </w:rPr>
  </w:style>
  <w:style w:type="character" w:customStyle="1" w:styleId="Titre3Car">
    <w:name w:val="Titre 3 Car"/>
    <w:basedOn w:val="Policepardfaut"/>
    <w:link w:val="Titre3"/>
    <w:uiPriority w:val="9"/>
    <w:semiHidden/>
    <w:rPr>
      <w:rFonts w:asciiTheme="majorHAnsi" w:eastAsiaTheme="majorEastAsia" w:hAnsiTheme="majorHAnsi" w:cstheme="majorBidi"/>
      <w:color w:val="1F4D78" w:themeColor="accent1" w:themeShade="7F"/>
      <w:sz w:val="24"/>
      <w:szCs w:val="24"/>
      <w:lang w:eastAsia="en-US"/>
    </w:r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unhideWhenUsed/>
    <w:pPr>
      <w:spacing w:line="240" w:lineRule="auto"/>
    </w:pPr>
    <w:rPr>
      <w:sz w:val="20"/>
      <w:szCs w:val="20"/>
    </w:rPr>
  </w:style>
  <w:style w:type="character" w:customStyle="1" w:styleId="CommentaireCar">
    <w:name w:val="Commentaire Car"/>
    <w:basedOn w:val="Policepardfaut"/>
    <w:link w:val="Commentaire"/>
    <w:uiPriority w:val="99"/>
    <w:rPr>
      <w:lang w:eastAsia="en-US"/>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lang w:eastAsia="en-US"/>
    </w:rPr>
  </w:style>
  <w:style w:type="paragraph" w:styleId="Textedebulles">
    <w:name w:val="Balloon Text"/>
    <w:basedOn w:val="Normal"/>
    <w:link w:val="TextedebullesCar"/>
    <w:uiPriority w:val="99"/>
    <w:semiHidden/>
    <w:unhideWhenUse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Pr>
      <w:rFonts w:ascii="Segoe UI" w:hAnsi="Segoe UI" w:cs="Segoe UI"/>
      <w:sz w:val="18"/>
      <w:szCs w:val="18"/>
      <w:lang w:eastAsia="en-US"/>
    </w:rPr>
  </w:style>
  <w:style w:type="character" w:styleId="Lienhypertexte">
    <w:name w:val="Hyperlink"/>
    <w:basedOn w:val="Policepardfaut"/>
    <w:uiPriority w:val="99"/>
    <w:unhideWhenUsed/>
    <w:rPr>
      <w:color w:val="0563C1" w:themeColor="hyperlink"/>
      <w:u w:val="single"/>
    </w:rPr>
  </w:style>
  <w:style w:type="paragraph" w:styleId="En-ttedetabledesmatires">
    <w:name w:val="TOC Heading"/>
    <w:basedOn w:val="Titre1"/>
    <w:next w:val="Normal"/>
    <w:uiPriority w:val="39"/>
    <w:unhideWhenUsed/>
    <w:qFormat/>
    <w:pPr>
      <w:keepLines/>
      <w:spacing w:after="0"/>
      <w:outlineLvl w:val="9"/>
    </w:pPr>
    <w:rPr>
      <w:rFonts w:asciiTheme="majorHAnsi" w:eastAsiaTheme="majorEastAsia" w:hAnsiTheme="majorHAnsi" w:cstheme="majorBidi"/>
      <w:b w:val="0"/>
      <w:bCs w:val="0"/>
      <w:color w:val="2E74B5" w:themeColor="accent1" w:themeShade="BF"/>
      <w:kern w:val="0"/>
      <w:lang w:eastAsia="fr-BE"/>
    </w:rPr>
  </w:style>
  <w:style w:type="paragraph" w:styleId="TM2">
    <w:name w:val="toc 2"/>
    <w:basedOn w:val="Normal"/>
    <w:next w:val="Normal"/>
    <w:autoRedefine/>
    <w:uiPriority w:val="39"/>
    <w:unhideWhenUsed/>
    <w:pPr>
      <w:tabs>
        <w:tab w:val="right" w:leader="dot" w:pos="15388"/>
      </w:tabs>
      <w:spacing w:after="100"/>
      <w:ind w:left="220"/>
    </w:pPr>
  </w:style>
  <w:style w:type="paragraph" w:styleId="TM1">
    <w:name w:val="toc 1"/>
    <w:basedOn w:val="Normal"/>
    <w:next w:val="Normal"/>
    <w:autoRedefine/>
    <w:uiPriority w:val="39"/>
    <w:unhideWhenUsed/>
    <w:pPr>
      <w:spacing w:after="100"/>
    </w:pPr>
  </w:style>
  <w:style w:type="paragraph" w:styleId="TM3">
    <w:name w:val="toc 3"/>
    <w:basedOn w:val="Normal"/>
    <w:next w:val="Normal"/>
    <w:autoRedefine/>
    <w:uiPriority w:val="39"/>
    <w:unhideWhenUsed/>
    <w:pPr>
      <w:spacing w:after="100"/>
      <w:ind w:left="440"/>
    </w:pPr>
    <w:rPr>
      <w:rFonts w:asciiTheme="minorHAnsi" w:eastAsiaTheme="minorEastAsia" w:hAnsiTheme="minorHAnsi"/>
      <w:lang w:eastAsia="fr-BE"/>
    </w:rPr>
  </w:style>
  <w:style w:type="character" w:styleId="Lienhypertextesuivivisit">
    <w:name w:val="FollowedHyperlink"/>
    <w:basedOn w:val="Policepardfaut"/>
    <w:uiPriority w:val="99"/>
    <w:semiHidden/>
    <w:unhideWhenUse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5917142">
      <w:bodyDiv w:val="1"/>
      <w:marLeft w:val="0"/>
      <w:marRight w:val="0"/>
      <w:marTop w:val="0"/>
      <w:marBottom w:val="0"/>
      <w:divBdr>
        <w:top w:val="none" w:sz="0" w:space="0" w:color="auto"/>
        <w:left w:val="none" w:sz="0" w:space="0" w:color="auto"/>
        <w:bottom w:val="none" w:sz="0" w:space="0" w:color="auto"/>
        <w:right w:val="none" w:sz="0" w:space="0" w:color="auto"/>
      </w:divBdr>
    </w:div>
    <w:div w:id="742144810">
      <w:bodyDiv w:val="1"/>
      <w:marLeft w:val="0"/>
      <w:marRight w:val="0"/>
      <w:marTop w:val="0"/>
      <w:marBottom w:val="0"/>
      <w:divBdr>
        <w:top w:val="none" w:sz="0" w:space="0" w:color="auto"/>
        <w:left w:val="none" w:sz="0" w:space="0" w:color="auto"/>
        <w:bottom w:val="none" w:sz="0" w:space="0" w:color="auto"/>
        <w:right w:val="none" w:sz="0" w:space="0" w:color="auto"/>
      </w:divBdr>
      <w:divsChild>
        <w:div w:id="689571296">
          <w:marLeft w:val="0"/>
          <w:marRight w:val="0"/>
          <w:marTop w:val="0"/>
          <w:marBottom w:val="0"/>
          <w:divBdr>
            <w:top w:val="none" w:sz="0" w:space="0" w:color="auto"/>
            <w:left w:val="none" w:sz="0" w:space="0" w:color="auto"/>
            <w:bottom w:val="none" w:sz="0" w:space="0" w:color="auto"/>
            <w:right w:val="none" w:sz="0" w:space="0" w:color="auto"/>
          </w:divBdr>
        </w:div>
        <w:div w:id="1901401379">
          <w:marLeft w:val="0"/>
          <w:marRight w:val="0"/>
          <w:marTop w:val="0"/>
          <w:marBottom w:val="0"/>
          <w:divBdr>
            <w:top w:val="none" w:sz="0" w:space="0" w:color="auto"/>
            <w:left w:val="none" w:sz="0" w:space="0" w:color="auto"/>
            <w:bottom w:val="none" w:sz="0" w:space="0" w:color="auto"/>
            <w:right w:val="none" w:sz="0" w:space="0" w:color="auto"/>
          </w:divBdr>
        </w:div>
        <w:div w:id="2140372869">
          <w:marLeft w:val="0"/>
          <w:marRight w:val="0"/>
          <w:marTop w:val="0"/>
          <w:marBottom w:val="0"/>
          <w:divBdr>
            <w:top w:val="none" w:sz="0" w:space="0" w:color="auto"/>
            <w:left w:val="none" w:sz="0" w:space="0" w:color="auto"/>
            <w:bottom w:val="none" w:sz="0" w:space="0" w:color="auto"/>
            <w:right w:val="none" w:sz="0" w:space="0" w:color="auto"/>
          </w:divBdr>
        </w:div>
        <w:div w:id="1259219526">
          <w:marLeft w:val="0"/>
          <w:marRight w:val="0"/>
          <w:marTop w:val="0"/>
          <w:marBottom w:val="0"/>
          <w:divBdr>
            <w:top w:val="none" w:sz="0" w:space="0" w:color="auto"/>
            <w:left w:val="none" w:sz="0" w:space="0" w:color="auto"/>
            <w:bottom w:val="none" w:sz="0" w:space="0" w:color="auto"/>
            <w:right w:val="none" w:sz="0" w:space="0" w:color="auto"/>
          </w:divBdr>
        </w:div>
        <w:div w:id="1333488165">
          <w:marLeft w:val="0"/>
          <w:marRight w:val="0"/>
          <w:marTop w:val="0"/>
          <w:marBottom w:val="0"/>
          <w:divBdr>
            <w:top w:val="none" w:sz="0" w:space="0" w:color="auto"/>
            <w:left w:val="none" w:sz="0" w:space="0" w:color="auto"/>
            <w:bottom w:val="none" w:sz="0" w:space="0" w:color="auto"/>
            <w:right w:val="none" w:sz="0" w:space="0" w:color="auto"/>
          </w:divBdr>
        </w:div>
      </w:divsChild>
    </w:div>
    <w:div w:id="784495964">
      <w:bodyDiv w:val="1"/>
      <w:marLeft w:val="0"/>
      <w:marRight w:val="0"/>
      <w:marTop w:val="0"/>
      <w:marBottom w:val="0"/>
      <w:divBdr>
        <w:top w:val="none" w:sz="0" w:space="0" w:color="auto"/>
        <w:left w:val="none" w:sz="0" w:space="0" w:color="auto"/>
        <w:bottom w:val="none" w:sz="0" w:space="0" w:color="auto"/>
        <w:right w:val="none" w:sz="0" w:space="0" w:color="auto"/>
      </w:divBdr>
      <w:divsChild>
        <w:div w:id="758411772">
          <w:marLeft w:val="0"/>
          <w:marRight w:val="0"/>
          <w:marTop w:val="0"/>
          <w:marBottom w:val="0"/>
          <w:divBdr>
            <w:top w:val="none" w:sz="0" w:space="0" w:color="auto"/>
            <w:left w:val="none" w:sz="0" w:space="0" w:color="auto"/>
            <w:bottom w:val="none" w:sz="0" w:space="0" w:color="auto"/>
            <w:right w:val="none" w:sz="0" w:space="0" w:color="auto"/>
          </w:divBdr>
        </w:div>
        <w:div w:id="1746144047">
          <w:marLeft w:val="0"/>
          <w:marRight w:val="0"/>
          <w:marTop w:val="0"/>
          <w:marBottom w:val="0"/>
          <w:divBdr>
            <w:top w:val="none" w:sz="0" w:space="0" w:color="auto"/>
            <w:left w:val="none" w:sz="0" w:space="0" w:color="auto"/>
            <w:bottom w:val="none" w:sz="0" w:space="0" w:color="auto"/>
            <w:right w:val="none" w:sz="0" w:space="0" w:color="auto"/>
          </w:divBdr>
        </w:div>
        <w:div w:id="556091168">
          <w:marLeft w:val="0"/>
          <w:marRight w:val="0"/>
          <w:marTop w:val="0"/>
          <w:marBottom w:val="0"/>
          <w:divBdr>
            <w:top w:val="none" w:sz="0" w:space="0" w:color="auto"/>
            <w:left w:val="none" w:sz="0" w:space="0" w:color="auto"/>
            <w:bottom w:val="none" w:sz="0" w:space="0" w:color="auto"/>
            <w:right w:val="none" w:sz="0" w:space="0" w:color="auto"/>
          </w:divBdr>
        </w:div>
      </w:divsChild>
    </w:div>
    <w:div w:id="831601367">
      <w:bodyDiv w:val="1"/>
      <w:marLeft w:val="0"/>
      <w:marRight w:val="0"/>
      <w:marTop w:val="0"/>
      <w:marBottom w:val="0"/>
      <w:divBdr>
        <w:top w:val="none" w:sz="0" w:space="0" w:color="auto"/>
        <w:left w:val="none" w:sz="0" w:space="0" w:color="auto"/>
        <w:bottom w:val="none" w:sz="0" w:space="0" w:color="auto"/>
        <w:right w:val="none" w:sz="0" w:space="0" w:color="auto"/>
      </w:divBdr>
      <w:divsChild>
        <w:div w:id="669331828">
          <w:marLeft w:val="0"/>
          <w:marRight w:val="0"/>
          <w:marTop w:val="0"/>
          <w:marBottom w:val="0"/>
          <w:divBdr>
            <w:top w:val="none" w:sz="0" w:space="0" w:color="auto"/>
            <w:left w:val="none" w:sz="0" w:space="0" w:color="auto"/>
            <w:bottom w:val="none" w:sz="0" w:space="0" w:color="auto"/>
            <w:right w:val="none" w:sz="0" w:space="0" w:color="auto"/>
          </w:divBdr>
        </w:div>
        <w:div w:id="940142061">
          <w:marLeft w:val="0"/>
          <w:marRight w:val="0"/>
          <w:marTop w:val="0"/>
          <w:marBottom w:val="0"/>
          <w:divBdr>
            <w:top w:val="none" w:sz="0" w:space="0" w:color="auto"/>
            <w:left w:val="none" w:sz="0" w:space="0" w:color="auto"/>
            <w:bottom w:val="none" w:sz="0" w:space="0" w:color="auto"/>
            <w:right w:val="none" w:sz="0" w:space="0" w:color="auto"/>
          </w:divBdr>
        </w:div>
        <w:div w:id="1687169828">
          <w:marLeft w:val="0"/>
          <w:marRight w:val="0"/>
          <w:marTop w:val="0"/>
          <w:marBottom w:val="0"/>
          <w:divBdr>
            <w:top w:val="none" w:sz="0" w:space="0" w:color="auto"/>
            <w:left w:val="none" w:sz="0" w:space="0" w:color="auto"/>
            <w:bottom w:val="none" w:sz="0" w:space="0" w:color="auto"/>
            <w:right w:val="none" w:sz="0" w:space="0" w:color="auto"/>
          </w:divBdr>
        </w:div>
        <w:div w:id="325406256">
          <w:marLeft w:val="0"/>
          <w:marRight w:val="0"/>
          <w:marTop w:val="0"/>
          <w:marBottom w:val="0"/>
          <w:divBdr>
            <w:top w:val="none" w:sz="0" w:space="0" w:color="auto"/>
            <w:left w:val="none" w:sz="0" w:space="0" w:color="auto"/>
            <w:bottom w:val="none" w:sz="0" w:space="0" w:color="auto"/>
            <w:right w:val="none" w:sz="0" w:space="0" w:color="auto"/>
          </w:divBdr>
        </w:div>
        <w:div w:id="587075600">
          <w:marLeft w:val="0"/>
          <w:marRight w:val="0"/>
          <w:marTop w:val="0"/>
          <w:marBottom w:val="0"/>
          <w:divBdr>
            <w:top w:val="none" w:sz="0" w:space="0" w:color="auto"/>
            <w:left w:val="none" w:sz="0" w:space="0" w:color="auto"/>
            <w:bottom w:val="none" w:sz="0" w:space="0" w:color="auto"/>
            <w:right w:val="none" w:sz="0" w:space="0" w:color="auto"/>
          </w:divBdr>
        </w:div>
        <w:div w:id="1100101474">
          <w:marLeft w:val="0"/>
          <w:marRight w:val="0"/>
          <w:marTop w:val="0"/>
          <w:marBottom w:val="0"/>
          <w:divBdr>
            <w:top w:val="none" w:sz="0" w:space="0" w:color="auto"/>
            <w:left w:val="none" w:sz="0" w:space="0" w:color="auto"/>
            <w:bottom w:val="none" w:sz="0" w:space="0" w:color="auto"/>
            <w:right w:val="none" w:sz="0" w:space="0" w:color="auto"/>
          </w:divBdr>
        </w:div>
        <w:div w:id="1423793500">
          <w:marLeft w:val="0"/>
          <w:marRight w:val="0"/>
          <w:marTop w:val="0"/>
          <w:marBottom w:val="0"/>
          <w:divBdr>
            <w:top w:val="none" w:sz="0" w:space="0" w:color="auto"/>
            <w:left w:val="none" w:sz="0" w:space="0" w:color="auto"/>
            <w:bottom w:val="none" w:sz="0" w:space="0" w:color="auto"/>
            <w:right w:val="none" w:sz="0" w:space="0" w:color="auto"/>
          </w:divBdr>
        </w:div>
        <w:div w:id="2126922017">
          <w:marLeft w:val="0"/>
          <w:marRight w:val="0"/>
          <w:marTop w:val="0"/>
          <w:marBottom w:val="0"/>
          <w:divBdr>
            <w:top w:val="none" w:sz="0" w:space="0" w:color="auto"/>
            <w:left w:val="none" w:sz="0" w:space="0" w:color="auto"/>
            <w:bottom w:val="none" w:sz="0" w:space="0" w:color="auto"/>
            <w:right w:val="none" w:sz="0" w:space="0" w:color="auto"/>
          </w:divBdr>
        </w:div>
        <w:div w:id="417601938">
          <w:marLeft w:val="0"/>
          <w:marRight w:val="0"/>
          <w:marTop w:val="0"/>
          <w:marBottom w:val="0"/>
          <w:divBdr>
            <w:top w:val="none" w:sz="0" w:space="0" w:color="auto"/>
            <w:left w:val="none" w:sz="0" w:space="0" w:color="auto"/>
            <w:bottom w:val="none" w:sz="0" w:space="0" w:color="auto"/>
            <w:right w:val="none" w:sz="0" w:space="0" w:color="auto"/>
          </w:divBdr>
        </w:div>
        <w:div w:id="278024963">
          <w:marLeft w:val="0"/>
          <w:marRight w:val="0"/>
          <w:marTop w:val="0"/>
          <w:marBottom w:val="0"/>
          <w:divBdr>
            <w:top w:val="none" w:sz="0" w:space="0" w:color="auto"/>
            <w:left w:val="none" w:sz="0" w:space="0" w:color="auto"/>
            <w:bottom w:val="none" w:sz="0" w:space="0" w:color="auto"/>
            <w:right w:val="none" w:sz="0" w:space="0" w:color="auto"/>
          </w:divBdr>
        </w:div>
        <w:div w:id="961572146">
          <w:marLeft w:val="0"/>
          <w:marRight w:val="0"/>
          <w:marTop w:val="0"/>
          <w:marBottom w:val="0"/>
          <w:divBdr>
            <w:top w:val="none" w:sz="0" w:space="0" w:color="auto"/>
            <w:left w:val="none" w:sz="0" w:space="0" w:color="auto"/>
            <w:bottom w:val="none" w:sz="0" w:space="0" w:color="auto"/>
            <w:right w:val="none" w:sz="0" w:space="0" w:color="auto"/>
          </w:divBdr>
        </w:div>
        <w:div w:id="1361396561">
          <w:marLeft w:val="0"/>
          <w:marRight w:val="0"/>
          <w:marTop w:val="0"/>
          <w:marBottom w:val="0"/>
          <w:divBdr>
            <w:top w:val="none" w:sz="0" w:space="0" w:color="auto"/>
            <w:left w:val="none" w:sz="0" w:space="0" w:color="auto"/>
            <w:bottom w:val="none" w:sz="0" w:space="0" w:color="auto"/>
            <w:right w:val="none" w:sz="0" w:space="0" w:color="auto"/>
          </w:divBdr>
        </w:div>
        <w:div w:id="217327095">
          <w:marLeft w:val="0"/>
          <w:marRight w:val="0"/>
          <w:marTop w:val="0"/>
          <w:marBottom w:val="0"/>
          <w:divBdr>
            <w:top w:val="none" w:sz="0" w:space="0" w:color="auto"/>
            <w:left w:val="none" w:sz="0" w:space="0" w:color="auto"/>
            <w:bottom w:val="none" w:sz="0" w:space="0" w:color="auto"/>
            <w:right w:val="none" w:sz="0" w:space="0" w:color="auto"/>
          </w:divBdr>
        </w:div>
        <w:div w:id="301274164">
          <w:marLeft w:val="0"/>
          <w:marRight w:val="0"/>
          <w:marTop w:val="0"/>
          <w:marBottom w:val="0"/>
          <w:divBdr>
            <w:top w:val="none" w:sz="0" w:space="0" w:color="auto"/>
            <w:left w:val="none" w:sz="0" w:space="0" w:color="auto"/>
            <w:bottom w:val="none" w:sz="0" w:space="0" w:color="auto"/>
            <w:right w:val="none" w:sz="0" w:space="0" w:color="auto"/>
          </w:divBdr>
        </w:div>
        <w:div w:id="322047373">
          <w:marLeft w:val="0"/>
          <w:marRight w:val="0"/>
          <w:marTop w:val="0"/>
          <w:marBottom w:val="0"/>
          <w:divBdr>
            <w:top w:val="none" w:sz="0" w:space="0" w:color="auto"/>
            <w:left w:val="none" w:sz="0" w:space="0" w:color="auto"/>
            <w:bottom w:val="none" w:sz="0" w:space="0" w:color="auto"/>
            <w:right w:val="none" w:sz="0" w:space="0" w:color="auto"/>
          </w:divBdr>
        </w:div>
        <w:div w:id="1554732063">
          <w:marLeft w:val="0"/>
          <w:marRight w:val="0"/>
          <w:marTop w:val="0"/>
          <w:marBottom w:val="0"/>
          <w:divBdr>
            <w:top w:val="none" w:sz="0" w:space="0" w:color="auto"/>
            <w:left w:val="none" w:sz="0" w:space="0" w:color="auto"/>
            <w:bottom w:val="none" w:sz="0" w:space="0" w:color="auto"/>
            <w:right w:val="none" w:sz="0" w:space="0" w:color="auto"/>
          </w:divBdr>
        </w:div>
        <w:div w:id="906651450">
          <w:marLeft w:val="0"/>
          <w:marRight w:val="0"/>
          <w:marTop w:val="0"/>
          <w:marBottom w:val="0"/>
          <w:divBdr>
            <w:top w:val="none" w:sz="0" w:space="0" w:color="auto"/>
            <w:left w:val="none" w:sz="0" w:space="0" w:color="auto"/>
            <w:bottom w:val="none" w:sz="0" w:space="0" w:color="auto"/>
            <w:right w:val="none" w:sz="0" w:space="0" w:color="auto"/>
          </w:divBdr>
        </w:div>
      </w:divsChild>
    </w:div>
    <w:div w:id="907767781">
      <w:bodyDiv w:val="1"/>
      <w:marLeft w:val="0"/>
      <w:marRight w:val="0"/>
      <w:marTop w:val="0"/>
      <w:marBottom w:val="0"/>
      <w:divBdr>
        <w:top w:val="none" w:sz="0" w:space="0" w:color="auto"/>
        <w:left w:val="none" w:sz="0" w:space="0" w:color="auto"/>
        <w:bottom w:val="none" w:sz="0" w:space="0" w:color="auto"/>
        <w:right w:val="none" w:sz="0" w:space="0" w:color="auto"/>
      </w:divBdr>
      <w:divsChild>
        <w:div w:id="1942689067">
          <w:marLeft w:val="0"/>
          <w:marRight w:val="0"/>
          <w:marTop w:val="0"/>
          <w:marBottom w:val="0"/>
          <w:divBdr>
            <w:top w:val="none" w:sz="0" w:space="0" w:color="auto"/>
            <w:left w:val="none" w:sz="0" w:space="0" w:color="auto"/>
            <w:bottom w:val="none" w:sz="0" w:space="0" w:color="auto"/>
            <w:right w:val="none" w:sz="0" w:space="0" w:color="auto"/>
          </w:divBdr>
        </w:div>
        <w:div w:id="319313799">
          <w:marLeft w:val="0"/>
          <w:marRight w:val="0"/>
          <w:marTop w:val="0"/>
          <w:marBottom w:val="0"/>
          <w:divBdr>
            <w:top w:val="none" w:sz="0" w:space="0" w:color="auto"/>
            <w:left w:val="none" w:sz="0" w:space="0" w:color="auto"/>
            <w:bottom w:val="none" w:sz="0" w:space="0" w:color="auto"/>
            <w:right w:val="none" w:sz="0" w:space="0" w:color="auto"/>
          </w:divBdr>
        </w:div>
        <w:div w:id="13318058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eid.belgium.be/fr" TargetMode="External"/><Relationship Id="rId26" Type="http://schemas.openxmlformats.org/officeDocument/2006/relationships/image" Target="media/image11.JPG"/><Relationship Id="rId39" Type="http://schemas.openxmlformats.org/officeDocument/2006/relationships/image" Target="media/image24.JPG"/><Relationship Id="rId21" Type="http://schemas.openxmlformats.org/officeDocument/2006/relationships/image" Target="media/image6.JPG"/><Relationship Id="rId34" Type="http://schemas.openxmlformats.org/officeDocument/2006/relationships/image" Target="media/image19.JPG"/><Relationship Id="rId42" Type="http://schemas.openxmlformats.org/officeDocument/2006/relationships/image" Target="media/image27.png"/><Relationship Id="rId47" Type="http://schemas.openxmlformats.org/officeDocument/2006/relationships/image" Target="media/image32.jpg"/><Relationship Id="rId50" Type="http://schemas.openxmlformats.org/officeDocument/2006/relationships/image" Target="media/image34.JPG"/><Relationship Id="rId55" Type="http://schemas.openxmlformats.org/officeDocument/2006/relationships/image" Target="media/image37.JPG"/><Relationship Id="rId63"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image" Target="media/image26.JPG"/><Relationship Id="rId54" Type="http://schemas.openxmlformats.org/officeDocument/2006/relationships/image" Target="media/image36.JP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JPG"/><Relationship Id="rId40" Type="http://schemas.openxmlformats.org/officeDocument/2006/relationships/image" Target="media/image25.JPG"/><Relationship Id="rId45" Type="http://schemas.openxmlformats.org/officeDocument/2006/relationships/image" Target="media/image30.JPG"/><Relationship Id="rId53" Type="http://schemas.openxmlformats.org/officeDocument/2006/relationships/image" Target="media/image35.JPG"/><Relationship Id="rId58" Type="http://schemas.openxmlformats.org/officeDocument/2006/relationships/image" Target="media/image40.JPG"/><Relationship Id="rId5" Type="http://schemas.openxmlformats.org/officeDocument/2006/relationships/numbering" Target="numbering.xml"/><Relationship Id="rId15" Type="http://schemas.openxmlformats.org/officeDocument/2006/relationships/hyperlink" Target="https://eid.belgium.be/fr" TargetMode="External"/><Relationship Id="rId23" Type="http://schemas.openxmlformats.org/officeDocument/2006/relationships/image" Target="media/image8.png"/><Relationship Id="rId28" Type="http://schemas.openxmlformats.org/officeDocument/2006/relationships/image" Target="media/image13.JPG"/><Relationship Id="rId36" Type="http://schemas.openxmlformats.org/officeDocument/2006/relationships/image" Target="media/image21.JPG"/><Relationship Id="rId49" Type="http://schemas.openxmlformats.org/officeDocument/2006/relationships/hyperlink" Target="https://gallilex.cfwb.be/document/pdf/46491_000.pdf" TargetMode="External"/><Relationship Id="rId57" Type="http://schemas.openxmlformats.org/officeDocument/2006/relationships/image" Target="media/image39.png"/><Relationship Id="rId61" Type="http://schemas.openxmlformats.org/officeDocument/2006/relationships/image" Target="media/image42.JPG"/><Relationship Id="rId10" Type="http://schemas.openxmlformats.org/officeDocument/2006/relationships/endnotes" Target="endnotes.xml"/><Relationship Id="rId19" Type="http://schemas.openxmlformats.org/officeDocument/2006/relationships/hyperlink" Target="https://www.users.cfwb.be/IDMProv/portal/cn/GuestContainerPage/SelfRegisterID?population=B2A&amp;eid=true&amp;aff=ZW1mVFNLNW00U0tYVWxLMDhFZGxDb3VWZzJwUktBSDINCg" TargetMode="External"/><Relationship Id="rId31" Type="http://schemas.openxmlformats.org/officeDocument/2006/relationships/image" Target="media/image16.JPG"/><Relationship Id="rId44" Type="http://schemas.openxmlformats.org/officeDocument/2006/relationships/image" Target="media/image29.JPG"/><Relationship Id="rId52" Type="http://schemas.openxmlformats.org/officeDocument/2006/relationships/hyperlink" Target="http://www.users.cfwb.be/IDMProv/portal/cn/DefaultContainerPage/SelfAffiliationRequest?aff=ZW1mVFNLNW00U0tYVWxLMDhFZGxDb3VWZzJwUktBSDINCg" TargetMode="External"/><Relationship Id="rId60" Type="http://schemas.openxmlformats.org/officeDocument/2006/relationships/hyperlink" Target="https://www.sg.cfwb.be/psi/accueil.xhtml" TargetMode="Externa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upport@etnic.be"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JPG"/><Relationship Id="rId35" Type="http://schemas.openxmlformats.org/officeDocument/2006/relationships/image" Target="media/image20.JP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38.JPG"/><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www.users.cfwb.be/IDMProv/portal/cn/DefaultContainerPage/SelfAffiliationRequest?aff=ZW1mVFNLNW00U0tYVWxLMDhFZGxDb3VWZzJwUktBSDINCg" TargetMode="External"/><Relationship Id="rId3" Type="http://schemas.openxmlformats.org/officeDocument/2006/relationships/customXml" Target="../customXml/item3.xml"/><Relationship Id="rId12" Type="http://schemas.openxmlformats.org/officeDocument/2006/relationships/hyperlink" Target="mailto:support@etnic.be" TargetMode="External"/><Relationship Id="rId17" Type="http://schemas.openxmlformats.org/officeDocument/2006/relationships/image" Target="media/image4.jpeg"/><Relationship Id="rId25" Type="http://schemas.openxmlformats.org/officeDocument/2006/relationships/image" Target="media/image10.png"/><Relationship Id="rId33" Type="http://schemas.openxmlformats.org/officeDocument/2006/relationships/image" Target="media/image18.jpg"/><Relationship Id="rId38" Type="http://schemas.openxmlformats.org/officeDocument/2006/relationships/image" Target="media/image23.JPG"/><Relationship Id="rId46" Type="http://schemas.openxmlformats.org/officeDocument/2006/relationships/image" Target="media/image31.png"/><Relationship Id="rId59" Type="http://schemas.openxmlformats.org/officeDocument/2006/relationships/image" Target="media/image41.png"/></Relationships>
</file>

<file path=word/_rels/header1.xml.rels><?xml version="1.0" encoding="UTF-8" standalone="yes"?>
<Relationships xmlns="http://schemas.openxmlformats.org/package/2006/relationships"><Relationship Id="rId1" Type="http://schemas.openxmlformats.org/officeDocument/2006/relationships/image" Target="media/image43.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Cr_x00e9_ateur xmlns="0e656187-b300-4fb0-8bf4-3a50f872073c">leboje01</Cr_x00e9_ateur>
    <Date_x0020_de_x0020_cr_x00e9_ation xmlns="0e656187-b300-4fb0-8bf4-3a50f872073c">2024-03-12T08:10:05Z</Date_x0020_de_x0020_cr_x00e9_ation>
    <Modificateur xmlns="0e656187-b300-4fb0-8bf4-3a50f872073c">leboje01</Modificateur>
    <Date_x0020_de_x0020_Modification xmlns="0e656187-b300-4fb0-8bf4-3a50f872073c">2024-03-12T13:13:05Z</Date_x0020_de_x0020_Modification>
    <Description xmlns="0e656187-b300-4fb0-8bf4-3a50f872073c" xsi:nil="true"/>
    <Date_x0020_de_x0020_dernier_x0020_acc_x00e8_s xmlns="0e656187-b300-4fb0-8bf4-3a50f872073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Contenu" ma:contentTypeID="0x01010021D14C1FF7CC4D0294412949DAF71737" ma:contentTypeVersion="1" ma:contentTypeDescription="" ma:contentTypeScope="" ma:versionID="84a7f6b9a9324c93f7c429fe637c4145">
  <xsd:schema xmlns:xsd="http://www.w3.org/2001/XMLSchema" xmlns:p="http://schemas.microsoft.com/office/2006/metadata/properties" xmlns:ns2="0e656187-b300-4fb0-8bf4-3a50f872073c" targetNamespace="http://schemas.microsoft.com/office/2006/metadata/properties" ma:root="true" ma:fieldsID="d82bb511108d8e269345fc9bd5c1ab5b" ns2:_="">
    <xsd:import namespace="0e656187-b300-4fb0-8bf4-3a50f872073c"/>
    <xsd:element name="properties">
      <xsd:complexType>
        <xsd:sequence>
          <xsd:element name="documentManagement">
            <xsd:complexType>
              <xsd:all>
                <xsd:element ref="ns2:Cr_x00e9_ateur" minOccurs="0"/>
                <xsd:element ref="ns2:Date_x0020_de_x0020_cr_x00e9_ation" minOccurs="0"/>
                <xsd:element ref="ns2:Modificateur" minOccurs="0"/>
                <xsd:element ref="ns2:Date_x0020_de_x0020_Modification" minOccurs="0"/>
                <xsd:element ref="ns2:Description" minOccurs="0"/>
                <xsd:element ref="ns2:Date_x0020_de_x0020_dernier_x0020_acc_x00e8_s" minOccurs="0"/>
              </xsd:all>
            </xsd:complexType>
          </xsd:element>
        </xsd:sequence>
      </xsd:complexType>
    </xsd:element>
  </xsd:schema>
  <xsd:schema xmlns:xsd="http://www.w3.org/2001/XMLSchema" xmlns:dms="http://schemas.microsoft.com/office/2006/documentManagement/types" targetNamespace="0e656187-b300-4fb0-8bf4-3a50f872073c" elementFormDefault="qualified">
    <xsd:import namespace="http://schemas.microsoft.com/office/2006/documentManagement/types"/>
    <xsd:element name="Cr_x00e9_ateur" ma:readOnly="true" ma:index="8" nillable="true" ma:displayName="Créateur" ma:internalName="Cr_x00e9_ateur">
      <xsd:simpleType>
        <xsd:restriction base="dms:Text">
</xsd:restriction>
      </xsd:simpleType>
    </xsd:element>
    <xsd:element name="Date_x0020_de_x0020_cr_x00e9_ation" ma:readOnly="true" ma:index="9" nillable="true" ma:displayName="Date de création" ma:format="DateTime" ma:internalName="Date_x0020_de_x0020_cr_x00e9_ation">
      <xsd:simpleType>
        <xsd:restriction base="dms:DateTime">
</xsd:restriction>
      </xsd:simpleType>
    </xsd:element>
    <xsd:element name="Modificateur" ma:readOnly="true" ma:index="10" nillable="true" ma:displayName="Modificateur" ma:internalName="Modificateur">
      <xsd:simpleType>
        <xsd:restriction base="dms:Text">
</xsd:restriction>
      </xsd:simpleType>
    </xsd:element>
    <xsd:element name="Date_x0020_de_x0020_Modification" ma:readOnly="true" ma:index="11" nillable="true" ma:displayName="Date de Modification" ma:format="DateTime" ma:internalName="Date_x0020_de_x0020_Modification">
      <xsd:simpleType>
        <xsd:restriction base="dms:DateTime">
</xsd:restriction>
      </xsd:simpleType>
    </xsd:element>
    <xsd:element name="Description" ma:index="12" nillable="true" ma:displayName="Description" ma:internalName="Description">
      <xsd:simpleType>
        <xsd:restriction base="dms:Note">
</xsd:restriction>
      </xsd:simpleType>
    </xsd:element>
    <xsd:element name="Date_x0020_de_x0020_dernier_x0020_acc_x00e8_s" ma:readOnly="true" ma:index="13" nillable="true" ma:displayName="Date de dernier accès" ma:format="DateTime" ma:internalName="Date_x0020_de_x0020_dernier_x0020_acc_x00e8_s">
      <xsd:simpleType>
        <xsd:restriction base="dms:DateTim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31462E-03D9-4836-B425-C46AE72C5601}">
  <ds:schemaRefs>
    <ds:schemaRef ds:uri="http://schemas.openxmlformats.org/package/2006/metadata/core-properties"/>
    <ds:schemaRef ds:uri="0e656187-b300-4fb0-8bf4-3a50f872073c"/>
    <ds:schemaRef ds:uri="http://purl.org/dc/dcmitype/"/>
    <ds:schemaRef ds:uri="http://purl.org/dc/elements/1.1/"/>
    <ds:schemaRef ds:uri="http://schemas.microsoft.com/office/2006/metadata/properties"/>
    <ds:schemaRef ds:uri="http://schemas.microsoft.com/office/2006/documentManagement/types"/>
    <ds:schemaRef ds:uri="http://www.w3.org/XML/1998/namespace"/>
    <ds:schemaRef ds:uri="http://purl.org/dc/terms/"/>
  </ds:schemaRefs>
</ds:datastoreItem>
</file>

<file path=customXml/itemProps2.xml><?xml version="1.0" encoding="utf-8"?>
<ds:datastoreItem xmlns:ds="http://schemas.openxmlformats.org/officeDocument/2006/customXml" ds:itemID="{1520BFF3-5BC3-4897-8A7A-6CCB3601D920}">
  <ds:schemaRefs>
    <ds:schemaRef ds:uri="http://schemas.microsoft.com/sharepoint/v3/contenttype/forms"/>
  </ds:schemaRefs>
</ds:datastoreItem>
</file>

<file path=customXml/itemProps3.xml><?xml version="1.0" encoding="utf-8"?>
<ds:datastoreItem xmlns:ds="http://schemas.openxmlformats.org/officeDocument/2006/customXml" ds:itemID="{35B3D41B-363B-488D-82B0-FDA9CC94EF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656187-b300-4fb0-8bf4-3a50f872073c"/>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F954E12A-5718-4410-AA5E-A299BFD184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46</Pages>
  <Words>2516</Words>
  <Characters>13841</Characters>
  <Application>Microsoft Office Word</Application>
  <DocSecurity>0</DocSecurity>
  <Lines>115</Lines>
  <Paragraphs>32</Paragraphs>
  <ScaleCrop>false</ScaleCrop>
  <Company>ETNIC</Company>
  <LinksUpToDate>false</LinksUpToDate>
  <CharactersWithSpaces>16325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BERNARD David</dc:creator>
  <cp:lastModifiedBy>LEBON Jérôme</cp:lastModifiedBy>
  <cp:revision>25</cp:revision>
  <cp:lastPrinted>2023-09-13T11:50:00Z</cp:lastPrinted>
  <dcterms:created xsi:type="dcterms:W3CDTF">2023-10-24T06:49:00Z</dcterms:created>
  <dcterms:modified xsi:type="dcterms:W3CDTF">2024-03-12T13:16:00Z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0x0101000AE797D2C7FAC04B99DEE11AFEDCE578</vt:lpwstr>
  </property>
  <property fmtid="{D5CDD505-2E9C-101B-9397-08002B2CF9AE}" pid="3" name="MediaServiceImageTags">
    <vt:lpwstr/>
  </property>
</Properties>
</file>